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D8CF" w14:textId="6304DA2A" w:rsidR="0057736C" w:rsidRPr="00AF3EEF" w:rsidRDefault="00E41588" w:rsidP="00BB1085">
      <w:pPr>
        <w:spacing w:line="240" w:lineRule="atLeast"/>
        <w:jc w:val="both"/>
        <w:rPr>
          <w:rFonts w:ascii="Arial" w:hAnsi="Arial" w:cs="Arial"/>
          <w:sz w:val="22"/>
          <w:szCs w:val="22"/>
        </w:rPr>
      </w:pPr>
      <w:r w:rsidRPr="00AF3EEF">
        <w:rPr>
          <w:rFonts w:ascii="Arial" w:hAnsi="Arial" w:cs="Arial"/>
          <w:sz w:val="22"/>
          <w:szCs w:val="22"/>
        </w:rPr>
        <w:t>Na podlagi 25. člena Zakona o delovnih razmerjih (</w:t>
      </w:r>
      <w:r w:rsidR="00EA4B0E" w:rsidRPr="00AF3EEF">
        <w:rPr>
          <w:rFonts w:ascii="Arial" w:hAnsi="Arial" w:cs="Arial"/>
          <w:sz w:val="22"/>
          <w:szCs w:val="22"/>
        </w:rPr>
        <w:t xml:space="preserve">Uradni list RS, št. </w:t>
      </w:r>
      <w:hyperlink r:id="rId5" w:tgtFrame="_blank" w:tooltip="Zakon o delovnih razmerjih (ZDR-1)" w:history="1">
        <w:r w:rsidR="00EA4B0E" w:rsidRPr="00AF3EEF">
          <w:rPr>
            <w:rFonts w:ascii="Arial" w:hAnsi="Arial" w:cs="Arial"/>
            <w:sz w:val="22"/>
            <w:szCs w:val="22"/>
          </w:rPr>
          <w:t>21/13</w:t>
        </w:r>
      </w:hyperlink>
      <w:r w:rsidR="00EA4B0E" w:rsidRPr="00AF3EEF">
        <w:rPr>
          <w:rFonts w:ascii="Arial" w:hAnsi="Arial" w:cs="Arial"/>
          <w:sz w:val="22"/>
          <w:szCs w:val="22"/>
        </w:rPr>
        <w:t xml:space="preserve">, </w:t>
      </w:r>
      <w:hyperlink r:id="rId6" w:tgtFrame="_blank" w:tooltip="Popravek Zakona o delovnih razmerjih" w:history="1">
        <w:r w:rsidR="00EA4B0E" w:rsidRPr="00AF3EEF">
          <w:rPr>
            <w:rFonts w:ascii="Arial" w:hAnsi="Arial" w:cs="Arial"/>
            <w:sz w:val="22"/>
            <w:szCs w:val="22"/>
          </w:rPr>
          <w:t xml:space="preserve">78/13 – </w:t>
        </w:r>
        <w:proofErr w:type="spellStart"/>
        <w:r w:rsidR="00EA4B0E" w:rsidRPr="00AF3EEF">
          <w:rPr>
            <w:rFonts w:ascii="Arial" w:hAnsi="Arial" w:cs="Arial"/>
            <w:sz w:val="22"/>
            <w:szCs w:val="22"/>
          </w:rPr>
          <w:t>popr</w:t>
        </w:r>
        <w:proofErr w:type="spellEnd"/>
        <w:r w:rsidR="00EA4B0E" w:rsidRPr="00AF3EEF">
          <w:rPr>
            <w:rFonts w:ascii="Arial" w:hAnsi="Arial" w:cs="Arial"/>
            <w:sz w:val="22"/>
            <w:szCs w:val="22"/>
          </w:rPr>
          <w:t>.</w:t>
        </w:r>
      </w:hyperlink>
      <w:r w:rsidR="00EA4B0E" w:rsidRPr="00AF3EEF">
        <w:rPr>
          <w:rFonts w:ascii="Arial" w:hAnsi="Arial" w:cs="Arial"/>
          <w:sz w:val="22"/>
          <w:szCs w:val="22"/>
        </w:rPr>
        <w:t xml:space="preserve">, </w:t>
      </w:r>
      <w:hyperlink r:id="rId7" w:tgtFrame="_blank" w:tooltip="Zakon o zaposlovanju, samozaposlovanju in delu tujcev" w:history="1">
        <w:r w:rsidR="00EA4B0E" w:rsidRPr="00AF3EEF">
          <w:rPr>
            <w:rFonts w:ascii="Arial" w:hAnsi="Arial" w:cs="Arial"/>
            <w:sz w:val="22"/>
            <w:szCs w:val="22"/>
          </w:rPr>
          <w:t>47/15</w:t>
        </w:r>
      </w:hyperlink>
      <w:r w:rsidR="00EA4B0E" w:rsidRPr="00AF3EEF">
        <w:rPr>
          <w:rFonts w:ascii="Arial" w:hAnsi="Arial" w:cs="Arial"/>
          <w:sz w:val="22"/>
          <w:szCs w:val="22"/>
        </w:rPr>
        <w:t xml:space="preserve"> – ZZSDT, </w:t>
      </w:r>
      <w:hyperlink r:id="rId8" w:tgtFrame="_blank" w:tooltip="Zakon o spremembah in dopolnitvah Pomorskega zakonika" w:history="1">
        <w:r w:rsidR="00EA4B0E" w:rsidRPr="00AF3EEF">
          <w:rPr>
            <w:rFonts w:ascii="Arial" w:hAnsi="Arial" w:cs="Arial"/>
            <w:sz w:val="22"/>
            <w:szCs w:val="22"/>
          </w:rPr>
          <w:t>33/16</w:t>
        </w:r>
      </w:hyperlink>
      <w:r w:rsidR="00EA4B0E" w:rsidRPr="00AF3EEF">
        <w:rPr>
          <w:rFonts w:ascii="Arial" w:hAnsi="Arial" w:cs="Arial"/>
          <w:sz w:val="22"/>
          <w:szCs w:val="22"/>
        </w:rPr>
        <w:t xml:space="preserve"> – PZ-F, </w:t>
      </w:r>
      <w:hyperlink r:id="rId9" w:tgtFrame="_blank" w:tooltip="Zakon o dopolnitvah Zakona o delovnih razmerjih" w:history="1">
        <w:r w:rsidR="00EA4B0E" w:rsidRPr="00AF3EEF">
          <w:rPr>
            <w:rFonts w:ascii="Arial" w:hAnsi="Arial" w:cs="Arial"/>
            <w:sz w:val="22"/>
            <w:szCs w:val="22"/>
          </w:rPr>
          <w:t>52/16</w:t>
        </w:r>
      </w:hyperlink>
      <w:r w:rsidR="00EA4B0E" w:rsidRPr="00AF3EEF">
        <w:rPr>
          <w:rFonts w:ascii="Arial" w:hAnsi="Arial" w:cs="Arial"/>
          <w:sz w:val="22"/>
          <w:szCs w:val="22"/>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EA4B0E" w:rsidRPr="00AF3EEF">
          <w:rPr>
            <w:rFonts w:ascii="Arial" w:hAnsi="Arial" w:cs="Arial"/>
            <w:sz w:val="22"/>
            <w:szCs w:val="22"/>
          </w:rPr>
          <w:t>15/17</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1" w:tgtFrame="_blank" w:tooltip="Zakon o poslovni skrivnosti" w:history="1">
        <w:r w:rsidR="00EA4B0E" w:rsidRPr="00AF3EEF">
          <w:rPr>
            <w:rFonts w:ascii="Arial" w:hAnsi="Arial" w:cs="Arial"/>
            <w:sz w:val="22"/>
            <w:szCs w:val="22"/>
          </w:rPr>
          <w:t>22/19</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ZPosS</w:t>
      </w:r>
      <w:proofErr w:type="spellEnd"/>
      <w:r w:rsidR="00EA4B0E" w:rsidRPr="00AF3EEF">
        <w:rPr>
          <w:rFonts w:ascii="Arial" w:hAnsi="Arial" w:cs="Arial"/>
          <w:sz w:val="22"/>
          <w:szCs w:val="22"/>
        </w:rPr>
        <w:t xml:space="preserve">, </w:t>
      </w:r>
      <w:hyperlink r:id="rId12" w:tgtFrame="_blank" w:tooltip="Zakon o dopolnitvi Zakona o delovnih razmerjih" w:history="1">
        <w:r w:rsidR="00EA4B0E" w:rsidRPr="00AF3EEF">
          <w:rPr>
            <w:rFonts w:ascii="Arial" w:hAnsi="Arial" w:cs="Arial"/>
            <w:sz w:val="22"/>
            <w:szCs w:val="22"/>
          </w:rPr>
          <w:t>81/19</w:t>
        </w:r>
      </w:hyperlink>
      <w:r w:rsidR="00EA4B0E" w:rsidRPr="00AF3EEF">
        <w:rPr>
          <w:rFonts w:ascii="Arial" w:hAnsi="Arial" w:cs="Arial"/>
          <w:sz w:val="22"/>
          <w:szCs w:val="22"/>
        </w:rPr>
        <w:t xml:space="preserve">, </w:t>
      </w:r>
      <w:hyperlink r:id="rId13" w:tgtFrame="_blank" w:tooltip="Zakon o interventnih ukrepih za pomoč pri omilitvi posledic drugega vala epidemije COVID-19" w:history="1">
        <w:r w:rsidR="00EA4B0E" w:rsidRPr="00AF3EEF">
          <w:rPr>
            <w:rFonts w:ascii="Arial" w:hAnsi="Arial" w:cs="Arial"/>
            <w:sz w:val="22"/>
            <w:szCs w:val="22"/>
          </w:rPr>
          <w:t>203/20</w:t>
        </w:r>
      </w:hyperlink>
      <w:r w:rsidR="00EA4B0E" w:rsidRPr="00AF3EEF">
        <w:rPr>
          <w:rFonts w:ascii="Arial" w:hAnsi="Arial" w:cs="Arial"/>
          <w:sz w:val="22"/>
          <w:szCs w:val="22"/>
        </w:rPr>
        <w:t xml:space="preserve"> – ZIUPOPDVE, </w:t>
      </w:r>
      <w:hyperlink r:id="rId14" w:tgtFrame="_blank" w:tooltip="Zakon o spremembah in dopolnitvah Zakona o čezmejnem izvajanju storitev" w:history="1">
        <w:r w:rsidR="00EA4B0E" w:rsidRPr="00AF3EEF">
          <w:rPr>
            <w:rFonts w:ascii="Arial" w:hAnsi="Arial" w:cs="Arial"/>
            <w:sz w:val="22"/>
            <w:szCs w:val="22"/>
          </w:rPr>
          <w:t>119/21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ZČmIS</w:t>
      </w:r>
      <w:proofErr w:type="spellEnd"/>
      <w:r w:rsidR="00EA4B0E" w:rsidRPr="00AF3EEF">
        <w:rPr>
          <w:rFonts w:ascii="Arial" w:hAnsi="Arial" w:cs="Arial"/>
          <w:sz w:val="22"/>
          <w:szCs w:val="22"/>
        </w:rPr>
        <w:t xml:space="preserve">-A, </w:t>
      </w:r>
      <w:hyperlink r:id="rId15" w:tgtFrame="_blank" w:tooltip="Odločba o razveljavitvi tretjega, četrtega in petega odstavka 89. člena Zakona o delovnih razmerjih ter 156.a člena Zakona o javnih uslužbencih" w:history="1">
        <w:r w:rsidR="00EA4B0E" w:rsidRPr="00AF3EEF">
          <w:rPr>
            <w:rFonts w:ascii="Arial" w:hAnsi="Arial" w:cs="Arial"/>
            <w:sz w:val="22"/>
            <w:szCs w:val="22"/>
          </w:rPr>
          <w:t>202/21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6" w:tgtFrame="_blank" w:tooltip="Zakon o spremembah Zakona o delovnih razmerjih" w:history="1">
        <w:r w:rsidR="00EA4B0E" w:rsidRPr="00AF3EEF">
          <w:rPr>
            <w:rFonts w:ascii="Arial" w:hAnsi="Arial" w:cs="Arial"/>
            <w:sz w:val="22"/>
            <w:szCs w:val="22"/>
          </w:rPr>
          <w:t>15/22</w:t>
        </w:r>
      </w:hyperlink>
      <w:r w:rsidR="000E699C" w:rsidRPr="00AF3EEF">
        <w:rPr>
          <w:rFonts w:ascii="Arial" w:hAnsi="Arial" w:cs="Arial"/>
          <w:sz w:val="22"/>
          <w:szCs w:val="22"/>
        </w:rPr>
        <w:t xml:space="preserve">, </w:t>
      </w:r>
      <w:hyperlink r:id="rId17" w:tgtFrame="_blank" w:tooltip="Zakon za urejanje položaja študentov" w:history="1">
        <w:r w:rsidR="00EA4B0E" w:rsidRPr="00AF3EEF">
          <w:rPr>
            <w:rFonts w:ascii="Arial" w:hAnsi="Arial" w:cs="Arial"/>
            <w:sz w:val="22"/>
            <w:szCs w:val="22"/>
          </w:rPr>
          <w:t>54/22</w:t>
        </w:r>
      </w:hyperlink>
      <w:r w:rsidR="00EA4B0E" w:rsidRPr="00AF3EEF">
        <w:rPr>
          <w:rFonts w:ascii="Arial" w:hAnsi="Arial" w:cs="Arial"/>
          <w:sz w:val="22"/>
          <w:szCs w:val="22"/>
        </w:rPr>
        <w:t xml:space="preserve"> – ZUPŠ-1</w:t>
      </w:r>
      <w:r w:rsidR="000E699C" w:rsidRPr="00AF3EEF">
        <w:rPr>
          <w:rFonts w:ascii="Arial" w:hAnsi="Arial" w:cs="Arial"/>
          <w:sz w:val="22"/>
          <w:szCs w:val="22"/>
        </w:rPr>
        <w:t>, 114/23 in 136/23 – ZIUZDS</w:t>
      </w:r>
      <w:r w:rsidR="00EA4B0E" w:rsidRPr="00AF3EEF">
        <w:rPr>
          <w:rFonts w:ascii="Arial" w:hAnsi="Arial" w:cs="Arial"/>
          <w:sz w:val="22"/>
          <w:szCs w:val="22"/>
        </w:rPr>
        <w:t xml:space="preserve">) in </w:t>
      </w:r>
      <w:r w:rsidR="00CA006F" w:rsidRPr="00AF3EEF">
        <w:rPr>
          <w:rFonts w:ascii="Arial" w:hAnsi="Arial" w:cs="Arial"/>
          <w:sz w:val="22"/>
          <w:szCs w:val="22"/>
        </w:rPr>
        <w:t>2. točke</w:t>
      </w:r>
      <w:r w:rsidR="00EA4B0E" w:rsidRPr="00AF3EEF">
        <w:rPr>
          <w:rFonts w:ascii="Arial" w:hAnsi="Arial" w:cs="Arial"/>
          <w:sz w:val="22"/>
          <w:szCs w:val="22"/>
        </w:rPr>
        <w:t xml:space="preserve"> 7</w:t>
      </w:r>
      <w:r w:rsidR="00CA006F" w:rsidRPr="00AF3EEF">
        <w:rPr>
          <w:rFonts w:ascii="Arial" w:hAnsi="Arial" w:cs="Arial"/>
          <w:sz w:val="22"/>
          <w:szCs w:val="22"/>
        </w:rPr>
        <w:t>6</w:t>
      </w:r>
      <w:r w:rsidR="00EA4B0E" w:rsidRPr="00AF3EEF">
        <w:rPr>
          <w:rFonts w:ascii="Arial" w:hAnsi="Arial" w:cs="Arial"/>
          <w:sz w:val="22"/>
          <w:szCs w:val="22"/>
        </w:rPr>
        <w:t>. člena Zakona o javnih uslužbencih (</w:t>
      </w:r>
      <w:r w:rsidR="00CA006F" w:rsidRPr="00AF3EEF">
        <w:rPr>
          <w:rFonts w:ascii="Arial" w:hAnsi="Arial" w:cs="Arial"/>
          <w:sz w:val="22"/>
          <w:szCs w:val="22"/>
        </w:rPr>
        <w:t>list RS, št. </w:t>
      </w:r>
      <w:hyperlink r:id="rId18" w:tgtFrame="_blank" w:tooltip="Zakon o javnih uslužbencih (ZJU-1)" w:history="1">
        <w:r w:rsidR="00CA006F" w:rsidRPr="00AF3EEF">
          <w:rPr>
            <w:rFonts w:ascii="Arial" w:hAnsi="Arial" w:cs="Arial"/>
            <w:sz w:val="22"/>
            <w:szCs w:val="22"/>
          </w:rPr>
          <w:t>32/25</w:t>
        </w:r>
      </w:hyperlink>
      <w:r w:rsidR="00EA4B0E" w:rsidRPr="00AF3EEF">
        <w:rPr>
          <w:rFonts w:ascii="Arial" w:hAnsi="Arial" w:cs="Arial"/>
          <w:sz w:val="22"/>
          <w:szCs w:val="22"/>
        </w:rPr>
        <w:t>)</w:t>
      </w:r>
    </w:p>
    <w:p w14:paraId="44356D97" w14:textId="77777777" w:rsidR="00E41588" w:rsidRPr="00AF3EEF" w:rsidRDefault="00E41588" w:rsidP="00BB1085">
      <w:pPr>
        <w:spacing w:line="240" w:lineRule="atLeast"/>
        <w:jc w:val="both"/>
        <w:rPr>
          <w:rFonts w:ascii="Arial" w:hAnsi="Arial" w:cs="Arial"/>
          <w:sz w:val="22"/>
          <w:szCs w:val="22"/>
        </w:rPr>
      </w:pPr>
    </w:p>
    <w:p w14:paraId="50BA2560" w14:textId="77777777" w:rsidR="00D808A7" w:rsidRPr="00AF3EEF" w:rsidRDefault="00D808A7"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b/>
          <w:bCs/>
          <w:color w:val="000000"/>
          <w:sz w:val="22"/>
          <w:szCs w:val="22"/>
        </w:rPr>
        <w:t xml:space="preserve">Upravna enota Vrhnika, </w:t>
      </w:r>
      <w:r w:rsidR="00EA4B0E" w:rsidRPr="00AF3EEF">
        <w:rPr>
          <w:rFonts w:ascii="Arial" w:hAnsi="Arial" w:cs="Arial"/>
          <w:b/>
          <w:bCs/>
          <w:color w:val="000000"/>
          <w:sz w:val="22"/>
          <w:szCs w:val="22"/>
        </w:rPr>
        <w:t>Stara Vrhnika 1d</w:t>
      </w:r>
      <w:r w:rsidRPr="00AF3EEF">
        <w:rPr>
          <w:rFonts w:ascii="Arial" w:hAnsi="Arial" w:cs="Arial"/>
          <w:b/>
          <w:bCs/>
          <w:color w:val="000000"/>
          <w:sz w:val="22"/>
          <w:szCs w:val="22"/>
        </w:rPr>
        <w:t>, 1360 Vrhnika</w:t>
      </w:r>
      <w:r w:rsidRPr="00AF3EEF">
        <w:rPr>
          <w:rFonts w:ascii="Arial" w:hAnsi="Arial" w:cs="Arial"/>
          <w:color w:val="000000"/>
          <w:sz w:val="22"/>
          <w:szCs w:val="22"/>
        </w:rPr>
        <w:t xml:space="preserve">, </w:t>
      </w:r>
    </w:p>
    <w:p w14:paraId="1038C6D1" w14:textId="4160A58E" w:rsidR="00D808A7" w:rsidRPr="00AF3EEF" w:rsidRDefault="00AA6D8B"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color w:val="000000"/>
          <w:sz w:val="22"/>
          <w:szCs w:val="22"/>
        </w:rPr>
        <w:t>o</w:t>
      </w:r>
      <w:r w:rsidR="00E41588" w:rsidRPr="00AF3EEF">
        <w:rPr>
          <w:rFonts w:ascii="Arial" w:hAnsi="Arial" w:cs="Arial"/>
          <w:color w:val="000000"/>
          <w:sz w:val="22"/>
          <w:szCs w:val="22"/>
        </w:rPr>
        <w:t xml:space="preserve">bjavlja javno objavo </w:t>
      </w:r>
      <w:r w:rsidR="00D808A7" w:rsidRPr="00AF3EEF">
        <w:rPr>
          <w:rFonts w:ascii="Arial" w:hAnsi="Arial" w:cs="Arial"/>
          <w:color w:val="000000"/>
          <w:sz w:val="22"/>
          <w:szCs w:val="22"/>
        </w:rPr>
        <w:t xml:space="preserve">za zasedbo </w:t>
      </w:r>
      <w:r w:rsidR="00D808A7" w:rsidRPr="00AF3EEF">
        <w:rPr>
          <w:rFonts w:ascii="Arial" w:hAnsi="Arial" w:cs="Arial"/>
          <w:b/>
          <w:bCs/>
          <w:color w:val="000000"/>
          <w:sz w:val="22"/>
          <w:szCs w:val="22"/>
        </w:rPr>
        <w:t>delovnega mesta za določen čas</w:t>
      </w:r>
      <w:r w:rsidR="00FF560D" w:rsidRPr="00AF3EEF">
        <w:rPr>
          <w:rFonts w:ascii="Arial" w:hAnsi="Arial" w:cs="Arial"/>
          <w:color w:val="000000"/>
          <w:sz w:val="22"/>
          <w:szCs w:val="22"/>
        </w:rPr>
        <w:t xml:space="preserve"> – za nadomeščanje </w:t>
      </w:r>
      <w:r w:rsidR="00CA006F" w:rsidRPr="00AF3EEF">
        <w:rPr>
          <w:rFonts w:ascii="Arial" w:hAnsi="Arial" w:cs="Arial"/>
          <w:color w:val="000000"/>
          <w:sz w:val="22"/>
          <w:szCs w:val="22"/>
        </w:rPr>
        <w:t>javne uslužbenke na materinskem in starševskem dopustu</w:t>
      </w:r>
    </w:p>
    <w:p w14:paraId="6D300BD3" w14:textId="1DD7984B" w:rsidR="00172C00" w:rsidRPr="00AF3EEF" w:rsidRDefault="0057736C" w:rsidP="00BB1085">
      <w:pPr>
        <w:pStyle w:val="Navadensplet"/>
        <w:spacing w:after="0" w:line="240" w:lineRule="atLeast"/>
        <w:jc w:val="both"/>
        <w:rPr>
          <w:rFonts w:ascii="Arial" w:hAnsi="Arial" w:cs="Arial"/>
          <w:sz w:val="22"/>
          <w:szCs w:val="22"/>
        </w:rPr>
      </w:pPr>
      <w:r w:rsidRPr="00AF3EEF">
        <w:rPr>
          <w:rStyle w:val="Krepko"/>
          <w:rFonts w:ascii="Arial" w:hAnsi="Arial" w:cs="Arial"/>
          <w:sz w:val="22"/>
          <w:szCs w:val="22"/>
        </w:rPr>
        <w:t>SVETOVALEC</w:t>
      </w:r>
      <w:r w:rsidR="00C55B17" w:rsidRPr="00AF3EEF">
        <w:rPr>
          <w:rStyle w:val="Krepko"/>
          <w:rFonts w:ascii="Arial" w:hAnsi="Arial" w:cs="Arial"/>
          <w:sz w:val="22"/>
          <w:szCs w:val="22"/>
        </w:rPr>
        <w:t xml:space="preserve"> (šifra DM </w:t>
      </w:r>
      <w:r w:rsidR="00911C66" w:rsidRPr="00AF3EEF">
        <w:rPr>
          <w:rStyle w:val="Krepko"/>
          <w:rFonts w:ascii="Arial" w:hAnsi="Arial" w:cs="Arial"/>
          <w:sz w:val="22"/>
          <w:szCs w:val="22"/>
        </w:rPr>
        <w:t>30</w:t>
      </w:r>
      <w:r w:rsidR="00C55B17" w:rsidRPr="00AF3EEF">
        <w:rPr>
          <w:rStyle w:val="Krepko"/>
          <w:rFonts w:ascii="Arial" w:hAnsi="Arial" w:cs="Arial"/>
          <w:sz w:val="22"/>
          <w:szCs w:val="22"/>
        </w:rPr>
        <w:t>)</w:t>
      </w:r>
      <w:r w:rsidRPr="00AF3EEF">
        <w:rPr>
          <w:rFonts w:ascii="Arial" w:hAnsi="Arial" w:cs="Arial"/>
          <w:sz w:val="22"/>
          <w:szCs w:val="22"/>
        </w:rPr>
        <w:t xml:space="preserve"> v Oddelku </w:t>
      </w:r>
      <w:r w:rsidR="003D1280" w:rsidRPr="00AF3EEF">
        <w:rPr>
          <w:rFonts w:ascii="Arial" w:hAnsi="Arial" w:cs="Arial"/>
          <w:sz w:val="22"/>
          <w:szCs w:val="22"/>
        </w:rPr>
        <w:t xml:space="preserve">za </w:t>
      </w:r>
      <w:r w:rsidR="00911C66" w:rsidRPr="00AF3EEF">
        <w:rPr>
          <w:rFonts w:ascii="Arial" w:hAnsi="Arial" w:cs="Arial"/>
          <w:sz w:val="22"/>
          <w:szCs w:val="22"/>
        </w:rPr>
        <w:t>okolje in prostor ter splošne</w:t>
      </w:r>
      <w:r w:rsidRPr="00AF3EEF">
        <w:rPr>
          <w:rFonts w:ascii="Arial" w:hAnsi="Arial" w:cs="Arial"/>
          <w:sz w:val="22"/>
          <w:szCs w:val="22"/>
        </w:rPr>
        <w:t xml:space="preserve"> zadeve, </w:t>
      </w:r>
      <w:r w:rsidR="00172C00" w:rsidRPr="00AF3EEF">
        <w:rPr>
          <w:rFonts w:ascii="Arial" w:hAnsi="Arial" w:cs="Arial"/>
          <w:sz w:val="22"/>
          <w:szCs w:val="22"/>
        </w:rPr>
        <w:t xml:space="preserve">s polnim delovnih časom. </w:t>
      </w:r>
    </w:p>
    <w:p w14:paraId="67429DED" w14:textId="77777777" w:rsidR="00172C00" w:rsidRPr="00AF3EEF" w:rsidRDefault="00172C00" w:rsidP="00BB1085">
      <w:pPr>
        <w:pStyle w:val="Navadensplet"/>
        <w:spacing w:after="0" w:line="240" w:lineRule="atLeast"/>
        <w:jc w:val="both"/>
        <w:rPr>
          <w:rFonts w:ascii="Arial" w:hAnsi="Arial" w:cs="Arial"/>
          <w:sz w:val="22"/>
          <w:szCs w:val="22"/>
        </w:rPr>
      </w:pPr>
    </w:p>
    <w:p w14:paraId="01B18C1B" w14:textId="77777777" w:rsidR="00172C00" w:rsidRPr="00AF3EEF" w:rsidRDefault="00172C00"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ki se bodo prijavili na prosto delovno mesto, morajo izpolnjevati naslednje pogoje: </w:t>
      </w:r>
    </w:p>
    <w:p w14:paraId="135896B7" w14:textId="77777777" w:rsidR="00172C00" w:rsidRPr="00AF3EEF" w:rsidRDefault="00172C00" w:rsidP="00BB1085">
      <w:pPr>
        <w:pStyle w:val="Navadensplet"/>
        <w:spacing w:after="0" w:line="240" w:lineRule="atLeast"/>
        <w:jc w:val="both"/>
        <w:rPr>
          <w:rFonts w:ascii="Arial" w:hAnsi="Arial" w:cs="Arial"/>
          <w:sz w:val="22"/>
          <w:szCs w:val="22"/>
        </w:rPr>
      </w:pPr>
    </w:p>
    <w:p w14:paraId="489AB915" w14:textId="77777777" w:rsidR="0057736C" w:rsidRPr="00AF3EEF" w:rsidRDefault="00CA0D6B"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2BB39DC"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najmanj </w:t>
      </w:r>
      <w:r w:rsidR="00E10A5F" w:rsidRPr="00AF3EEF">
        <w:rPr>
          <w:rFonts w:ascii="Arial" w:hAnsi="Arial" w:cs="Arial"/>
          <w:sz w:val="22"/>
          <w:szCs w:val="22"/>
        </w:rPr>
        <w:t>7</w:t>
      </w:r>
      <w:r w:rsidRPr="00AF3EEF">
        <w:rPr>
          <w:rFonts w:ascii="Arial" w:hAnsi="Arial" w:cs="Arial"/>
          <w:sz w:val="22"/>
          <w:szCs w:val="22"/>
        </w:rPr>
        <w:t xml:space="preserve"> mesecev delovnih izkušenj, </w:t>
      </w:r>
    </w:p>
    <w:p w14:paraId="13A7A7F5"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strokovni izpit iz upravnega postopka</w:t>
      </w:r>
      <w:r w:rsidR="00432E4E" w:rsidRPr="00AF3EEF">
        <w:rPr>
          <w:rFonts w:ascii="Arial" w:hAnsi="Arial" w:cs="Arial"/>
          <w:sz w:val="22"/>
          <w:szCs w:val="22"/>
        </w:rPr>
        <w:t xml:space="preserve"> II. stopnje</w:t>
      </w:r>
      <w:r w:rsidRPr="00AF3EEF">
        <w:rPr>
          <w:rFonts w:ascii="Arial" w:hAnsi="Arial" w:cs="Arial"/>
          <w:sz w:val="22"/>
          <w:szCs w:val="22"/>
        </w:rPr>
        <w:t xml:space="preserve">, </w:t>
      </w:r>
    </w:p>
    <w:p w14:paraId="21375049" w14:textId="1F6B6BB6"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znanje </w:t>
      </w:r>
      <w:r w:rsidR="00CA006F" w:rsidRPr="00AF3EEF">
        <w:rPr>
          <w:rFonts w:ascii="Arial" w:hAnsi="Arial" w:cs="Arial"/>
          <w:sz w:val="22"/>
          <w:szCs w:val="22"/>
        </w:rPr>
        <w:t>uradnega</w:t>
      </w:r>
      <w:r w:rsidRPr="00AF3EEF">
        <w:rPr>
          <w:rFonts w:ascii="Arial" w:hAnsi="Arial" w:cs="Arial"/>
          <w:sz w:val="22"/>
          <w:szCs w:val="22"/>
        </w:rPr>
        <w:t xml:space="preserve"> jezika, </w:t>
      </w:r>
    </w:p>
    <w:p w14:paraId="620FD30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državljanstvo Republike Slovenije, </w:t>
      </w:r>
    </w:p>
    <w:p w14:paraId="141F19C5"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ne smejo biti pravnomočno obsojeni zaradi naklepnega kaznivega dejanja, ki se preganja po uradni dolžnosti in ne smejo biti obsojeni na nepogojno kazen zapora v trajanju več kot šest mesecev, </w:t>
      </w:r>
    </w:p>
    <w:p w14:paraId="082C61D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zoper njih ne sme biti vložena pravnomočna obtožnica zaradi naklepnega kaznivega dejanja, ki se preganja po uradni dolžnosti</w:t>
      </w:r>
      <w:r w:rsidR="00432E4E" w:rsidRPr="00AF3EEF">
        <w:rPr>
          <w:rFonts w:ascii="Arial" w:hAnsi="Arial" w:cs="Arial"/>
          <w:sz w:val="22"/>
          <w:szCs w:val="22"/>
        </w:rPr>
        <w:t>.</w:t>
      </w:r>
    </w:p>
    <w:p w14:paraId="59C70F58" w14:textId="77777777" w:rsidR="00CA0D6B" w:rsidRPr="00AF3EEF" w:rsidRDefault="00CA0D6B" w:rsidP="00BB1085">
      <w:pPr>
        <w:spacing w:line="240" w:lineRule="atLeast"/>
        <w:jc w:val="both"/>
        <w:rPr>
          <w:rFonts w:ascii="Arial" w:hAnsi="Arial" w:cs="Arial"/>
          <w:sz w:val="22"/>
          <w:szCs w:val="22"/>
          <w:lang w:eastAsia="ar-SA"/>
        </w:rPr>
      </w:pPr>
    </w:p>
    <w:p w14:paraId="0C1BBD2F" w14:textId="18CED158" w:rsidR="00E7426A" w:rsidRPr="00AF3EEF" w:rsidRDefault="00E7426A" w:rsidP="00E7426A">
      <w:pPr>
        <w:spacing w:line="240" w:lineRule="atLeast"/>
        <w:jc w:val="both"/>
        <w:rPr>
          <w:rFonts w:ascii="Arial" w:hAnsi="Arial" w:cs="Arial"/>
          <w:iCs/>
          <w:color w:val="000000"/>
          <w:sz w:val="22"/>
          <w:szCs w:val="22"/>
          <w:lang w:eastAsia="ar-SA"/>
        </w:rPr>
      </w:pPr>
      <w:r w:rsidRPr="00AF3EEF">
        <w:rPr>
          <w:rFonts w:ascii="Arial" w:hAnsi="Arial" w:cs="Arial"/>
          <w:iCs/>
          <w:color w:val="000000"/>
          <w:sz w:val="22"/>
          <w:szCs w:val="22"/>
          <w:lang w:eastAsia="ar-SA"/>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w:t>
      </w:r>
      <w:r w:rsidR="00AF3EEF" w:rsidRPr="00AF3EEF">
        <w:rPr>
          <w:rFonts w:ascii="Arial" w:hAnsi="Arial" w:cs="Arial"/>
          <w:iCs/>
          <w:color w:val="000000"/>
          <w:sz w:val="22"/>
          <w:szCs w:val="22"/>
          <w:lang w:eastAsia="ar-SA"/>
        </w:rPr>
        <w:t xml:space="preserve"> </w:t>
      </w:r>
      <w:r w:rsidRPr="00AF3EEF">
        <w:rPr>
          <w:rFonts w:ascii="Arial" w:hAnsi="Arial" w:cs="Arial"/>
          <w:iCs/>
          <w:color w:val="000000"/>
          <w:sz w:val="22"/>
          <w:szCs w:val="22"/>
          <w:lang w:eastAsia="ar-SA"/>
        </w:rPr>
        <w:t>Kot delovne izkušnje se upošteva tudi delo brez sklenjene pogodbe o zaposlitvi na enaki stopnji</w:t>
      </w:r>
      <w:r w:rsidR="00AF3EEF" w:rsidRPr="00AF3EEF">
        <w:rPr>
          <w:rFonts w:ascii="Arial" w:hAnsi="Arial" w:cs="Arial"/>
          <w:iCs/>
          <w:color w:val="000000"/>
          <w:sz w:val="22"/>
          <w:szCs w:val="22"/>
          <w:lang w:eastAsia="ar-SA"/>
        </w:rPr>
        <w:t xml:space="preserve"> </w:t>
      </w:r>
      <w:r w:rsidRPr="00AF3EEF">
        <w:rPr>
          <w:rFonts w:ascii="Arial" w:hAnsi="Arial" w:cs="Arial"/>
          <w:iCs/>
          <w:color w:val="000000"/>
          <w:sz w:val="22"/>
          <w:szCs w:val="22"/>
          <w:lang w:eastAsia="ar-SA"/>
        </w:rPr>
        <w:t>zahtevnosti, kot je delovno mesto, za katero oseba kandidira. Delovne izkušnje se dokazujejo s pogodbo o zaposlitvi oziroma z verodostojno listino, iz katerih sta razvidna obdobje opravljanja in zahtevnost dela ter raven izobrazbe, ki se zahteva za opravljanje tega dela.</w:t>
      </w:r>
      <w:r w:rsidR="00AF3EEF" w:rsidRPr="00AF3EEF">
        <w:rPr>
          <w:rFonts w:ascii="Arial" w:hAnsi="Arial" w:cs="Arial"/>
          <w:iCs/>
          <w:color w:val="000000"/>
          <w:sz w:val="22"/>
          <w:szCs w:val="22"/>
          <w:lang w:eastAsia="ar-SA"/>
        </w:rPr>
        <w:t xml:space="preserve"> </w:t>
      </w:r>
      <w:r w:rsidRPr="00AF3EEF">
        <w:rPr>
          <w:rFonts w:ascii="Arial" w:hAnsi="Arial" w:cs="Arial"/>
          <w:iCs/>
          <w:color w:val="000000"/>
          <w:sz w:val="22"/>
          <w:szCs w:val="22"/>
          <w:lang w:eastAsia="ar-SA"/>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44A48C18" w14:textId="5141DFBB" w:rsidR="00CA0D6B" w:rsidRPr="00AF3EEF" w:rsidRDefault="00CA0D6B" w:rsidP="00BB1085">
      <w:pPr>
        <w:spacing w:line="240" w:lineRule="atLeast"/>
        <w:jc w:val="both"/>
        <w:rPr>
          <w:rFonts w:ascii="Arial" w:hAnsi="Arial" w:cs="Arial"/>
          <w:color w:val="000000"/>
          <w:sz w:val="22"/>
          <w:szCs w:val="22"/>
        </w:rPr>
      </w:pPr>
    </w:p>
    <w:p w14:paraId="62524D15" w14:textId="7245384B" w:rsidR="00172C00"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50D9E6C" w14:textId="77777777" w:rsidR="00E7426A" w:rsidRPr="00AF3EEF" w:rsidRDefault="00E7426A" w:rsidP="00BB1085">
      <w:pPr>
        <w:pStyle w:val="Navadensplet"/>
        <w:spacing w:after="0" w:line="240" w:lineRule="atLeast"/>
        <w:jc w:val="both"/>
        <w:rPr>
          <w:rFonts w:ascii="Arial" w:hAnsi="Arial" w:cs="Arial"/>
          <w:sz w:val="22"/>
          <w:szCs w:val="22"/>
        </w:rPr>
      </w:pPr>
    </w:p>
    <w:p w14:paraId="38C13F72" w14:textId="67F208A0" w:rsidR="00CA0D6B"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lastRenderedPageBreak/>
        <w:t xml:space="preserve">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(Uradni list RS, št. 24/06 – uradno prečiščeno besedilo, 105/06 – ZUS-1, 126/07, 65/08, 8/10, 82/13, 175/20 – ZIUOPDVE, 3/22 – </w:t>
      </w:r>
      <w:proofErr w:type="spellStart"/>
      <w:r w:rsidRPr="00AF3EEF">
        <w:rPr>
          <w:rFonts w:ascii="Arial" w:hAnsi="Arial" w:cs="Arial"/>
          <w:color w:val="000000"/>
          <w:sz w:val="22"/>
          <w:szCs w:val="22"/>
        </w:rPr>
        <w:t>ZDeb</w:t>
      </w:r>
      <w:proofErr w:type="spellEnd"/>
      <w:r w:rsidRPr="00AF3EEF">
        <w:rPr>
          <w:rFonts w:ascii="Arial" w:hAnsi="Arial" w:cs="Arial"/>
          <w:color w:val="000000"/>
          <w:sz w:val="22"/>
          <w:szCs w:val="22"/>
        </w:rPr>
        <w:t xml:space="preserve"> in 85/25).</w:t>
      </w:r>
    </w:p>
    <w:p w14:paraId="5CB9AB5C" w14:textId="77777777" w:rsidR="00E7426A" w:rsidRPr="00AF3EEF" w:rsidRDefault="00E7426A" w:rsidP="00BB1085">
      <w:pPr>
        <w:pStyle w:val="Navadensplet"/>
        <w:spacing w:after="0" w:line="240" w:lineRule="atLeast"/>
        <w:jc w:val="both"/>
        <w:rPr>
          <w:rFonts w:ascii="Arial" w:hAnsi="Arial" w:cs="Arial"/>
          <w:sz w:val="22"/>
          <w:szCs w:val="22"/>
        </w:rPr>
      </w:pPr>
    </w:p>
    <w:p w14:paraId="68ABD82C" w14:textId="47E1CF38" w:rsidR="00172C00" w:rsidRPr="00AF3EEF" w:rsidRDefault="00CA006F" w:rsidP="00BB1085">
      <w:pPr>
        <w:pStyle w:val="Navadensplet"/>
        <w:spacing w:after="0" w:line="240" w:lineRule="atLeast"/>
        <w:jc w:val="both"/>
        <w:rPr>
          <w:rFonts w:ascii="Arial" w:hAnsi="Arial" w:cs="Arial"/>
          <w:sz w:val="22"/>
          <w:szCs w:val="22"/>
        </w:rPr>
      </w:pPr>
      <w:r w:rsidRPr="00AF3EEF">
        <w:rPr>
          <w:rFonts w:ascii="Arial" w:hAnsi="Arial" w:cs="Arial"/>
          <w:sz w:val="22"/>
          <w:szCs w:val="22"/>
        </w:rPr>
        <w:t>Naloge delovnega mesta</w:t>
      </w:r>
      <w:r w:rsidR="00172C00" w:rsidRPr="00AF3EEF">
        <w:rPr>
          <w:rFonts w:ascii="Arial" w:hAnsi="Arial" w:cs="Arial"/>
          <w:sz w:val="22"/>
          <w:szCs w:val="22"/>
        </w:rPr>
        <w:t xml:space="preserve">: </w:t>
      </w:r>
    </w:p>
    <w:p w14:paraId="2390EF12" w14:textId="77777777" w:rsidR="00AC4E11" w:rsidRPr="00AF3EEF" w:rsidRDefault="00AC4E11" w:rsidP="00BB1085">
      <w:pPr>
        <w:pStyle w:val="Navadensplet"/>
        <w:spacing w:after="0" w:line="240" w:lineRule="atLeast"/>
        <w:jc w:val="both"/>
        <w:rPr>
          <w:rFonts w:ascii="Arial" w:hAnsi="Arial" w:cs="Arial"/>
          <w:sz w:val="22"/>
          <w:szCs w:val="22"/>
        </w:rPr>
      </w:pPr>
    </w:p>
    <w:p w14:paraId="07D5D495" w14:textId="53509A56"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vodenje zahtevnih upravnih postopkov,</w:t>
      </w:r>
    </w:p>
    <w:p w14:paraId="5988B3E7" w14:textId="563DAC02"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vodenje in odločanje v enostavnih upravnih postopkih,</w:t>
      </w:r>
    </w:p>
    <w:p w14:paraId="4EDAEFA3" w14:textId="16FCAF9B"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opravljanje drugih upravnih nalog,</w:t>
      </w:r>
    </w:p>
    <w:p w14:paraId="5D4E5ED3" w14:textId="76E98FD8"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samostojno oblikovanje manj zahtevnih gradiv s predlogi ukrepov,</w:t>
      </w:r>
    </w:p>
    <w:p w14:paraId="5815AAA1" w14:textId="794036B2"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zbiranje, urejanje in priprava podatkov za oblikovanje zahtevnejših gradiv,</w:t>
      </w:r>
    </w:p>
    <w:p w14:paraId="72BE2D76" w14:textId="2F7F33CA"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pomoč pri pripravi osnutkov predpisov in drugih zahtevnejših gradiv,</w:t>
      </w:r>
    </w:p>
    <w:p w14:paraId="1149D3DD" w14:textId="3DF2A03A"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posredovanje splošnih informacij o upravnih storitvah strankam,</w:t>
      </w:r>
    </w:p>
    <w:p w14:paraId="48CEFFCC" w14:textId="1FF9B4BA"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sprejemanje vlog strank,</w:t>
      </w:r>
    </w:p>
    <w:p w14:paraId="281883AB" w14:textId="49970D60"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sprejemanje plačil upravnih taks in drugih upravnih storitev,</w:t>
      </w:r>
    </w:p>
    <w:p w14:paraId="7D657290" w14:textId="09C7DC06" w:rsidR="005902C3" w:rsidRPr="00AF3EEF" w:rsidRDefault="005902C3" w:rsidP="00BB1085">
      <w:pPr>
        <w:numPr>
          <w:ilvl w:val="0"/>
          <w:numId w:val="6"/>
        </w:numPr>
        <w:tabs>
          <w:tab w:val="clear" w:pos="720"/>
        </w:tabs>
        <w:spacing w:line="240" w:lineRule="atLeast"/>
        <w:ind w:left="426"/>
        <w:jc w:val="both"/>
        <w:rPr>
          <w:rFonts w:ascii="Arial" w:hAnsi="Arial" w:cs="Arial"/>
          <w:sz w:val="22"/>
          <w:szCs w:val="22"/>
        </w:rPr>
      </w:pPr>
      <w:r w:rsidRPr="00AF3EEF">
        <w:rPr>
          <w:rFonts w:ascii="Arial" w:hAnsi="Arial" w:cs="Arial"/>
          <w:sz w:val="22"/>
          <w:szCs w:val="22"/>
        </w:rPr>
        <w:t>urejanje arhiva.</w:t>
      </w:r>
    </w:p>
    <w:p w14:paraId="72556A6A" w14:textId="77777777" w:rsidR="005974B9" w:rsidRPr="00AF3EEF" w:rsidRDefault="005974B9" w:rsidP="00BB1085">
      <w:pPr>
        <w:pStyle w:val="Navadensplet"/>
        <w:spacing w:after="0" w:line="240" w:lineRule="atLeast"/>
        <w:jc w:val="both"/>
        <w:rPr>
          <w:rFonts w:ascii="Arial" w:hAnsi="Arial" w:cs="Arial"/>
          <w:sz w:val="22"/>
          <w:szCs w:val="22"/>
        </w:rPr>
      </w:pPr>
    </w:p>
    <w:p w14:paraId="46886E60" w14:textId="3E8567EF" w:rsidR="009A39D3" w:rsidRPr="00AF3EEF" w:rsidRDefault="009A39D3" w:rsidP="00BB1085">
      <w:pPr>
        <w:pStyle w:val="Navadensplet"/>
        <w:spacing w:after="0" w:line="240" w:lineRule="atLeast"/>
        <w:jc w:val="both"/>
        <w:rPr>
          <w:rFonts w:ascii="Arial" w:hAnsi="Arial" w:cs="Arial"/>
          <w:sz w:val="22"/>
          <w:szCs w:val="22"/>
        </w:rPr>
      </w:pPr>
      <w:r w:rsidRPr="00AF3EEF">
        <w:rPr>
          <w:rFonts w:ascii="Arial" w:hAnsi="Arial" w:cs="Arial"/>
          <w:sz w:val="22"/>
          <w:szCs w:val="22"/>
        </w:rPr>
        <w:t>Izbrani kandidat bo opravljal delo v Oddelku za okolje in prostor ter splošne zadeve, na področju kmetijstva in vojne zakonodaje.</w:t>
      </w:r>
    </w:p>
    <w:p w14:paraId="2D7FAEAD" w14:textId="77777777" w:rsidR="009A39D3" w:rsidRPr="00AF3EEF" w:rsidRDefault="009A39D3" w:rsidP="00BB1085">
      <w:pPr>
        <w:pStyle w:val="Navadensplet"/>
        <w:spacing w:after="0" w:line="240" w:lineRule="atLeast"/>
        <w:jc w:val="both"/>
        <w:rPr>
          <w:rFonts w:ascii="Arial" w:hAnsi="Arial" w:cs="Arial"/>
          <w:sz w:val="22"/>
          <w:szCs w:val="22"/>
        </w:rPr>
      </w:pPr>
    </w:p>
    <w:p w14:paraId="51E05859" w14:textId="77777777" w:rsidR="007E150B" w:rsidRPr="00AF3EEF" w:rsidRDefault="007E150B" w:rsidP="00BB1085">
      <w:pPr>
        <w:pStyle w:val="Navadensplet"/>
        <w:spacing w:after="0" w:line="240" w:lineRule="atLeast"/>
        <w:jc w:val="both"/>
        <w:rPr>
          <w:rFonts w:ascii="Arial" w:hAnsi="Arial" w:cs="Arial"/>
          <w:sz w:val="22"/>
          <w:szCs w:val="22"/>
        </w:rPr>
      </w:pPr>
      <w:r w:rsidRPr="00AF3EEF">
        <w:rPr>
          <w:rFonts w:ascii="Arial" w:hAnsi="Arial" w:cs="Arial"/>
          <w:sz w:val="22"/>
          <w:szCs w:val="22"/>
        </w:rPr>
        <w:t>Prijava mora vsebovati:</w:t>
      </w:r>
    </w:p>
    <w:p w14:paraId="26AA2148" w14:textId="77777777" w:rsidR="007E150B" w:rsidRPr="00AF3EEF" w:rsidRDefault="007E150B" w:rsidP="00BB1085">
      <w:pPr>
        <w:pStyle w:val="Navadensplet"/>
        <w:spacing w:after="0" w:line="240" w:lineRule="atLeast"/>
        <w:jc w:val="both"/>
        <w:rPr>
          <w:rFonts w:ascii="Arial" w:hAnsi="Arial" w:cs="Arial"/>
          <w:sz w:val="22"/>
          <w:szCs w:val="22"/>
        </w:rPr>
      </w:pPr>
    </w:p>
    <w:p w14:paraId="67CB7D8D"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o izpolnjevanju pogoja glede zahtevane izobrazbe, iz katere mora biti razvidna stopnja in smer izobrazbe ter leto in ustanova, na kateri je bila izobrazba pridobljena,</w:t>
      </w:r>
    </w:p>
    <w:p w14:paraId="049C857C"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opis delovnih izkušenj, iz katerega je razvidno izpolnjevanje pogoja glede zahtevanih delovnih izkušenj (opis naj vsebuje navedbo delodajalca, skupen čas trajanja dela, opis dela ter stopnjo zahtevnosti delovnega mesta),</w:t>
      </w:r>
    </w:p>
    <w:p w14:paraId="03B991CF"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da:</w:t>
      </w:r>
    </w:p>
    <w:p w14:paraId="011B68AD" w14:textId="5D0D0106"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je državljan Republike Slovenije,</w:t>
      </w:r>
    </w:p>
    <w:p w14:paraId="138B6A59" w14:textId="77777777"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ni bil pravnomočno obsojen zaradi naklepnega kaznivega dejanja, ki se preganja po uradni   dolžnosti in da ni bil obsojen na nepogojno kazen zapora  v trajanju več kot šest mesecev,</w:t>
      </w:r>
    </w:p>
    <w:p w14:paraId="667BA655" w14:textId="77777777"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zoper njega ni vložena pravnomočna obtožnica zaradi naklepnega kaznivega dejanja, ki se preganja po uradni dolžnosti,</w:t>
      </w:r>
    </w:p>
    <w:p w14:paraId="30A8F398" w14:textId="77777777" w:rsidR="005974B9"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da za namen tega postopka dovoljuje Upravni enoti Vrhnika pridobitev podatkov iz uradne evidence (v primeru, da kandidat z vpogledom v uradne evidence ne soglaša, bo moral sam predložiti ustrezna dokazila).</w:t>
      </w:r>
    </w:p>
    <w:p w14:paraId="775A6E7F" w14:textId="77777777" w:rsidR="00653C32" w:rsidRPr="00AF3EEF" w:rsidRDefault="00653C32" w:rsidP="00BB1085">
      <w:pPr>
        <w:pStyle w:val="align-justify"/>
        <w:spacing w:before="0" w:beforeAutospacing="0" w:after="0" w:afterAutospacing="0" w:line="240" w:lineRule="atLeast"/>
        <w:rPr>
          <w:rFonts w:ascii="Arial" w:hAnsi="Arial" w:cs="Arial"/>
          <w:sz w:val="22"/>
          <w:szCs w:val="22"/>
        </w:rPr>
      </w:pPr>
    </w:p>
    <w:p w14:paraId="634DE78F" w14:textId="77777777"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Zaželeno je, da prijava vsebuje tudi kratek življenjepis ter da kandidat v njej poleg formalne izobrazbe navede tudi druga znanja in veščine, ki jih je pridobil. </w:t>
      </w:r>
    </w:p>
    <w:p w14:paraId="3EB948AB" w14:textId="77777777" w:rsidR="00653C32" w:rsidRPr="00AF3EEF" w:rsidRDefault="00653C32" w:rsidP="00BB1085">
      <w:pPr>
        <w:pStyle w:val="Navadensplet"/>
        <w:spacing w:after="0" w:line="240" w:lineRule="atLeast"/>
        <w:jc w:val="both"/>
        <w:rPr>
          <w:rFonts w:ascii="Arial" w:hAnsi="Arial" w:cs="Arial"/>
          <w:sz w:val="22"/>
          <w:szCs w:val="22"/>
        </w:rPr>
      </w:pPr>
    </w:p>
    <w:p w14:paraId="62DBDDE2" w14:textId="264D3C53" w:rsidR="00E7426A" w:rsidRPr="00AF3EEF" w:rsidRDefault="00E7426A" w:rsidP="00BB1085">
      <w:pPr>
        <w:pStyle w:val="Navadensplet"/>
        <w:spacing w:after="0" w:line="240" w:lineRule="atLeast"/>
        <w:jc w:val="both"/>
        <w:rPr>
          <w:rFonts w:ascii="Arial" w:hAnsi="Arial" w:cs="Arial"/>
          <w:sz w:val="22"/>
          <w:szCs w:val="22"/>
        </w:rPr>
      </w:pPr>
      <w:r w:rsidRPr="00AF3EEF">
        <w:rPr>
          <w:rFonts w:ascii="Arial" w:hAnsi="Arial" w:cs="Arial"/>
          <w:sz w:val="22"/>
          <w:szCs w:val="22"/>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p>
    <w:p w14:paraId="438036C4" w14:textId="77777777" w:rsidR="00C55B17" w:rsidRPr="00AF3EEF" w:rsidRDefault="00C55B17" w:rsidP="00BB1085">
      <w:pPr>
        <w:pStyle w:val="Navadensplet"/>
        <w:spacing w:after="0" w:line="240" w:lineRule="atLeast"/>
        <w:jc w:val="both"/>
        <w:rPr>
          <w:rFonts w:ascii="Arial" w:hAnsi="Arial" w:cs="Arial"/>
          <w:sz w:val="22"/>
          <w:szCs w:val="22"/>
        </w:rPr>
      </w:pPr>
    </w:p>
    <w:p w14:paraId="1E74CF3E" w14:textId="00566E18" w:rsidR="00BD7748" w:rsidRPr="00AF3EEF" w:rsidRDefault="00653C32"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sz w:val="22"/>
          <w:szCs w:val="22"/>
        </w:rPr>
        <w:lastRenderedPageBreak/>
        <w:t>Izbrani kandidat bo delo na delovnem mestu Svetovalec opravljal v nazivu Svetovalec III</w:t>
      </w:r>
      <w:r w:rsidR="00BD7748" w:rsidRPr="00AF3EEF">
        <w:rPr>
          <w:rFonts w:ascii="Arial" w:hAnsi="Arial" w:cs="Arial"/>
          <w:sz w:val="22"/>
          <w:szCs w:val="22"/>
        </w:rPr>
        <w:t xml:space="preserve">, </w:t>
      </w:r>
      <w:r w:rsidR="000776F1" w:rsidRPr="00AF3EEF">
        <w:rPr>
          <w:rFonts w:ascii="Arial" w:hAnsi="Arial" w:cs="Arial"/>
          <w:sz w:val="22"/>
          <w:szCs w:val="22"/>
        </w:rPr>
        <w:t>vendar ne bo imenovan v naziv</w:t>
      </w:r>
      <w:r w:rsidRPr="00AF3EEF">
        <w:rPr>
          <w:rFonts w:ascii="Arial" w:hAnsi="Arial" w:cs="Arial"/>
          <w:sz w:val="22"/>
          <w:szCs w:val="22"/>
        </w:rPr>
        <w:t xml:space="preserve">. </w:t>
      </w:r>
      <w:r w:rsidR="00DB41F7" w:rsidRPr="00AF3EEF">
        <w:rPr>
          <w:rFonts w:ascii="Arial" w:hAnsi="Arial" w:cs="Arial"/>
          <w:color w:val="000000"/>
          <w:sz w:val="22"/>
          <w:szCs w:val="22"/>
        </w:rPr>
        <w:t>Pravice in dolžnosti se bodo v pogodbi o zaposlitvi določile glede na naziv: svetovalec III.</w:t>
      </w:r>
      <w:r w:rsidR="00BD7748" w:rsidRPr="00AF3EEF">
        <w:rPr>
          <w:rFonts w:ascii="Arial" w:hAnsi="Arial" w:cs="Arial"/>
          <w:color w:val="000000"/>
          <w:sz w:val="22"/>
          <w:szCs w:val="22"/>
        </w:rPr>
        <w:t xml:space="preserve"> Pravica do izplačila osnovne plače se pridobi postopno v skladu s 102. členom v povezavi s 101. členom Zakona o skupnih temeljih sistema plač v javnem sektorju</w:t>
      </w:r>
      <w:r w:rsidR="001250A5" w:rsidRPr="00AF3EEF">
        <w:rPr>
          <w:rFonts w:ascii="Arial" w:hAnsi="Arial" w:cs="Arial"/>
          <w:color w:val="000000"/>
          <w:sz w:val="22"/>
          <w:szCs w:val="22"/>
        </w:rPr>
        <w:t xml:space="preserve"> (Uradni list RS, št. </w:t>
      </w:r>
      <w:hyperlink r:id="rId19" w:tgtFrame="_blank" w:tooltip="Zakon o skupnih temeljih sistema plač v javnem sektorju (ZSTSPJS)" w:history="1">
        <w:r w:rsidR="001250A5" w:rsidRPr="00AF3EEF">
          <w:rPr>
            <w:rFonts w:ascii="Arial" w:hAnsi="Arial" w:cs="Arial"/>
            <w:color w:val="000000"/>
            <w:sz w:val="22"/>
            <w:szCs w:val="22"/>
          </w:rPr>
          <w:t>95/24</w:t>
        </w:r>
      </w:hyperlink>
      <w:r w:rsidR="001250A5" w:rsidRPr="00AF3EEF">
        <w:rPr>
          <w:rFonts w:ascii="Arial" w:hAnsi="Arial" w:cs="Arial"/>
          <w:color w:val="000000"/>
          <w:sz w:val="22"/>
          <w:szCs w:val="22"/>
        </w:rPr>
        <w:t>)</w:t>
      </w:r>
      <w:r w:rsidR="00BD7748" w:rsidRPr="00AF3EEF">
        <w:rPr>
          <w:rFonts w:ascii="Arial" w:hAnsi="Arial" w:cs="Arial"/>
          <w:color w:val="000000"/>
          <w:sz w:val="22"/>
          <w:szCs w:val="22"/>
        </w:rPr>
        <w:t xml:space="preserve">. Izhodiščni plačni razred delovnega mesta je 17. plačni razred oz. 2.012,14 EUR bruto, pri čemer kandidat pridobi pravico do izplačila </w:t>
      </w:r>
      <w:r w:rsidR="00BD7748" w:rsidRPr="00AF3EEF">
        <w:rPr>
          <w:rFonts w:ascii="Arial" w:hAnsi="Arial" w:cs="Arial"/>
          <w:sz w:val="22"/>
          <w:szCs w:val="22"/>
        </w:rPr>
        <w:t>osnovne vrednosti tega plačnega razreda postopno do 1. 1. 202</w:t>
      </w:r>
      <w:r w:rsidR="001250A5" w:rsidRPr="00AF3EEF">
        <w:rPr>
          <w:rFonts w:ascii="Arial" w:hAnsi="Arial" w:cs="Arial"/>
          <w:sz w:val="22"/>
          <w:szCs w:val="22"/>
        </w:rPr>
        <w:t>8</w:t>
      </w:r>
      <w:r w:rsidR="00BD7748" w:rsidRPr="00AF3EEF">
        <w:rPr>
          <w:rFonts w:ascii="Arial" w:hAnsi="Arial" w:cs="Arial"/>
          <w:sz w:val="22"/>
          <w:szCs w:val="22"/>
        </w:rPr>
        <w:t xml:space="preserve">. Na dan 1. </w:t>
      </w:r>
      <w:r w:rsidR="00E7426A" w:rsidRPr="00AF3EEF">
        <w:rPr>
          <w:rFonts w:ascii="Arial" w:hAnsi="Arial" w:cs="Arial"/>
          <w:sz w:val="22"/>
          <w:szCs w:val="22"/>
        </w:rPr>
        <w:t>2</w:t>
      </w:r>
      <w:r w:rsidR="00BD7748" w:rsidRPr="00AF3EEF">
        <w:rPr>
          <w:rFonts w:ascii="Arial" w:hAnsi="Arial" w:cs="Arial"/>
          <w:sz w:val="22"/>
          <w:szCs w:val="22"/>
        </w:rPr>
        <w:t>. 202</w:t>
      </w:r>
      <w:r w:rsidR="00E7426A" w:rsidRPr="00AF3EEF">
        <w:rPr>
          <w:rFonts w:ascii="Arial" w:hAnsi="Arial" w:cs="Arial"/>
          <w:sz w:val="22"/>
          <w:szCs w:val="22"/>
        </w:rPr>
        <w:t>6</w:t>
      </w:r>
      <w:r w:rsidR="00BD7748" w:rsidRPr="00AF3EEF">
        <w:rPr>
          <w:rFonts w:ascii="Arial" w:hAnsi="Arial" w:cs="Arial"/>
          <w:sz w:val="22"/>
          <w:szCs w:val="22"/>
        </w:rPr>
        <w:t xml:space="preserve"> znaša bruto plača 1.</w:t>
      </w:r>
      <w:r w:rsidR="00874E56" w:rsidRPr="00AF3EEF">
        <w:rPr>
          <w:rFonts w:ascii="Arial" w:hAnsi="Arial" w:cs="Arial"/>
          <w:sz w:val="22"/>
          <w:szCs w:val="22"/>
        </w:rPr>
        <w:t>7</w:t>
      </w:r>
      <w:r w:rsidR="00BD7748" w:rsidRPr="00AF3EEF">
        <w:rPr>
          <w:rFonts w:ascii="Arial" w:hAnsi="Arial" w:cs="Arial"/>
          <w:sz w:val="22"/>
          <w:szCs w:val="22"/>
        </w:rPr>
        <w:t>42,77 EUR.</w:t>
      </w:r>
    </w:p>
    <w:p w14:paraId="65259B4A" w14:textId="34EEE4A4" w:rsidR="00653C32" w:rsidRPr="00AF3EEF" w:rsidRDefault="00DB41F7"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color w:val="000000"/>
          <w:sz w:val="22"/>
          <w:szCs w:val="22"/>
        </w:rPr>
        <w:t xml:space="preserve">Z izbranim kandidatom bo sklenjeno delovno razmerje za določen čas, do vrnitve uslužbenke </w:t>
      </w:r>
      <w:r w:rsidR="00E7426A" w:rsidRPr="00AF3EEF">
        <w:rPr>
          <w:rFonts w:ascii="Arial" w:hAnsi="Arial" w:cs="Arial"/>
          <w:color w:val="000000"/>
          <w:sz w:val="22"/>
          <w:szCs w:val="22"/>
        </w:rPr>
        <w:t>z materinskega in starševskega dopusta (do predvidoma</w:t>
      </w:r>
      <w:r w:rsidR="009A39D3" w:rsidRPr="00AF3EEF">
        <w:rPr>
          <w:rFonts w:ascii="Arial" w:hAnsi="Arial" w:cs="Arial"/>
          <w:color w:val="000000"/>
          <w:sz w:val="22"/>
          <w:szCs w:val="22"/>
        </w:rPr>
        <w:t xml:space="preserve"> 8</w:t>
      </w:r>
      <w:r w:rsidR="00E7426A" w:rsidRPr="00AF3EEF">
        <w:rPr>
          <w:rFonts w:ascii="Arial" w:hAnsi="Arial" w:cs="Arial"/>
          <w:color w:val="000000"/>
          <w:sz w:val="22"/>
          <w:szCs w:val="22"/>
        </w:rPr>
        <w:t>.</w:t>
      </w:r>
      <w:r w:rsidR="009A39D3" w:rsidRPr="00AF3EEF">
        <w:rPr>
          <w:rFonts w:ascii="Arial" w:hAnsi="Arial" w:cs="Arial"/>
          <w:color w:val="000000"/>
          <w:sz w:val="22"/>
          <w:szCs w:val="22"/>
        </w:rPr>
        <w:t xml:space="preserve"> 10</w:t>
      </w:r>
      <w:r w:rsidR="00E7426A" w:rsidRPr="00AF3EEF">
        <w:rPr>
          <w:rFonts w:ascii="Arial" w:hAnsi="Arial" w:cs="Arial"/>
          <w:color w:val="000000"/>
          <w:sz w:val="22"/>
          <w:szCs w:val="22"/>
        </w:rPr>
        <w:t>.</w:t>
      </w:r>
      <w:r w:rsidR="009A39D3" w:rsidRPr="00AF3EEF">
        <w:rPr>
          <w:rFonts w:ascii="Arial" w:hAnsi="Arial" w:cs="Arial"/>
          <w:color w:val="000000"/>
          <w:sz w:val="22"/>
          <w:szCs w:val="22"/>
        </w:rPr>
        <w:t xml:space="preserve"> </w:t>
      </w:r>
      <w:r w:rsidR="00E7426A" w:rsidRPr="00AF3EEF">
        <w:rPr>
          <w:rFonts w:ascii="Arial" w:hAnsi="Arial" w:cs="Arial"/>
          <w:color w:val="000000"/>
          <w:sz w:val="22"/>
          <w:szCs w:val="22"/>
        </w:rPr>
        <w:t>2026</w:t>
      </w:r>
      <w:r w:rsidR="00874E56" w:rsidRPr="00AF3EEF">
        <w:rPr>
          <w:rFonts w:ascii="Arial" w:hAnsi="Arial" w:cs="Arial"/>
          <w:color w:val="000000"/>
          <w:sz w:val="22"/>
          <w:szCs w:val="22"/>
        </w:rPr>
        <w:t>)</w:t>
      </w:r>
      <w:r w:rsidRPr="00AF3EEF">
        <w:rPr>
          <w:rFonts w:ascii="Arial" w:hAnsi="Arial" w:cs="Arial"/>
          <w:color w:val="000000"/>
          <w:sz w:val="22"/>
          <w:szCs w:val="22"/>
        </w:rPr>
        <w:t>, s polnim delovnim časom. Izbrani kandidat bo delo opravljal v prostorih Upravne enote Vrhnika</w:t>
      </w:r>
      <w:r w:rsidR="005974B9" w:rsidRPr="00AF3EEF">
        <w:rPr>
          <w:rFonts w:ascii="Arial" w:hAnsi="Arial" w:cs="Arial"/>
          <w:color w:val="000000"/>
          <w:sz w:val="22"/>
          <w:szCs w:val="22"/>
        </w:rPr>
        <w:t>, Stara Vrhnika 1d, 1360 Vrhnika.</w:t>
      </w:r>
      <w:r w:rsidRPr="00AF3EEF">
        <w:rPr>
          <w:rFonts w:ascii="Arial" w:hAnsi="Arial" w:cs="Arial"/>
          <w:color w:val="000000"/>
          <w:sz w:val="22"/>
          <w:szCs w:val="22"/>
        </w:rPr>
        <w:t xml:space="preserve"> </w:t>
      </w:r>
      <w:r w:rsidR="00E17049" w:rsidRPr="00AF3EEF">
        <w:rPr>
          <w:rFonts w:ascii="Arial" w:hAnsi="Arial" w:cs="Arial"/>
          <w:color w:val="000000"/>
          <w:sz w:val="22"/>
          <w:szCs w:val="22"/>
        </w:rPr>
        <w:t>Preizkusn</w:t>
      </w:r>
      <w:r w:rsidR="005974B9" w:rsidRPr="00AF3EEF">
        <w:rPr>
          <w:rFonts w:ascii="Arial" w:hAnsi="Arial" w:cs="Arial"/>
          <w:color w:val="000000"/>
          <w:sz w:val="22"/>
          <w:szCs w:val="22"/>
        </w:rPr>
        <w:t>a</w:t>
      </w:r>
      <w:r w:rsidR="00E17049" w:rsidRPr="00AF3EEF">
        <w:rPr>
          <w:rFonts w:ascii="Arial" w:hAnsi="Arial" w:cs="Arial"/>
          <w:color w:val="000000"/>
          <w:sz w:val="22"/>
          <w:szCs w:val="22"/>
        </w:rPr>
        <w:t xml:space="preserve"> doba je </w:t>
      </w:r>
      <w:r w:rsidR="005902C3" w:rsidRPr="00AF3EEF">
        <w:rPr>
          <w:rFonts w:ascii="Arial" w:hAnsi="Arial" w:cs="Arial"/>
          <w:color w:val="000000"/>
          <w:sz w:val="22"/>
          <w:szCs w:val="22"/>
        </w:rPr>
        <w:t>pet mesecev</w:t>
      </w:r>
      <w:r w:rsidR="00E17049" w:rsidRPr="00AF3EEF">
        <w:rPr>
          <w:rFonts w:ascii="Arial" w:hAnsi="Arial" w:cs="Arial"/>
          <w:color w:val="000000"/>
          <w:sz w:val="22"/>
          <w:szCs w:val="22"/>
        </w:rPr>
        <w:t>.</w:t>
      </w:r>
    </w:p>
    <w:p w14:paraId="6EC3578C" w14:textId="1A5068AC"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 vloži prijavo v pisni obliki na </w:t>
      </w:r>
      <w:r w:rsidRPr="00AF3EEF">
        <w:rPr>
          <w:rFonts w:ascii="Arial" w:hAnsi="Arial" w:cs="Arial"/>
          <w:b/>
          <w:sz w:val="22"/>
          <w:szCs w:val="22"/>
          <w:u w:val="single"/>
        </w:rPr>
        <w:t>priloženem obrazcu</w:t>
      </w:r>
      <w:r w:rsidRPr="00AF3EEF">
        <w:rPr>
          <w:rFonts w:ascii="Arial" w:hAnsi="Arial" w:cs="Arial"/>
          <w:sz w:val="22"/>
          <w:szCs w:val="22"/>
        </w:rPr>
        <w:t>, ki jo pošlje v zaprti ovojnici z označbo »</w:t>
      </w:r>
      <w:r w:rsidRPr="00AF3EEF">
        <w:rPr>
          <w:rFonts w:ascii="Arial" w:hAnsi="Arial" w:cs="Arial"/>
          <w:b/>
          <w:bCs/>
          <w:sz w:val="22"/>
          <w:szCs w:val="22"/>
        </w:rPr>
        <w:t>za javn</w:t>
      </w:r>
      <w:r w:rsidR="003D1280" w:rsidRPr="00AF3EEF">
        <w:rPr>
          <w:rFonts w:ascii="Arial" w:hAnsi="Arial" w:cs="Arial"/>
          <w:b/>
          <w:bCs/>
          <w:sz w:val="22"/>
          <w:szCs w:val="22"/>
        </w:rPr>
        <w:t>o</w:t>
      </w:r>
      <w:r w:rsidR="00E73EA7" w:rsidRPr="00AF3EEF">
        <w:rPr>
          <w:rFonts w:ascii="Arial" w:hAnsi="Arial" w:cs="Arial"/>
          <w:b/>
          <w:bCs/>
          <w:sz w:val="22"/>
          <w:szCs w:val="22"/>
        </w:rPr>
        <w:t xml:space="preserve"> </w:t>
      </w:r>
      <w:r w:rsidR="003D1280" w:rsidRPr="00AF3EEF">
        <w:rPr>
          <w:rFonts w:ascii="Arial" w:hAnsi="Arial" w:cs="Arial"/>
          <w:b/>
          <w:bCs/>
          <w:sz w:val="22"/>
          <w:szCs w:val="22"/>
        </w:rPr>
        <w:t>objavo</w:t>
      </w:r>
      <w:r w:rsidRPr="00AF3EEF">
        <w:rPr>
          <w:rFonts w:ascii="Arial" w:hAnsi="Arial" w:cs="Arial"/>
          <w:b/>
          <w:bCs/>
          <w:sz w:val="22"/>
          <w:szCs w:val="22"/>
        </w:rPr>
        <w:t xml:space="preserve"> za prosto delovno mesto svetovalec, številka</w:t>
      </w:r>
      <w:r w:rsidR="00E17049" w:rsidRPr="00AF3EEF">
        <w:rPr>
          <w:rFonts w:ascii="Arial" w:hAnsi="Arial" w:cs="Arial"/>
          <w:b/>
          <w:bCs/>
          <w:sz w:val="22"/>
          <w:szCs w:val="22"/>
        </w:rPr>
        <w:t xml:space="preserve"> </w:t>
      </w:r>
      <w:r w:rsidR="000410AC" w:rsidRPr="00AF3EEF">
        <w:rPr>
          <w:rFonts w:ascii="Arial" w:hAnsi="Arial" w:cs="Arial"/>
          <w:b/>
          <w:bCs/>
          <w:sz w:val="22"/>
          <w:szCs w:val="22"/>
        </w:rPr>
        <w:t>1</w:t>
      </w:r>
      <w:r w:rsidR="00AA73C3" w:rsidRPr="00AF3EEF">
        <w:rPr>
          <w:rFonts w:ascii="Arial" w:hAnsi="Arial" w:cs="Arial"/>
          <w:b/>
          <w:bCs/>
          <w:sz w:val="22"/>
          <w:szCs w:val="22"/>
        </w:rPr>
        <w:t>10</w:t>
      </w:r>
      <w:r w:rsidR="000410AC" w:rsidRPr="00AF3EEF">
        <w:rPr>
          <w:rFonts w:ascii="Arial" w:hAnsi="Arial" w:cs="Arial"/>
          <w:b/>
          <w:bCs/>
          <w:sz w:val="22"/>
          <w:szCs w:val="22"/>
        </w:rPr>
        <w:t>-</w:t>
      </w:r>
      <w:r w:rsidR="009A39D3" w:rsidRPr="00AF3EEF">
        <w:rPr>
          <w:rFonts w:ascii="Arial" w:hAnsi="Arial" w:cs="Arial"/>
          <w:b/>
          <w:bCs/>
          <w:sz w:val="22"/>
          <w:szCs w:val="22"/>
        </w:rPr>
        <w:t>4</w:t>
      </w:r>
      <w:r w:rsidR="000410AC" w:rsidRPr="00AF3EEF">
        <w:rPr>
          <w:rFonts w:ascii="Arial" w:hAnsi="Arial" w:cs="Arial"/>
          <w:b/>
          <w:bCs/>
          <w:sz w:val="22"/>
          <w:szCs w:val="22"/>
        </w:rPr>
        <w:t>/20</w:t>
      </w:r>
      <w:r w:rsidR="00483155" w:rsidRPr="00AF3EEF">
        <w:rPr>
          <w:rFonts w:ascii="Arial" w:hAnsi="Arial" w:cs="Arial"/>
          <w:b/>
          <w:bCs/>
          <w:sz w:val="22"/>
          <w:szCs w:val="22"/>
        </w:rPr>
        <w:t>2</w:t>
      </w:r>
      <w:r w:rsidR="00874E56" w:rsidRPr="00AF3EEF">
        <w:rPr>
          <w:rFonts w:ascii="Arial" w:hAnsi="Arial" w:cs="Arial"/>
          <w:b/>
          <w:bCs/>
          <w:sz w:val="22"/>
          <w:szCs w:val="22"/>
        </w:rPr>
        <w:t>6</w:t>
      </w:r>
      <w:r w:rsidR="00BD7748" w:rsidRPr="00AF3EEF">
        <w:rPr>
          <w:rFonts w:ascii="Arial" w:hAnsi="Arial" w:cs="Arial"/>
          <w:b/>
          <w:bCs/>
          <w:sz w:val="22"/>
          <w:szCs w:val="22"/>
        </w:rPr>
        <w:t>-6256</w:t>
      </w:r>
      <w:r w:rsidR="00E17049" w:rsidRPr="00AF3EEF">
        <w:rPr>
          <w:rFonts w:ascii="Arial" w:hAnsi="Arial" w:cs="Arial"/>
          <w:b/>
          <w:bCs/>
          <w:sz w:val="22"/>
          <w:szCs w:val="22"/>
        </w:rPr>
        <w:t>«</w:t>
      </w:r>
      <w:r w:rsidRPr="00AF3EEF">
        <w:rPr>
          <w:rFonts w:ascii="Arial" w:hAnsi="Arial" w:cs="Arial"/>
          <w:b/>
          <w:bCs/>
          <w:sz w:val="22"/>
          <w:szCs w:val="22"/>
        </w:rPr>
        <w:t xml:space="preserve">, na naslov: Upravna enota Vrhnika, </w:t>
      </w:r>
      <w:r w:rsidR="005974B9" w:rsidRPr="00AF3EEF">
        <w:rPr>
          <w:rFonts w:ascii="Arial" w:hAnsi="Arial" w:cs="Arial"/>
          <w:b/>
          <w:bCs/>
          <w:sz w:val="22"/>
          <w:szCs w:val="22"/>
        </w:rPr>
        <w:t>Stara Vrhnika 1d</w:t>
      </w:r>
      <w:r w:rsidRPr="00AF3EEF">
        <w:rPr>
          <w:rFonts w:ascii="Arial" w:hAnsi="Arial" w:cs="Arial"/>
          <w:b/>
          <w:bCs/>
          <w:sz w:val="22"/>
          <w:szCs w:val="22"/>
        </w:rPr>
        <w:t>, 1360 Vrhnika</w:t>
      </w:r>
      <w:r w:rsidRPr="00AF3EEF">
        <w:rPr>
          <w:rFonts w:ascii="Arial" w:hAnsi="Arial" w:cs="Arial"/>
          <w:sz w:val="22"/>
          <w:szCs w:val="22"/>
        </w:rPr>
        <w:t xml:space="preserve">, in sicer v roku </w:t>
      </w:r>
      <w:r w:rsidR="00BD7748" w:rsidRPr="00AF3EEF">
        <w:rPr>
          <w:rFonts w:ascii="Arial" w:hAnsi="Arial" w:cs="Arial"/>
          <w:b/>
          <w:bCs/>
          <w:sz w:val="22"/>
          <w:szCs w:val="22"/>
        </w:rPr>
        <w:t>1</w:t>
      </w:r>
      <w:r w:rsidR="00874E56" w:rsidRPr="00AF3EEF">
        <w:rPr>
          <w:rFonts w:ascii="Arial" w:hAnsi="Arial" w:cs="Arial"/>
          <w:b/>
          <w:bCs/>
          <w:sz w:val="22"/>
          <w:szCs w:val="22"/>
        </w:rPr>
        <w:t>0</w:t>
      </w:r>
      <w:r w:rsidRPr="00AF3EEF">
        <w:rPr>
          <w:rFonts w:ascii="Arial" w:hAnsi="Arial" w:cs="Arial"/>
          <w:b/>
          <w:bCs/>
          <w:sz w:val="22"/>
          <w:szCs w:val="22"/>
        </w:rPr>
        <w:t xml:space="preserve"> dni</w:t>
      </w:r>
      <w:r w:rsidR="005974B9" w:rsidRPr="00AF3EEF">
        <w:rPr>
          <w:rFonts w:ascii="Arial" w:hAnsi="Arial" w:cs="Arial"/>
          <w:sz w:val="22"/>
          <w:szCs w:val="22"/>
        </w:rPr>
        <w:t>,</w:t>
      </w:r>
      <w:r w:rsidRPr="00AF3EEF">
        <w:rPr>
          <w:rFonts w:ascii="Arial" w:hAnsi="Arial" w:cs="Arial"/>
          <w:sz w:val="22"/>
          <w:szCs w:val="22"/>
        </w:rPr>
        <w:t xml:space="preserve"> </w:t>
      </w:r>
      <w:r w:rsidR="005974B9" w:rsidRPr="00AF3EEF">
        <w:rPr>
          <w:rFonts w:ascii="Arial" w:hAnsi="Arial" w:cs="Arial"/>
          <w:sz w:val="22"/>
          <w:szCs w:val="22"/>
        </w:rPr>
        <w:t xml:space="preserve">po objavi na </w:t>
      </w:r>
      <w:bookmarkStart w:id="0" w:name="_Hlk77589758"/>
      <w:r w:rsidR="005974B9" w:rsidRPr="00AF3EEF">
        <w:rPr>
          <w:rFonts w:ascii="Arial" w:hAnsi="Arial" w:cs="Arial"/>
          <w:sz w:val="22"/>
          <w:szCs w:val="22"/>
        </w:rPr>
        <w:t xml:space="preserve">osrednjem </w:t>
      </w:r>
      <w:bookmarkEnd w:id="0"/>
      <w:r w:rsidR="005974B9" w:rsidRPr="00AF3EEF">
        <w:rPr>
          <w:rFonts w:ascii="Arial" w:hAnsi="Arial" w:cs="Arial"/>
          <w:sz w:val="22"/>
          <w:szCs w:val="22"/>
        </w:rPr>
        <w:t xml:space="preserve">spletnem portalu državne uprave Republike Slovenije </w:t>
      </w:r>
      <w:hyperlink r:id="rId20" w:history="1">
        <w:r w:rsidR="005974B9" w:rsidRPr="00AF3EEF">
          <w:rPr>
            <w:rFonts w:ascii="Arial" w:hAnsi="Arial" w:cs="Arial"/>
            <w:sz w:val="22"/>
            <w:szCs w:val="22"/>
          </w:rPr>
          <w:t>https://www.gov.si/zbirke/delovna-mesta/</w:t>
        </w:r>
      </w:hyperlink>
      <w:r w:rsidR="005974B9" w:rsidRPr="00AF3EEF">
        <w:rPr>
          <w:rFonts w:ascii="Arial" w:hAnsi="Arial" w:cs="Arial"/>
          <w:sz w:val="22"/>
          <w:szCs w:val="22"/>
        </w:rPr>
        <w:t xml:space="preserve"> in pri Zavodu RS za zaposlovanje</w:t>
      </w:r>
      <w:r w:rsidRPr="00AF3EEF">
        <w:rPr>
          <w:rFonts w:ascii="Arial" w:hAnsi="Arial" w:cs="Arial"/>
          <w:sz w:val="22"/>
          <w:szCs w:val="22"/>
        </w:rPr>
        <w:t xml:space="preserve">. Za pisno obliko prijave se šteje tudi elektronska oblika, poslana na elektronski naslov: </w:t>
      </w:r>
      <w:hyperlink r:id="rId21" w:history="1">
        <w:r w:rsidRPr="00AF3EEF">
          <w:rPr>
            <w:rFonts w:ascii="Arial" w:hAnsi="Arial" w:cs="Arial"/>
            <w:b/>
            <w:sz w:val="22"/>
            <w:szCs w:val="22"/>
            <w:u w:val="single"/>
          </w:rPr>
          <w:t>ue.vrhnika@gov.si</w:t>
        </w:r>
      </w:hyperlink>
      <w:r w:rsidRPr="00AF3EEF">
        <w:rPr>
          <w:rFonts w:ascii="Arial" w:hAnsi="Arial" w:cs="Arial"/>
          <w:b/>
          <w:sz w:val="22"/>
          <w:szCs w:val="22"/>
          <w:u w:val="single"/>
        </w:rPr>
        <w:t>,</w:t>
      </w:r>
      <w:r w:rsidRPr="00AF3EEF">
        <w:rPr>
          <w:rFonts w:ascii="Arial" w:hAnsi="Arial" w:cs="Arial"/>
          <w:sz w:val="22"/>
          <w:szCs w:val="22"/>
        </w:rPr>
        <w:t xml:space="preserve"> pri čemer veljavnost prijave ni pogojena z elektronskim podpisom.</w:t>
      </w:r>
    </w:p>
    <w:p w14:paraId="570284C1" w14:textId="77777777" w:rsidR="00653C32" w:rsidRPr="00AF3EEF" w:rsidRDefault="00653C32" w:rsidP="00BB1085">
      <w:pPr>
        <w:pStyle w:val="Navadensplet"/>
        <w:spacing w:after="0" w:line="240" w:lineRule="atLeast"/>
        <w:ind w:left="720"/>
        <w:jc w:val="both"/>
        <w:rPr>
          <w:rFonts w:ascii="Arial" w:hAnsi="Arial" w:cs="Arial"/>
          <w:sz w:val="22"/>
          <w:szCs w:val="22"/>
        </w:rPr>
      </w:pPr>
    </w:p>
    <w:p w14:paraId="487A2DC6" w14:textId="58B960C6" w:rsidR="00874E56" w:rsidRPr="00AF3EEF" w:rsidRDefault="00874E56"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Obravnavane bodo samo pravočasne in popolne prijave. Če je vloga nepopolna, se kandidata, skladno s 3. odstavkom 65. člena ZJU-1, ne poziva k </w:t>
      </w:r>
      <w:r w:rsidR="009A39D3" w:rsidRPr="00AF3EEF">
        <w:rPr>
          <w:rFonts w:ascii="Arial" w:hAnsi="Arial" w:cs="Arial"/>
          <w:sz w:val="22"/>
          <w:szCs w:val="22"/>
        </w:rPr>
        <w:t>dopolnitvi.</w:t>
      </w:r>
    </w:p>
    <w:p w14:paraId="756D3529" w14:textId="77777777" w:rsidR="00874E56" w:rsidRPr="00AF3EEF" w:rsidRDefault="00874E56" w:rsidP="00BB1085">
      <w:pPr>
        <w:pStyle w:val="Navadensplet"/>
        <w:spacing w:after="0" w:line="240" w:lineRule="atLeast"/>
        <w:jc w:val="both"/>
        <w:rPr>
          <w:rFonts w:ascii="Arial" w:hAnsi="Arial" w:cs="Arial"/>
          <w:sz w:val="22"/>
          <w:szCs w:val="22"/>
        </w:rPr>
      </w:pPr>
    </w:p>
    <w:p w14:paraId="03CA4B14" w14:textId="77777777" w:rsidR="0053644B" w:rsidRPr="00AF3EEF" w:rsidRDefault="0053644B" w:rsidP="00BB1085">
      <w:pPr>
        <w:spacing w:line="240" w:lineRule="atLeast"/>
        <w:jc w:val="both"/>
        <w:rPr>
          <w:rFonts w:ascii="Arial" w:hAnsi="Arial" w:cs="Arial"/>
          <w:sz w:val="22"/>
          <w:szCs w:val="22"/>
        </w:rPr>
      </w:pPr>
      <w:hyperlink r:id="rId22" w:history="1"/>
      <w:r w:rsidRPr="00AF3EEF">
        <w:rPr>
          <w:rFonts w:ascii="Arial" w:hAnsi="Arial" w:cs="Arial"/>
          <w:sz w:val="22"/>
          <w:szCs w:val="22"/>
        </w:rPr>
        <w:t xml:space="preserve">Če je prijava poslana po pošti, se šteje, da je pravočasna, če je oddana na pošto priporočeno, in sicer najkasneje zadnji dan roka za prijavo. </w:t>
      </w:r>
    </w:p>
    <w:p w14:paraId="02AEEB87" w14:textId="77777777" w:rsidR="0053644B" w:rsidRPr="00AF3EEF" w:rsidRDefault="0053644B" w:rsidP="00BB1085">
      <w:pPr>
        <w:pStyle w:val="Navadensplet"/>
        <w:spacing w:after="0" w:line="240" w:lineRule="atLeast"/>
        <w:jc w:val="both"/>
        <w:rPr>
          <w:rFonts w:ascii="Arial" w:hAnsi="Arial" w:cs="Arial"/>
          <w:sz w:val="22"/>
          <w:szCs w:val="22"/>
        </w:rPr>
      </w:pPr>
    </w:p>
    <w:p w14:paraId="0B8E426F" w14:textId="0DD2512C"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bodo o izbiri obveščeni najkasneje v roku 30 dni po opravljeni izbiri. Obvestilo o končanem postopku </w:t>
      </w:r>
      <w:r w:rsidR="00BB1085" w:rsidRPr="00AF3EEF">
        <w:rPr>
          <w:rFonts w:ascii="Arial" w:hAnsi="Arial" w:cs="Arial"/>
          <w:sz w:val="22"/>
          <w:szCs w:val="22"/>
        </w:rPr>
        <w:t>javne objave</w:t>
      </w:r>
      <w:r w:rsidRPr="00AF3EEF">
        <w:rPr>
          <w:rFonts w:ascii="Arial" w:hAnsi="Arial" w:cs="Arial"/>
          <w:sz w:val="22"/>
          <w:szCs w:val="22"/>
        </w:rPr>
        <w:t xml:space="preserve"> bo objavljeno na spletni strani Upravne enote Vrhnika </w:t>
      </w:r>
      <w:hyperlink r:id="rId23" w:tgtFrame="_blank" w:history="1"/>
      <w:hyperlink r:id="rId24" w:history="1">
        <w:r w:rsidRPr="00AF3EEF">
          <w:rPr>
            <w:rFonts w:ascii="Arial" w:hAnsi="Arial" w:cs="Arial"/>
            <w:sz w:val="22"/>
            <w:szCs w:val="22"/>
          </w:rPr>
          <w:t>http://www.upravneenote.gov.si/vrhnika/javne_objave/</w:t>
        </w:r>
      </w:hyperlink>
      <w:r w:rsidRPr="00AF3EEF">
        <w:rPr>
          <w:rFonts w:ascii="Arial" w:hAnsi="Arial" w:cs="Arial"/>
          <w:sz w:val="22"/>
          <w:szCs w:val="22"/>
        </w:rPr>
        <w:t>.</w:t>
      </w:r>
    </w:p>
    <w:p w14:paraId="2907E100" w14:textId="77777777" w:rsidR="001250A5" w:rsidRPr="00AF3EEF" w:rsidRDefault="001250A5" w:rsidP="00BB1085">
      <w:pPr>
        <w:pStyle w:val="Navadensplet"/>
        <w:spacing w:after="0" w:line="240" w:lineRule="atLeast"/>
        <w:jc w:val="both"/>
        <w:rPr>
          <w:rFonts w:ascii="Arial" w:hAnsi="Arial" w:cs="Arial"/>
          <w:sz w:val="22"/>
          <w:szCs w:val="22"/>
        </w:rPr>
      </w:pPr>
    </w:p>
    <w:p w14:paraId="26507A7A" w14:textId="7863D5A4" w:rsidR="00026C1A" w:rsidRPr="00AF3EEF" w:rsidRDefault="00026C1A" w:rsidP="00BB1085">
      <w:pPr>
        <w:pStyle w:val="Navadensplet"/>
        <w:spacing w:after="0" w:line="240" w:lineRule="atLeast"/>
        <w:jc w:val="both"/>
        <w:rPr>
          <w:rFonts w:ascii="Arial" w:hAnsi="Arial" w:cs="Arial"/>
          <w:color w:val="000000"/>
          <w:sz w:val="22"/>
          <w:szCs w:val="22"/>
        </w:rPr>
      </w:pPr>
      <w:r w:rsidRPr="00AF3EEF">
        <w:rPr>
          <w:rFonts w:ascii="Arial" w:hAnsi="Arial" w:cs="Arial"/>
          <w:sz w:val="22"/>
          <w:szCs w:val="22"/>
        </w:rPr>
        <w:t xml:space="preserve">Informacije o izvedbi </w:t>
      </w:r>
      <w:r w:rsidR="0053644B" w:rsidRPr="00AF3EEF">
        <w:rPr>
          <w:rFonts w:ascii="Arial" w:hAnsi="Arial" w:cs="Arial"/>
          <w:sz w:val="22"/>
          <w:szCs w:val="22"/>
        </w:rPr>
        <w:t>javne objave</w:t>
      </w:r>
      <w:r w:rsidR="00DF4E48" w:rsidRPr="00AF3EEF">
        <w:rPr>
          <w:rFonts w:ascii="Arial" w:hAnsi="Arial" w:cs="Arial"/>
          <w:sz w:val="22"/>
          <w:szCs w:val="22"/>
        </w:rPr>
        <w:t xml:space="preserve"> in delovnem področju</w:t>
      </w:r>
      <w:r w:rsidRPr="00AF3EEF">
        <w:rPr>
          <w:rFonts w:ascii="Arial" w:hAnsi="Arial" w:cs="Arial"/>
          <w:sz w:val="22"/>
          <w:szCs w:val="22"/>
        </w:rPr>
        <w:t xml:space="preserve"> daje </w:t>
      </w:r>
      <w:r w:rsidR="0053644B" w:rsidRPr="00AF3EEF">
        <w:rPr>
          <w:rFonts w:ascii="Arial" w:hAnsi="Arial" w:cs="Arial"/>
          <w:color w:val="000000"/>
          <w:sz w:val="22"/>
          <w:szCs w:val="22"/>
        </w:rPr>
        <w:t>Sabina Špela Sapač,</w:t>
      </w:r>
      <w:r w:rsidR="004C6066" w:rsidRPr="00AF3EEF">
        <w:rPr>
          <w:rFonts w:ascii="Arial" w:hAnsi="Arial" w:cs="Arial"/>
          <w:color w:val="000000"/>
          <w:sz w:val="22"/>
          <w:szCs w:val="22"/>
        </w:rPr>
        <w:t xml:space="preserve"> tel.: 01/7507 8</w:t>
      </w:r>
      <w:r w:rsidR="0053644B" w:rsidRPr="00AF3EEF">
        <w:rPr>
          <w:rFonts w:ascii="Arial" w:hAnsi="Arial" w:cs="Arial"/>
          <w:color w:val="000000"/>
          <w:sz w:val="22"/>
          <w:szCs w:val="22"/>
        </w:rPr>
        <w:t>86.</w:t>
      </w:r>
      <w:r w:rsidR="004C6066" w:rsidRPr="00AF3EEF">
        <w:rPr>
          <w:rFonts w:ascii="Arial" w:hAnsi="Arial" w:cs="Arial"/>
          <w:color w:val="000000"/>
          <w:sz w:val="22"/>
          <w:szCs w:val="22"/>
        </w:rPr>
        <w:t xml:space="preserve"> </w:t>
      </w:r>
    </w:p>
    <w:p w14:paraId="07437069" w14:textId="77777777" w:rsidR="00DF4E48" w:rsidRPr="00AF3EEF" w:rsidRDefault="00DF4E48" w:rsidP="00BB1085">
      <w:pPr>
        <w:pStyle w:val="Navadensplet"/>
        <w:spacing w:after="0" w:line="240" w:lineRule="atLeast"/>
        <w:jc w:val="both"/>
        <w:rPr>
          <w:rFonts w:ascii="Arial" w:hAnsi="Arial" w:cs="Arial"/>
          <w:sz w:val="22"/>
          <w:szCs w:val="22"/>
        </w:rPr>
      </w:pPr>
    </w:p>
    <w:p w14:paraId="178273A9" w14:textId="77777777" w:rsidR="00026C1A" w:rsidRPr="00AF3EEF" w:rsidRDefault="00026C1A"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V besedilu javnega natečaja uporabljeni izrazi, zapisani v moški spolni slovnični obliki, so uporabljeni kot nevtralni za moške in ženske. </w:t>
      </w:r>
    </w:p>
    <w:p w14:paraId="029BC748" w14:textId="77777777" w:rsidR="00D808A7" w:rsidRPr="00AF3EEF" w:rsidRDefault="00D808A7" w:rsidP="00BB1085">
      <w:pPr>
        <w:autoSpaceDE w:val="0"/>
        <w:autoSpaceDN w:val="0"/>
        <w:adjustRightInd w:val="0"/>
        <w:spacing w:after="240" w:line="240" w:lineRule="atLeast"/>
        <w:jc w:val="both"/>
        <w:rPr>
          <w:rFonts w:ascii="Arial" w:hAnsi="Arial" w:cs="Arial"/>
          <w:sz w:val="22"/>
          <w:szCs w:val="22"/>
        </w:rPr>
      </w:pPr>
    </w:p>
    <w:p w14:paraId="285EAB5C" w14:textId="77777777" w:rsidR="00AA10DE" w:rsidRPr="00AF3EEF" w:rsidRDefault="00AA10DE" w:rsidP="00BB1085">
      <w:pPr>
        <w:autoSpaceDE w:val="0"/>
        <w:autoSpaceDN w:val="0"/>
        <w:adjustRightInd w:val="0"/>
        <w:spacing w:after="240" w:line="240" w:lineRule="atLeast"/>
        <w:jc w:val="both"/>
        <w:rPr>
          <w:rFonts w:ascii="Arial" w:hAnsi="Arial" w:cs="Arial"/>
          <w:sz w:val="22"/>
          <w:szCs w:val="22"/>
        </w:rPr>
      </w:pPr>
    </w:p>
    <w:p w14:paraId="16BC5181" w14:textId="4986666D"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Martina Zalar</w:t>
      </w:r>
    </w:p>
    <w:p w14:paraId="5780039E" w14:textId="17E7EF8C"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načelnica</w:t>
      </w:r>
    </w:p>
    <w:sectPr w:rsidR="00AA10DE" w:rsidRPr="00AF3EEF"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774B7"/>
    <w:multiLevelType w:val="hybridMultilevel"/>
    <w:tmpl w:val="6666CAE8"/>
    <w:lvl w:ilvl="0" w:tplc="FFFFFFFF">
      <w:start w:val="1"/>
      <w:numFmt w:val="bullet"/>
      <w:lvlText w:val="o"/>
      <w:lvlJc w:val="left"/>
      <w:pPr>
        <w:ind w:left="1068" w:hanging="360"/>
      </w:pPr>
      <w:rPr>
        <w:rFonts w:ascii="Courier New" w:hAnsi="Courier New" w:cs="Courier New" w:hint="default"/>
      </w:rPr>
    </w:lvl>
    <w:lvl w:ilvl="1" w:tplc="071E69E2">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661B2"/>
    <w:multiLevelType w:val="multilevel"/>
    <w:tmpl w:val="855EE2D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16EC0"/>
    <w:multiLevelType w:val="hybridMultilevel"/>
    <w:tmpl w:val="0BF04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926"/>
    <w:multiLevelType w:val="multilevel"/>
    <w:tmpl w:val="EFE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07E8"/>
    <w:multiLevelType w:val="hybridMultilevel"/>
    <w:tmpl w:val="637638B2"/>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322343733">
    <w:abstractNumId w:val="2"/>
  </w:num>
  <w:num w:numId="2" w16cid:durableId="1918513560">
    <w:abstractNumId w:val="4"/>
  </w:num>
  <w:num w:numId="3" w16cid:durableId="1168860332">
    <w:abstractNumId w:val="6"/>
  </w:num>
  <w:num w:numId="4" w16cid:durableId="1479497506">
    <w:abstractNumId w:val="0"/>
  </w:num>
  <w:num w:numId="5" w16cid:durableId="113599180">
    <w:abstractNumId w:val="7"/>
  </w:num>
  <w:num w:numId="6" w16cid:durableId="2057773300">
    <w:abstractNumId w:val="3"/>
  </w:num>
  <w:num w:numId="7" w16cid:durableId="1918199627">
    <w:abstractNumId w:val="5"/>
  </w:num>
  <w:num w:numId="8" w16cid:durableId="2021008173">
    <w:abstractNumId w:val="8"/>
  </w:num>
  <w:num w:numId="9" w16cid:durableId="187191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20399"/>
    <w:rsid w:val="00026C1A"/>
    <w:rsid w:val="000410AC"/>
    <w:rsid w:val="000776F1"/>
    <w:rsid w:val="000C364E"/>
    <w:rsid w:val="000E699C"/>
    <w:rsid w:val="000E7E53"/>
    <w:rsid w:val="001250A5"/>
    <w:rsid w:val="00172C00"/>
    <w:rsid w:val="001F154D"/>
    <w:rsid w:val="002664DF"/>
    <w:rsid w:val="002B5DB7"/>
    <w:rsid w:val="003D1280"/>
    <w:rsid w:val="00432E4E"/>
    <w:rsid w:val="0046253D"/>
    <w:rsid w:val="004672B2"/>
    <w:rsid w:val="00483155"/>
    <w:rsid w:val="004C6066"/>
    <w:rsid w:val="0053644B"/>
    <w:rsid w:val="0057736C"/>
    <w:rsid w:val="005902C3"/>
    <w:rsid w:val="005974B9"/>
    <w:rsid w:val="00640498"/>
    <w:rsid w:val="00653C32"/>
    <w:rsid w:val="00687816"/>
    <w:rsid w:val="006A4B68"/>
    <w:rsid w:val="006C6105"/>
    <w:rsid w:val="006D0B05"/>
    <w:rsid w:val="0071670A"/>
    <w:rsid w:val="007D39DD"/>
    <w:rsid w:val="007E150B"/>
    <w:rsid w:val="007F5604"/>
    <w:rsid w:val="00821BB3"/>
    <w:rsid w:val="00840956"/>
    <w:rsid w:val="00874E56"/>
    <w:rsid w:val="00911C66"/>
    <w:rsid w:val="009A39D3"/>
    <w:rsid w:val="009B1A66"/>
    <w:rsid w:val="00AA10DE"/>
    <w:rsid w:val="00AA6D8B"/>
    <w:rsid w:val="00AA73C3"/>
    <w:rsid w:val="00AC4E11"/>
    <w:rsid w:val="00AF3EEF"/>
    <w:rsid w:val="00BA5419"/>
    <w:rsid w:val="00BB1085"/>
    <w:rsid w:val="00BD7748"/>
    <w:rsid w:val="00BD7DC8"/>
    <w:rsid w:val="00C038D1"/>
    <w:rsid w:val="00C55B17"/>
    <w:rsid w:val="00CA006F"/>
    <w:rsid w:val="00CA0D6B"/>
    <w:rsid w:val="00CF7395"/>
    <w:rsid w:val="00D2068B"/>
    <w:rsid w:val="00D401EE"/>
    <w:rsid w:val="00D808A7"/>
    <w:rsid w:val="00DB41F7"/>
    <w:rsid w:val="00DF4E48"/>
    <w:rsid w:val="00E018E9"/>
    <w:rsid w:val="00E0610B"/>
    <w:rsid w:val="00E10A5F"/>
    <w:rsid w:val="00E17049"/>
    <w:rsid w:val="00E41588"/>
    <w:rsid w:val="00E73EA7"/>
    <w:rsid w:val="00E7426A"/>
    <w:rsid w:val="00E85209"/>
    <w:rsid w:val="00EA4B0E"/>
    <w:rsid w:val="00EB5F40"/>
    <w:rsid w:val="00F370E5"/>
    <w:rsid w:val="00FF4ED9"/>
    <w:rsid w:val="00FF56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6D96"/>
  <w15:chartTrackingRefBased/>
  <w15:docId w15:val="{9BBE0941-104B-4284-8D3C-73A4E3C3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a">
    <w:basedOn w:val="Navaden"/>
    <w:rsid w:val="00AC4E11"/>
    <w:rPr>
      <w:lang w:val="pl-PL" w:eastAsia="pl-PL"/>
    </w:rPr>
  </w:style>
  <w:style w:type="paragraph" w:customStyle="1" w:styleId="align-justify">
    <w:name w:val="align-justify"/>
    <w:basedOn w:val="Navaden"/>
    <w:rsid w:val="007E150B"/>
    <w:pPr>
      <w:spacing w:before="100" w:beforeAutospacing="1" w:after="100" w:afterAutospacing="1"/>
      <w:jc w:val="both"/>
    </w:pPr>
  </w:style>
  <w:style w:type="character" w:styleId="Nerazreenaomemba">
    <w:name w:val="Unresolved Mention"/>
    <w:basedOn w:val="Privzetapisavaodstavka"/>
    <w:uiPriority w:val="99"/>
    <w:semiHidden/>
    <w:unhideWhenUsed/>
    <w:rsid w:val="00C5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9914">
      <w:bodyDiv w:val="1"/>
      <w:marLeft w:val="0"/>
      <w:marRight w:val="0"/>
      <w:marTop w:val="0"/>
      <w:marBottom w:val="0"/>
      <w:divBdr>
        <w:top w:val="none" w:sz="0" w:space="0" w:color="auto"/>
        <w:left w:val="none" w:sz="0" w:space="0" w:color="auto"/>
        <w:bottom w:val="none" w:sz="0" w:space="0" w:color="auto"/>
        <w:right w:val="none" w:sz="0" w:space="0" w:color="auto"/>
      </w:divBdr>
    </w:div>
    <w:div w:id="1088380263">
      <w:bodyDiv w:val="1"/>
      <w:marLeft w:val="0"/>
      <w:marRight w:val="0"/>
      <w:marTop w:val="0"/>
      <w:marBottom w:val="0"/>
      <w:divBdr>
        <w:top w:val="none" w:sz="0" w:space="0" w:color="auto"/>
        <w:left w:val="none" w:sz="0" w:space="0" w:color="auto"/>
        <w:bottom w:val="none" w:sz="0" w:space="0" w:color="auto"/>
        <w:right w:val="none" w:sz="0" w:space="0" w:color="auto"/>
      </w:divBdr>
    </w:div>
    <w:div w:id="1233466812">
      <w:bodyDiv w:val="1"/>
      <w:marLeft w:val="0"/>
      <w:marRight w:val="0"/>
      <w:marTop w:val="0"/>
      <w:marBottom w:val="0"/>
      <w:divBdr>
        <w:top w:val="none" w:sz="0" w:space="0" w:color="auto"/>
        <w:left w:val="none" w:sz="0" w:space="0" w:color="auto"/>
        <w:bottom w:val="none" w:sz="0" w:space="0" w:color="auto"/>
        <w:right w:val="none" w:sz="0" w:space="0" w:color="auto"/>
      </w:divBdr>
    </w:div>
    <w:div w:id="1773892486">
      <w:bodyDiv w:val="1"/>
      <w:marLeft w:val="0"/>
      <w:marRight w:val="0"/>
      <w:marTop w:val="0"/>
      <w:marBottom w:val="0"/>
      <w:divBdr>
        <w:top w:val="none" w:sz="0" w:space="0" w:color="auto"/>
        <w:left w:val="none" w:sz="0" w:space="0" w:color="auto"/>
        <w:bottom w:val="none" w:sz="0" w:space="0" w:color="auto"/>
        <w:right w:val="none" w:sz="0" w:space="0" w:color="auto"/>
      </w:divBdr>
    </w:div>
    <w:div w:id="1928541846">
      <w:bodyDiv w:val="1"/>
      <w:marLeft w:val="0"/>
      <w:marRight w:val="0"/>
      <w:marTop w:val="0"/>
      <w:marBottom w:val="0"/>
      <w:divBdr>
        <w:top w:val="none" w:sz="0" w:space="0" w:color="auto"/>
        <w:left w:val="none" w:sz="0" w:space="0" w:color="auto"/>
        <w:bottom w:val="none" w:sz="0" w:space="0" w:color="auto"/>
        <w:right w:val="none" w:sz="0" w:space="0" w:color="auto"/>
      </w:divBdr>
    </w:div>
    <w:div w:id="1995990379">
      <w:bodyDiv w:val="1"/>
      <w:marLeft w:val="0"/>
      <w:marRight w:val="0"/>
      <w:marTop w:val="0"/>
      <w:marBottom w:val="0"/>
      <w:divBdr>
        <w:top w:val="none" w:sz="0" w:space="0" w:color="auto"/>
        <w:left w:val="none" w:sz="0" w:space="0" w:color="auto"/>
        <w:bottom w:val="none" w:sz="0" w:space="0" w:color="auto"/>
        <w:right w:val="none" w:sz="0" w:space="0" w:color="auto"/>
      </w:divBdr>
    </w:div>
    <w:div w:id="20761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uradni-list.si/glasilo-uradni-list-rs/vsebina/2025-01-128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linkTo_UnCryptMailto('lzhksn9td-jnodqZfnu-rh');" TargetMode="Externa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17" Type="http://schemas.openxmlformats.org/officeDocument/2006/relationships/hyperlink" Target="http://www.uradni-list.si/1/objava.jsp?sop=2022-01-118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22-01-0215" TargetMode="External"/><Relationship Id="rId20" Type="http://schemas.openxmlformats.org/officeDocument/2006/relationships/hyperlink" Target="https://www.gov.si/zbirke/delovna-mesta/" TargetMode="Externa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24" Type="http://schemas.openxmlformats.org/officeDocument/2006/relationships/hyperlink" Target="http://www.upravneenote.gov.si/vrhnika/javne_objave/" TargetMode="External"/><Relationship Id="rId5" Type="http://schemas.openxmlformats.org/officeDocument/2006/relationships/hyperlink" Target="http://www.uradni-list.si/1/objava.jsp?sop=2013-01-0784" TargetMode="External"/><Relationship Id="rId15" Type="http://schemas.openxmlformats.org/officeDocument/2006/relationships/hyperlink" Target="http://www.uradni-list.si/1/objava.jsp?sop=2021-01-4069" TargetMode="External"/><Relationship Id="rId23" Type="http://schemas.openxmlformats.org/officeDocument/2006/relationships/hyperlink" Target="http://www.upravneenote.gov.si/koper/javne_objave/ostale_javne_objave/" TargetMode="External"/><Relationship Id="rId10" Type="http://schemas.openxmlformats.org/officeDocument/2006/relationships/hyperlink" Target="http://www.uradni-list.si/1/objava.jsp?sop=2017-01-0741" TargetMode="External"/><Relationship Id="rId19" Type="http://schemas.openxmlformats.org/officeDocument/2006/relationships/hyperlink" Target="https://www.uradni-list.si/glasilo-uradni-list-rs/vsebina/2024-01-2864"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http://www.uradni-list.si/1/objava.jsp?sop=2021-01-2550" TargetMode="External"/><Relationship Id="rId22" Type="http://schemas.openxmlformats.org/officeDocument/2006/relationships/hyperlink" Target="mailto:jozica.pape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1213</Words>
  <Characters>9852</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11043</CharactersWithSpaces>
  <SharedDoc>false</SharedDoc>
  <HLinks>
    <vt:vector size="210" baseType="variant">
      <vt:variant>
        <vt:i4>1048675</vt:i4>
      </vt:variant>
      <vt:variant>
        <vt:i4>102</vt:i4>
      </vt:variant>
      <vt:variant>
        <vt:i4>0</vt:i4>
      </vt:variant>
      <vt:variant>
        <vt:i4>5</vt:i4>
      </vt:variant>
      <vt:variant>
        <vt:lpwstr>http://www.upravneenote.gov.si/vrhnika/javne_objave/</vt:lpwstr>
      </vt:variant>
      <vt:variant>
        <vt:lpwstr/>
      </vt:variant>
      <vt:variant>
        <vt:i4>3997696</vt:i4>
      </vt:variant>
      <vt:variant>
        <vt:i4>99</vt:i4>
      </vt:variant>
      <vt:variant>
        <vt:i4>0</vt:i4>
      </vt:variant>
      <vt:variant>
        <vt:i4>5</vt:i4>
      </vt:variant>
      <vt:variant>
        <vt:lpwstr>http://www.upravneenote.gov.si/koper/javne_objave/ostale_javne_objave/</vt:lpwstr>
      </vt:variant>
      <vt:variant>
        <vt:lpwstr/>
      </vt:variant>
      <vt:variant>
        <vt:i4>5439541</vt:i4>
      </vt:variant>
      <vt:variant>
        <vt:i4>96</vt:i4>
      </vt:variant>
      <vt:variant>
        <vt:i4>0</vt:i4>
      </vt:variant>
      <vt:variant>
        <vt:i4>5</vt:i4>
      </vt:variant>
      <vt:variant>
        <vt:lpwstr>mailto:jozica.papez@gov.si</vt:lpwstr>
      </vt:variant>
      <vt:variant>
        <vt:lpwstr/>
      </vt:variant>
      <vt:variant>
        <vt:i4>4194352</vt:i4>
      </vt:variant>
      <vt:variant>
        <vt:i4>93</vt:i4>
      </vt:variant>
      <vt:variant>
        <vt:i4>0</vt:i4>
      </vt:variant>
      <vt:variant>
        <vt:i4>5</vt:i4>
      </vt:variant>
      <vt:variant>
        <vt:lpwstr>javascript:linkTo_UnCryptMailto('lzhksn9td-jnodqZfnu-rh');</vt:lpwstr>
      </vt:variant>
      <vt:variant>
        <vt:lpwstr/>
      </vt:variant>
      <vt:variant>
        <vt:i4>4194328</vt:i4>
      </vt:variant>
      <vt:variant>
        <vt:i4>90</vt:i4>
      </vt:variant>
      <vt:variant>
        <vt:i4>0</vt:i4>
      </vt:variant>
      <vt:variant>
        <vt:i4>5</vt:i4>
      </vt:variant>
      <vt:variant>
        <vt:lpwstr>https://www.gov.si/zbirke/delovna-mesta/</vt:lpwstr>
      </vt:variant>
      <vt:variant>
        <vt:lpwstr/>
      </vt:variant>
      <vt:variant>
        <vt:i4>7602218</vt:i4>
      </vt:variant>
      <vt:variant>
        <vt:i4>87</vt:i4>
      </vt:variant>
      <vt:variant>
        <vt:i4>0</vt:i4>
      </vt:variant>
      <vt:variant>
        <vt:i4>5</vt:i4>
      </vt:variant>
      <vt:variant>
        <vt:lpwstr>http://www.uradni-list.si/1/objava.jsp?sop=2022-01-0014</vt:lpwstr>
      </vt:variant>
      <vt:variant>
        <vt:lpwstr/>
      </vt:variant>
      <vt:variant>
        <vt:i4>8323112</vt:i4>
      </vt:variant>
      <vt:variant>
        <vt:i4>84</vt:i4>
      </vt:variant>
      <vt:variant>
        <vt:i4>0</vt:i4>
      </vt:variant>
      <vt:variant>
        <vt:i4>5</vt:i4>
      </vt:variant>
      <vt:variant>
        <vt:lpwstr>http://www.uradni-list.si/1/objava.jsp?sop=2020-01-3096</vt:lpwstr>
      </vt:variant>
      <vt:variant>
        <vt:lpwstr/>
      </vt:variant>
      <vt:variant>
        <vt:i4>7733291</vt:i4>
      </vt:variant>
      <vt:variant>
        <vt:i4>81</vt:i4>
      </vt:variant>
      <vt:variant>
        <vt:i4>0</vt:i4>
      </vt:variant>
      <vt:variant>
        <vt:i4>5</vt:i4>
      </vt:variant>
      <vt:variant>
        <vt:lpwstr>http://www.uradni-list.si/1/objava.jsp?sop=2013-01-3034</vt:lpwstr>
      </vt:variant>
      <vt:variant>
        <vt:lpwstr/>
      </vt:variant>
      <vt:variant>
        <vt:i4>7536682</vt:i4>
      </vt:variant>
      <vt:variant>
        <vt:i4>78</vt:i4>
      </vt:variant>
      <vt:variant>
        <vt:i4>0</vt:i4>
      </vt:variant>
      <vt:variant>
        <vt:i4>5</vt:i4>
      </vt:variant>
      <vt:variant>
        <vt:lpwstr>http://www.uradni-list.si/1/objava.jsp?sop=2010-01-0251</vt:lpwstr>
      </vt:variant>
      <vt:variant>
        <vt:lpwstr/>
      </vt:variant>
      <vt:variant>
        <vt:i4>7602216</vt:i4>
      </vt:variant>
      <vt:variant>
        <vt:i4>75</vt:i4>
      </vt:variant>
      <vt:variant>
        <vt:i4>0</vt:i4>
      </vt:variant>
      <vt:variant>
        <vt:i4>5</vt:i4>
      </vt:variant>
      <vt:variant>
        <vt:lpwstr>http://www.uradni-list.si/1/objava.jsp?sop=2008-01-2816</vt:lpwstr>
      </vt:variant>
      <vt:variant>
        <vt:lpwstr/>
      </vt:variant>
      <vt:variant>
        <vt:i4>7340075</vt:i4>
      </vt:variant>
      <vt:variant>
        <vt:i4>72</vt:i4>
      </vt:variant>
      <vt:variant>
        <vt:i4>0</vt:i4>
      </vt:variant>
      <vt:variant>
        <vt:i4>5</vt:i4>
      </vt:variant>
      <vt:variant>
        <vt:lpwstr>http://www.uradni-list.si/1/objava.jsp?sop=2007-01-6415</vt:lpwstr>
      </vt:variant>
      <vt:variant>
        <vt:lpwstr/>
      </vt:variant>
      <vt:variant>
        <vt:i4>8060970</vt:i4>
      </vt:variant>
      <vt:variant>
        <vt:i4>69</vt:i4>
      </vt:variant>
      <vt:variant>
        <vt:i4>0</vt:i4>
      </vt:variant>
      <vt:variant>
        <vt:i4>5</vt:i4>
      </vt:variant>
      <vt:variant>
        <vt:lpwstr>http://www.uradni-list.si/1/objava.jsp?sop=2006-01-4487</vt:lpwstr>
      </vt:variant>
      <vt:variant>
        <vt:lpwstr/>
      </vt:variant>
      <vt:variant>
        <vt:i4>7340071</vt:i4>
      </vt:variant>
      <vt:variant>
        <vt:i4>66</vt:i4>
      </vt:variant>
      <vt:variant>
        <vt:i4>0</vt:i4>
      </vt:variant>
      <vt:variant>
        <vt:i4>5</vt:i4>
      </vt:variant>
      <vt:variant>
        <vt:lpwstr>http://www.uradni-list.si/1/objava.jsp?sop=2006-01-0970</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3</cp:revision>
  <cp:lastPrinted>2025-08-28T07:21:00Z</cp:lastPrinted>
  <dcterms:created xsi:type="dcterms:W3CDTF">2026-02-13T08:23:00Z</dcterms:created>
  <dcterms:modified xsi:type="dcterms:W3CDTF">2026-02-13T08:31:00Z</dcterms:modified>
</cp:coreProperties>
</file>