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96066F3" w:rsidR="007D75CF" w:rsidRPr="0079135A" w:rsidRDefault="007D75CF" w:rsidP="00B42C8D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6D647B" w:rsidRPr="006D647B">
        <w:rPr>
          <w:rFonts w:cs="Arial"/>
        </w:rPr>
        <w:t>382-2/2023-6228-</w:t>
      </w:r>
      <w:r w:rsidR="00E2490F">
        <w:rPr>
          <w:rFonts w:cs="Arial"/>
        </w:rPr>
        <w:t>50</w:t>
      </w:r>
    </w:p>
    <w:p w14:paraId="63A83A85" w14:textId="42B4597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2490F">
        <w:rPr>
          <w:rFonts w:cs="Arial"/>
        </w:rPr>
        <w:t>2</w:t>
      </w:r>
      <w:r w:rsidR="00B42C8D" w:rsidRPr="00B42C8D">
        <w:rPr>
          <w:rFonts w:cs="Arial"/>
        </w:rPr>
        <w:t xml:space="preserve">. </w:t>
      </w:r>
      <w:r w:rsidR="00E2490F">
        <w:rPr>
          <w:rFonts w:cs="Arial"/>
        </w:rPr>
        <w:t>11</w:t>
      </w:r>
      <w:r w:rsidR="00B42C8D" w:rsidRPr="00B42C8D">
        <w:rPr>
          <w:rFonts w:cs="Arial"/>
        </w:rPr>
        <w:t>. 202</w:t>
      </w:r>
      <w:r w:rsidR="006D647B">
        <w:rPr>
          <w:rFonts w:cs="Arial"/>
        </w:rPr>
        <w:t>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E6AEAAA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D2BC9" w:rsidRPr="009D2BC9">
        <w:rPr>
          <w:rFonts w:cs="Arial"/>
          <w:szCs w:val="20"/>
          <w:lang w:val="sl-SI"/>
        </w:rPr>
        <w:t xml:space="preserve">Uradni list RS, št. 24/06 – uradno prečiščeno besedilo, 105/06 – ZUS-1, 126/07, 65/08, 8/10, 82/13, 175/20 – ZIUOPDVE in 3/22 – </w:t>
      </w:r>
      <w:proofErr w:type="spellStart"/>
      <w:r w:rsidR="009D2BC9" w:rsidRPr="009D2BC9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B42C8D" w:rsidRPr="00B42C8D">
        <w:rPr>
          <w:rFonts w:cs="Arial"/>
          <w:szCs w:val="20"/>
          <w:lang w:val="sl-SI"/>
        </w:rPr>
        <w:t xml:space="preserve">Metlika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025"/>
        <w:gridCol w:w="2477"/>
        <w:gridCol w:w="8237"/>
      </w:tblGrid>
      <w:tr w:rsidR="00901DD5" w:rsidRPr="0073216F" w14:paraId="1B164D1C" w14:textId="77777777" w:rsidTr="00AA03C0">
        <w:trPr>
          <w:trHeight w:val="70"/>
          <w:tblHeader/>
        </w:trPr>
        <w:tc>
          <w:tcPr>
            <w:tcW w:w="3119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B42C8D" w14:paraId="1671823A" w14:textId="77777777" w:rsidTr="00AA03C0">
        <w:tc>
          <w:tcPr>
            <w:tcW w:w="3119" w:type="dxa"/>
          </w:tcPr>
          <w:p w14:paraId="4198FAAC" w14:textId="63BF3D90" w:rsidR="00901DD5" w:rsidRPr="00732823" w:rsidRDefault="00B42C8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B42C8D">
              <w:rPr>
                <w:rFonts w:cs="Arial"/>
                <w:noProof/>
                <w:szCs w:val="20"/>
                <w:lang w:val="sl-SI"/>
              </w:rPr>
              <w:t>mag. Janja Pegam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505" w:type="dxa"/>
          </w:tcPr>
          <w:p w14:paraId="286A70AE" w14:textId="5A96B124" w:rsidR="00901DD5" w:rsidRPr="00732823" w:rsidRDefault="00901DD5" w:rsidP="003C2108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B42C8D" w:rsidRPr="00B42C8D">
              <w:rPr>
                <w:rFonts w:cs="Arial"/>
                <w:noProof/>
                <w:szCs w:val="20"/>
                <w:lang w:val="sl-SI"/>
              </w:rPr>
              <w:t>Metlika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0D50FCC1" w:rsidR="00901DD5" w:rsidRPr="00594610" w:rsidRDefault="00B42C8D" w:rsidP="00400C53">
      <w:pPr>
        <w:pStyle w:val="podpisi"/>
        <w:jc w:val="both"/>
        <w:rPr>
          <w:b/>
          <w:bCs/>
          <w:lang w:val="sl-SI"/>
        </w:rPr>
      </w:pPr>
      <w:r w:rsidRPr="00B42C8D">
        <w:rPr>
          <w:b/>
          <w:bCs/>
          <w:lang w:val="sl-SI"/>
        </w:rPr>
        <w:t>ODDELEK ZA OBČO UPRAVO IN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022"/>
        <w:gridCol w:w="2477"/>
        <w:gridCol w:w="8240"/>
      </w:tblGrid>
      <w:tr w:rsidR="00594610" w:rsidRPr="005038E2" w14:paraId="7CE49793" w14:textId="77777777" w:rsidTr="009D2BC9">
        <w:trPr>
          <w:tblHeader/>
        </w:trPr>
        <w:tc>
          <w:tcPr>
            <w:tcW w:w="3022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477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40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42C8D" w:rsidRPr="009D2BC9" w14:paraId="73C379E3" w14:textId="77777777" w:rsidTr="009D2BC9">
        <w:tc>
          <w:tcPr>
            <w:tcW w:w="3022" w:type="dxa"/>
            <w:shd w:val="clear" w:color="auto" w:fill="auto"/>
            <w:vAlign w:val="center"/>
          </w:tcPr>
          <w:p w14:paraId="6897DC75" w14:textId="3DD43262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bCs/>
                <w:szCs w:val="20"/>
                <w:lang w:val="sl-SI"/>
              </w:rPr>
              <w:t>Gabrijela Barbič Goleš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4F170A9" w14:textId="109DB671" w:rsidR="00B42C8D" w:rsidRPr="002B313E" w:rsidRDefault="00B42C8D" w:rsidP="00B42C8D">
            <w:pPr>
              <w:rPr>
                <w:rFonts w:cs="Arial"/>
                <w:noProof/>
                <w:szCs w:val="20"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 xml:space="preserve">vodja oddelka </w:t>
            </w:r>
          </w:p>
        </w:tc>
        <w:tc>
          <w:tcPr>
            <w:tcW w:w="8240" w:type="dxa"/>
          </w:tcPr>
          <w:p w14:paraId="5D7BDC68" w14:textId="0D6CC28E" w:rsidR="00B42C8D" w:rsidRPr="009972A2" w:rsidRDefault="00B42C8D" w:rsidP="00B42C8D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60A86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Pr="00A60A86">
              <w:rPr>
                <w:rFonts w:cs="Arial"/>
                <w:noProof/>
                <w:szCs w:val="20"/>
                <w:lang w:val="sl-SI"/>
              </w:rPr>
              <w:t xml:space="preserve">dela </w:t>
            </w:r>
            <w:r w:rsidRPr="00A60A86">
              <w:rPr>
                <w:rFonts w:cs="Arial"/>
                <w:bCs/>
                <w:noProof/>
                <w:szCs w:val="20"/>
                <w:lang w:val="sl-SI"/>
              </w:rPr>
              <w:t>oddelka</w:t>
            </w:r>
          </w:p>
        </w:tc>
      </w:tr>
      <w:tr w:rsidR="00B42C8D" w:rsidRPr="00B42C8D" w14:paraId="3A6FC983" w14:textId="77777777" w:rsidTr="009D2BC9">
        <w:tc>
          <w:tcPr>
            <w:tcW w:w="3022" w:type="dxa"/>
            <w:shd w:val="clear" w:color="auto" w:fill="auto"/>
            <w:vAlign w:val="center"/>
          </w:tcPr>
          <w:p w14:paraId="2D280030" w14:textId="2070693A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Tatjana Kralj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29BFBB0" w14:textId="13818CEC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40" w:type="dxa"/>
          </w:tcPr>
          <w:p w14:paraId="65138F5D" w14:textId="6C07EBB6" w:rsidR="00B42C8D" w:rsidRPr="00121AD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228540AA" w14:textId="77777777" w:rsidTr="009D2BC9">
        <w:tc>
          <w:tcPr>
            <w:tcW w:w="3022" w:type="dxa"/>
            <w:shd w:val="clear" w:color="auto" w:fill="auto"/>
            <w:vAlign w:val="center"/>
          </w:tcPr>
          <w:p w14:paraId="6D92818D" w14:textId="06EA84E1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szCs w:val="20"/>
                <w:lang w:val="sl-SI"/>
              </w:rPr>
              <w:t>Petja Simonič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880EBB2" w14:textId="6DF8649B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40" w:type="dxa"/>
          </w:tcPr>
          <w:p w14:paraId="74DECDAC" w14:textId="6D388957" w:rsidR="00B42C8D" w:rsidRPr="0095704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0FEDCCED" w14:textId="77777777" w:rsidTr="009D2BC9">
        <w:tc>
          <w:tcPr>
            <w:tcW w:w="3022" w:type="dxa"/>
            <w:shd w:val="clear" w:color="auto" w:fill="auto"/>
            <w:vAlign w:val="center"/>
          </w:tcPr>
          <w:p w14:paraId="6D0E72ED" w14:textId="2CF9B256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Manuela Šterbenc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E5BDEA3" w14:textId="023B5E18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40" w:type="dxa"/>
          </w:tcPr>
          <w:p w14:paraId="05790CD4" w14:textId="3A9571D2" w:rsidR="00B42C8D" w:rsidRPr="009972A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5348835F" w14:textId="77777777" w:rsidTr="009D2BC9">
        <w:tc>
          <w:tcPr>
            <w:tcW w:w="3022" w:type="dxa"/>
            <w:shd w:val="clear" w:color="auto" w:fill="auto"/>
            <w:vAlign w:val="center"/>
          </w:tcPr>
          <w:p w14:paraId="30DB6482" w14:textId="123C5A7D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Jernej Bricelj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BABA2D8" w14:textId="7CACE205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svetovalec I</w:t>
            </w:r>
          </w:p>
        </w:tc>
        <w:tc>
          <w:tcPr>
            <w:tcW w:w="8240" w:type="dxa"/>
          </w:tcPr>
          <w:p w14:paraId="32932D95" w14:textId="267A6DDD" w:rsidR="00B42C8D" w:rsidRPr="00121AD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9D2BC9" w:rsidRPr="00FB6AE6" w14:paraId="32BEB1DA" w14:textId="77777777" w:rsidTr="009D2BC9">
        <w:tc>
          <w:tcPr>
            <w:tcW w:w="3022" w:type="dxa"/>
            <w:shd w:val="clear" w:color="auto" w:fill="auto"/>
            <w:vAlign w:val="center"/>
          </w:tcPr>
          <w:p w14:paraId="1E6F2FCF" w14:textId="7765AC3D" w:rsidR="009D2BC9" w:rsidRPr="002B313E" w:rsidRDefault="009D2BC9" w:rsidP="00C616B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Vladimir Starešinič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A89D1BF" w14:textId="59D365C4" w:rsidR="009D2BC9" w:rsidRPr="002B313E" w:rsidRDefault="009D2BC9" w:rsidP="00C616B4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svetovalec II</w:t>
            </w:r>
            <w:r>
              <w:rPr>
                <w:rFonts w:cs="Arial"/>
                <w:szCs w:val="20"/>
                <w:lang w:val="sl-SI"/>
              </w:rPr>
              <w:t>I</w:t>
            </w:r>
          </w:p>
        </w:tc>
        <w:tc>
          <w:tcPr>
            <w:tcW w:w="8240" w:type="dxa"/>
          </w:tcPr>
          <w:p w14:paraId="0440530C" w14:textId="77777777" w:rsidR="009D2BC9" w:rsidRPr="00121AD2" w:rsidRDefault="009D2BC9" w:rsidP="00C616B4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FB6AE6" w14:paraId="29AFE575" w14:textId="77777777" w:rsidTr="009D2BC9">
        <w:tc>
          <w:tcPr>
            <w:tcW w:w="3022" w:type="dxa"/>
            <w:shd w:val="clear" w:color="auto" w:fill="auto"/>
            <w:vAlign w:val="center"/>
          </w:tcPr>
          <w:p w14:paraId="1FE4AFFA" w14:textId="179E80A9" w:rsidR="00B42C8D" w:rsidRPr="002B313E" w:rsidRDefault="009D2BC9" w:rsidP="00B42C8D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Jože Žugelj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33FC2D8" w14:textId="62E892A8" w:rsidR="00B42C8D" w:rsidRPr="002B313E" w:rsidRDefault="006D647B" w:rsidP="00B42C8D">
            <w:pPr>
              <w:pStyle w:val="podpisi"/>
              <w:rPr>
                <w:noProof/>
                <w:lang w:val="sl-SI"/>
              </w:rPr>
            </w:pPr>
            <w:r w:rsidRPr="006D647B">
              <w:rPr>
                <w:rFonts w:cs="Arial"/>
                <w:szCs w:val="20"/>
                <w:lang w:val="sl-SI"/>
              </w:rPr>
              <w:t xml:space="preserve">svetovalec </w:t>
            </w:r>
            <w:r w:rsidR="00B42C8D" w:rsidRPr="00A60A86">
              <w:rPr>
                <w:rFonts w:cs="Arial"/>
                <w:szCs w:val="20"/>
                <w:lang w:val="sl-SI"/>
              </w:rPr>
              <w:t>III</w:t>
            </w:r>
          </w:p>
        </w:tc>
        <w:tc>
          <w:tcPr>
            <w:tcW w:w="8240" w:type="dxa"/>
          </w:tcPr>
          <w:p w14:paraId="602294B6" w14:textId="08A854A4" w:rsidR="00B42C8D" w:rsidRPr="00121AD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6355D018" w14:textId="77777777" w:rsidTr="009D2BC9">
        <w:tc>
          <w:tcPr>
            <w:tcW w:w="3022" w:type="dxa"/>
            <w:shd w:val="clear" w:color="auto" w:fill="auto"/>
            <w:vAlign w:val="center"/>
          </w:tcPr>
          <w:p w14:paraId="5C027D16" w14:textId="3CC3D52B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Romana Peganc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685AF0C" w14:textId="3FD5B84D" w:rsidR="00B42C8D" w:rsidRPr="002B313E" w:rsidRDefault="00B42C8D" w:rsidP="00B42C8D">
            <w:pPr>
              <w:rPr>
                <w:rFonts w:cs="Arial"/>
                <w:noProof/>
                <w:szCs w:val="20"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referentka I</w:t>
            </w:r>
          </w:p>
        </w:tc>
        <w:tc>
          <w:tcPr>
            <w:tcW w:w="8240" w:type="dxa"/>
          </w:tcPr>
          <w:p w14:paraId="31995B71" w14:textId="050C281C" w:rsidR="00B42C8D" w:rsidRPr="009972A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6071AD68" w14:textId="77777777" w:rsidTr="009D2BC9">
        <w:tc>
          <w:tcPr>
            <w:tcW w:w="3022" w:type="dxa"/>
            <w:shd w:val="clear" w:color="auto" w:fill="auto"/>
            <w:vAlign w:val="center"/>
          </w:tcPr>
          <w:p w14:paraId="6E1D24F3" w14:textId="3E6B6E3F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Romana Popović Kambič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F1F5E42" w14:textId="3A7149F1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referentka I</w:t>
            </w:r>
          </w:p>
        </w:tc>
        <w:tc>
          <w:tcPr>
            <w:tcW w:w="8240" w:type="dxa"/>
          </w:tcPr>
          <w:p w14:paraId="216FFE0B" w14:textId="272E8156" w:rsidR="00B42C8D" w:rsidRPr="009972A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</w:tbl>
    <w:p w14:paraId="440AB52F" w14:textId="69D5A84F" w:rsidR="00594610" w:rsidRPr="00AA03C0" w:rsidRDefault="00594610" w:rsidP="00400C53">
      <w:pPr>
        <w:pStyle w:val="podpisi"/>
        <w:jc w:val="both"/>
        <w:rPr>
          <w:lang w:val="en-US"/>
        </w:rPr>
      </w:pPr>
    </w:p>
    <w:p w14:paraId="2E8AA5BC" w14:textId="408CD0EB" w:rsidR="00594610" w:rsidRDefault="00B42C8D" w:rsidP="00B42C8D">
      <w:pPr>
        <w:pStyle w:val="podpisi"/>
        <w:ind w:left="170"/>
        <w:jc w:val="both"/>
        <w:rPr>
          <w:b/>
          <w:bCs/>
          <w:lang w:val="sl-SI"/>
        </w:rPr>
      </w:pPr>
      <w:r w:rsidRPr="00B42C8D">
        <w:rPr>
          <w:b/>
          <w:bCs/>
          <w:lang w:val="sl-SI"/>
        </w:rPr>
        <w:t>ODDELEK ZA GOSPODARSTVO, KMETIJSTVO, OKOLJE IN PROSTOR</w:t>
      </w:r>
    </w:p>
    <w:tbl>
      <w:tblPr>
        <w:tblStyle w:val="Tabelamrea"/>
        <w:tblW w:w="13739" w:type="dxa"/>
        <w:tblInd w:w="170" w:type="dxa"/>
        <w:tblLayout w:type="fixed"/>
        <w:tblLook w:val="01E0" w:firstRow="1" w:lastRow="1" w:firstColumn="1" w:lastColumn="1" w:noHBand="0" w:noVBand="0"/>
      </w:tblPr>
      <w:tblGrid>
        <w:gridCol w:w="3023"/>
        <w:gridCol w:w="2473"/>
        <w:gridCol w:w="8243"/>
      </w:tblGrid>
      <w:tr w:rsidR="00E025BB" w:rsidRPr="005038E2" w14:paraId="63EEBF67" w14:textId="77777777" w:rsidTr="00AA03C0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42C8D" w:rsidRPr="009D2BC9" w14:paraId="2C650BC4" w14:textId="77777777" w:rsidTr="00AA03C0">
        <w:tc>
          <w:tcPr>
            <w:tcW w:w="3114" w:type="dxa"/>
            <w:shd w:val="clear" w:color="auto" w:fill="auto"/>
            <w:vAlign w:val="center"/>
          </w:tcPr>
          <w:p w14:paraId="5931B925" w14:textId="765F82E0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bCs/>
                <w:szCs w:val="20"/>
                <w:lang w:val="sl-SI"/>
              </w:rPr>
              <w:t>Igor Zupanič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63989B67" w14:textId="492CC06A" w:rsidR="00B42C8D" w:rsidRPr="002B313E" w:rsidRDefault="00B42C8D" w:rsidP="00B42C8D">
            <w:pPr>
              <w:rPr>
                <w:rFonts w:cs="Arial"/>
                <w:noProof/>
                <w:szCs w:val="20"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vodja oddelka</w:t>
            </w:r>
          </w:p>
        </w:tc>
        <w:tc>
          <w:tcPr>
            <w:tcW w:w="8505" w:type="dxa"/>
          </w:tcPr>
          <w:p w14:paraId="708EABE3" w14:textId="54DE71DB" w:rsidR="00B42C8D" w:rsidRPr="009972A2" w:rsidRDefault="00B42C8D" w:rsidP="00B42C8D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60A86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Pr="00A60A86">
              <w:rPr>
                <w:rFonts w:cs="Arial"/>
                <w:noProof/>
                <w:szCs w:val="20"/>
                <w:lang w:val="sl-SI"/>
              </w:rPr>
              <w:t xml:space="preserve">dela </w:t>
            </w:r>
            <w:r w:rsidRPr="00A60A86">
              <w:rPr>
                <w:rFonts w:cs="Arial"/>
                <w:bCs/>
                <w:noProof/>
                <w:szCs w:val="20"/>
                <w:lang w:val="sl-SI"/>
              </w:rPr>
              <w:t>oddelka</w:t>
            </w:r>
          </w:p>
        </w:tc>
      </w:tr>
      <w:tr w:rsidR="00B42C8D" w:rsidRPr="00B42C8D" w14:paraId="20B3DB99" w14:textId="77777777" w:rsidTr="00AA03C0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1320C" w14:textId="74C2C61B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Maja Pegam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69DA03" w14:textId="3A3AF518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505" w:type="dxa"/>
          </w:tcPr>
          <w:p w14:paraId="05DD9543" w14:textId="2B4A5507" w:rsidR="00B42C8D" w:rsidRPr="009972A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4A182F" w:rsidRPr="00B42C8D" w14:paraId="42BC5FB4" w14:textId="77777777" w:rsidTr="00AA03C0">
        <w:tc>
          <w:tcPr>
            <w:tcW w:w="3114" w:type="dxa"/>
            <w:shd w:val="clear" w:color="auto" w:fill="auto"/>
            <w:vAlign w:val="center"/>
          </w:tcPr>
          <w:p w14:paraId="107D3AF3" w14:textId="12ED0ED3" w:rsidR="004A182F" w:rsidRPr="00A60A86" w:rsidRDefault="004A182F" w:rsidP="00B42C8D">
            <w:pPr>
              <w:pStyle w:val="podpisi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Sabina Ferkolj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2F4B2963" w14:textId="79F58CF6" w:rsidR="004A182F" w:rsidRPr="00A60A86" w:rsidRDefault="004A182F" w:rsidP="00B42C8D">
            <w:pPr>
              <w:pStyle w:val="podpisi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svetovalka </w:t>
            </w:r>
            <w:r w:rsidR="003C2108">
              <w:rPr>
                <w:rFonts w:cs="Arial"/>
                <w:szCs w:val="20"/>
                <w:lang w:val="sl-SI"/>
              </w:rPr>
              <w:t>I</w:t>
            </w:r>
          </w:p>
        </w:tc>
        <w:tc>
          <w:tcPr>
            <w:tcW w:w="8505" w:type="dxa"/>
          </w:tcPr>
          <w:p w14:paraId="717F7BC6" w14:textId="2E9AC3C4" w:rsidR="004A182F" w:rsidRPr="00A60A86" w:rsidRDefault="003C2108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6F6F2175" w14:textId="77777777" w:rsidTr="00AA03C0">
        <w:tc>
          <w:tcPr>
            <w:tcW w:w="3114" w:type="dxa"/>
            <w:shd w:val="clear" w:color="auto" w:fill="auto"/>
            <w:vAlign w:val="center"/>
          </w:tcPr>
          <w:p w14:paraId="2EFC2F29" w14:textId="5DACBAA5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Anica Pašič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1BAA02AD" w14:textId="46812242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505" w:type="dxa"/>
          </w:tcPr>
          <w:p w14:paraId="643564F6" w14:textId="630C2168" w:rsidR="00B42C8D" w:rsidRPr="009972A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  <w:tr w:rsidR="00B42C8D" w:rsidRPr="00B42C8D" w14:paraId="5F7F0E73" w14:textId="77777777" w:rsidTr="00AA03C0">
        <w:tc>
          <w:tcPr>
            <w:tcW w:w="3114" w:type="dxa"/>
            <w:shd w:val="clear" w:color="auto" w:fill="auto"/>
            <w:vAlign w:val="center"/>
          </w:tcPr>
          <w:p w14:paraId="15637B85" w14:textId="636A6E0B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Alenka Stepan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24865417" w14:textId="050C7EFB" w:rsidR="00B42C8D" w:rsidRPr="002B313E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505" w:type="dxa"/>
          </w:tcPr>
          <w:p w14:paraId="5054C7BA" w14:textId="4B7014A3" w:rsidR="00B42C8D" w:rsidRPr="009972A2" w:rsidRDefault="00B42C8D" w:rsidP="00B42C8D">
            <w:pPr>
              <w:pStyle w:val="podpisi"/>
              <w:rPr>
                <w:noProof/>
                <w:lang w:val="sl-SI"/>
              </w:rPr>
            </w:pPr>
            <w:r w:rsidRPr="00A60A86">
              <w:rPr>
                <w:noProof/>
                <w:lang w:val="sl-SI"/>
              </w:rPr>
              <w:t>vodi upravne postopke pred izdajo odločbe</w:t>
            </w:r>
          </w:p>
        </w:tc>
      </w:tr>
    </w:tbl>
    <w:p w14:paraId="44789336" w14:textId="60B4559B" w:rsidR="00901DD5" w:rsidRDefault="00901DD5" w:rsidP="003C2108">
      <w:pPr>
        <w:pStyle w:val="podpisi"/>
        <w:jc w:val="both"/>
        <w:rPr>
          <w:lang w:val="sl-SI"/>
        </w:rPr>
      </w:pPr>
    </w:p>
    <w:sectPr w:rsidR="00901DD5" w:rsidSect="003C2108">
      <w:headerReference w:type="default" r:id="rId7"/>
      <w:headerReference w:type="first" r:id="rId8"/>
      <w:pgSz w:w="16840" w:h="11900" w:orient="landscape" w:code="9"/>
      <w:pgMar w:top="1701" w:right="1701" w:bottom="340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8BB42" w14:textId="77777777" w:rsidR="009802FB" w:rsidRDefault="009802FB">
      <w:r>
        <w:separator/>
      </w:r>
    </w:p>
  </w:endnote>
  <w:endnote w:type="continuationSeparator" w:id="0">
    <w:p w14:paraId="40100835" w14:textId="77777777" w:rsidR="009802FB" w:rsidRDefault="00980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3453DD-567D-47E6-9FCB-4F3D34EF07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AC08AAE-35F4-4800-A5D5-4C2F0D84B57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C4B8581-F5E3-47CE-AA4A-B30503B6777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58E8F273-067F-45E7-BF11-720D197206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03917A3-E1AB-4C43-AAC6-639F47F04C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0CBD981-CBBA-4B04-99A5-29A46337CB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1C1D4" w14:textId="77777777" w:rsidR="009802FB" w:rsidRDefault="009802FB">
      <w:r>
        <w:separator/>
      </w:r>
    </w:p>
  </w:footnote>
  <w:footnote w:type="continuationSeparator" w:id="0">
    <w:p w14:paraId="07BB67E3" w14:textId="77777777" w:rsidR="009802FB" w:rsidRDefault="00980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F315A0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36552E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42C8D" w:rsidRPr="00B42C8D">
      <w:rPr>
        <w:rFonts w:ascii="Republika Bold" w:hAnsi="Republika Bold"/>
        <w:b/>
        <w:caps/>
        <w:lang w:val="sl-SI"/>
      </w:rPr>
      <w:t>METLIKA</w:t>
    </w:r>
  </w:p>
  <w:p w14:paraId="3943545F" w14:textId="77777777" w:rsidR="00B42C8D" w:rsidRPr="00B42C8D" w:rsidRDefault="00B42C8D" w:rsidP="00B42C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B42C8D">
      <w:rPr>
        <w:rFonts w:cs="Arial"/>
        <w:sz w:val="16"/>
        <w:lang w:val="sl-SI"/>
      </w:rPr>
      <w:t>Naselje Borisa Kidriča 14, 8330 Metlika</w:t>
    </w:r>
    <w:r w:rsidRPr="00B42C8D">
      <w:rPr>
        <w:rFonts w:cs="Arial"/>
        <w:sz w:val="16"/>
        <w:lang w:val="sl-SI"/>
      </w:rPr>
      <w:tab/>
      <w:t>T: 07 363 74 50</w:t>
    </w:r>
  </w:p>
  <w:p w14:paraId="6708A417" w14:textId="77777777" w:rsidR="00B42C8D" w:rsidRPr="00B42C8D" w:rsidRDefault="00B42C8D" w:rsidP="00B42C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B42C8D">
      <w:rPr>
        <w:rFonts w:cs="Arial"/>
        <w:sz w:val="16"/>
        <w:lang w:val="sl-SI"/>
      </w:rPr>
      <w:tab/>
      <w:t>E: ue.metlika@gov.si</w:t>
    </w:r>
  </w:p>
  <w:p w14:paraId="4C93600D" w14:textId="518BEF8E" w:rsidR="00D24585" w:rsidRPr="008F3500" w:rsidRDefault="00B42C8D" w:rsidP="00B42C8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42C8D">
      <w:rPr>
        <w:rFonts w:cs="Arial"/>
        <w:sz w:val="16"/>
        <w:lang w:val="sl-SI"/>
      </w:rPr>
      <w:tab/>
      <w:t>www.upravneenote.gov.si/metlika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5823446">
    <w:abstractNumId w:val="4"/>
  </w:num>
  <w:num w:numId="2" w16cid:durableId="194583595">
    <w:abstractNumId w:val="2"/>
  </w:num>
  <w:num w:numId="3" w16cid:durableId="1703749578">
    <w:abstractNumId w:val="3"/>
  </w:num>
  <w:num w:numId="4" w16cid:durableId="1457286852">
    <w:abstractNumId w:val="0"/>
  </w:num>
  <w:num w:numId="5" w16cid:durableId="347871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30FE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C2108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82F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D647B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02FB"/>
    <w:rsid w:val="0098262B"/>
    <w:rsid w:val="00985556"/>
    <w:rsid w:val="00990035"/>
    <w:rsid w:val="009907F5"/>
    <w:rsid w:val="00994045"/>
    <w:rsid w:val="009972A2"/>
    <w:rsid w:val="009A74BB"/>
    <w:rsid w:val="009D2BC9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03C0"/>
    <w:rsid w:val="00AA3FC1"/>
    <w:rsid w:val="00AB05FF"/>
    <w:rsid w:val="00AB450E"/>
    <w:rsid w:val="00AC7384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42C8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4AFB"/>
    <w:rsid w:val="00E025BB"/>
    <w:rsid w:val="00E03291"/>
    <w:rsid w:val="00E0357D"/>
    <w:rsid w:val="00E2490F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5A0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269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Igor Zupanič</cp:lastModifiedBy>
  <cp:revision>3</cp:revision>
  <cp:lastPrinted>2020-06-23T08:27:00Z</cp:lastPrinted>
  <dcterms:created xsi:type="dcterms:W3CDTF">2023-11-02T07:02:00Z</dcterms:created>
  <dcterms:modified xsi:type="dcterms:W3CDTF">2023-11-02T07:04:00Z</dcterms:modified>
</cp:coreProperties>
</file>