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171F" w14:textId="77777777" w:rsidR="007D2FDC" w:rsidRPr="00F86FBC" w:rsidRDefault="007D2FDC" w:rsidP="00844686">
      <w:pPr>
        <w:jc w:val="center"/>
        <w:rPr>
          <w:rFonts w:ascii="Arial" w:hAnsi="Arial" w:cs="Arial"/>
          <w:b/>
          <w:sz w:val="22"/>
          <w:szCs w:val="22"/>
        </w:rPr>
      </w:pPr>
    </w:p>
    <w:p w14:paraId="1BB6F6E0" w14:textId="43D653F6" w:rsidR="00F86FBC" w:rsidRDefault="00CB4B7F" w:rsidP="00844686">
      <w:pPr>
        <w:jc w:val="center"/>
        <w:rPr>
          <w:rFonts w:ascii="Arial" w:hAnsi="Arial" w:cs="Arial"/>
          <w:b/>
          <w:sz w:val="22"/>
          <w:szCs w:val="22"/>
        </w:rPr>
      </w:pPr>
      <w:r w:rsidRPr="00F86FBC">
        <w:rPr>
          <w:rFonts w:ascii="Arial" w:hAnsi="Arial" w:cs="Arial"/>
          <w:b/>
          <w:sz w:val="22"/>
          <w:szCs w:val="22"/>
        </w:rPr>
        <w:t xml:space="preserve">SEZNAM </w:t>
      </w:r>
      <w:r w:rsidR="00E0630D" w:rsidRPr="00F86FBC">
        <w:rPr>
          <w:rFonts w:ascii="Arial" w:hAnsi="Arial" w:cs="Arial"/>
          <w:b/>
          <w:sz w:val="22"/>
          <w:szCs w:val="22"/>
        </w:rPr>
        <w:t>PREGLEDNIKOV NAPRAV GLEDE PRAVILNEGA DELOVANJA NAPRAV ZA NANA</w:t>
      </w:r>
      <w:r w:rsidR="00F86FBC">
        <w:rPr>
          <w:rFonts w:ascii="Arial" w:hAnsi="Arial" w:cs="Arial"/>
          <w:b/>
          <w:sz w:val="22"/>
          <w:szCs w:val="22"/>
        </w:rPr>
        <w:t>ŠANJE FITOFRAMACEVTSKIH SREDSTEV</w:t>
      </w:r>
    </w:p>
    <w:p w14:paraId="4B57AC58" w14:textId="77777777" w:rsidR="00D917D2" w:rsidRPr="00F86FBC" w:rsidRDefault="00D917D2" w:rsidP="00844686">
      <w:pPr>
        <w:jc w:val="center"/>
        <w:rPr>
          <w:rFonts w:ascii="Arial" w:hAnsi="Arial" w:cs="Arial"/>
          <w:b/>
          <w:sz w:val="22"/>
          <w:szCs w:val="22"/>
        </w:rPr>
      </w:pPr>
    </w:p>
    <w:p w14:paraId="5529B774" w14:textId="603DB1B1" w:rsidR="008C759D" w:rsidRPr="00035959" w:rsidRDefault="00D917D2" w:rsidP="008C759D">
      <w:pPr>
        <w:jc w:val="center"/>
        <w:rPr>
          <w:rFonts w:ascii="Arial" w:hAnsi="Arial" w:cs="Arial"/>
          <w:bCs/>
          <w:sz w:val="20"/>
          <w:szCs w:val="20"/>
        </w:rPr>
      </w:pPr>
      <w:r w:rsidRPr="00035959">
        <w:rPr>
          <w:rFonts w:ascii="Arial" w:hAnsi="Arial" w:cs="Arial"/>
          <w:bCs/>
          <w:sz w:val="20"/>
          <w:szCs w:val="20"/>
        </w:rPr>
        <w:t xml:space="preserve">V skladu z </w:t>
      </w:r>
      <w:r w:rsidR="0074001A" w:rsidRPr="00035959">
        <w:rPr>
          <w:rFonts w:ascii="Arial" w:hAnsi="Arial" w:cs="Arial"/>
          <w:bCs/>
          <w:sz w:val="20"/>
          <w:szCs w:val="20"/>
        </w:rPr>
        <w:t>Zakonom o fitofarmacevtskih sredstvih (Uradni list RS, št. 83/12</w:t>
      </w:r>
      <w:r w:rsidR="003A2227" w:rsidRPr="00035959">
        <w:rPr>
          <w:rFonts w:ascii="Arial" w:hAnsi="Arial" w:cs="Arial"/>
          <w:bCs/>
          <w:sz w:val="20"/>
          <w:szCs w:val="20"/>
        </w:rPr>
        <w:t>, 35/23 – odl.US</w:t>
      </w:r>
      <w:r w:rsidR="0074001A" w:rsidRPr="00035959">
        <w:rPr>
          <w:rFonts w:ascii="Arial" w:hAnsi="Arial" w:cs="Arial"/>
          <w:bCs/>
          <w:sz w:val="20"/>
          <w:szCs w:val="20"/>
        </w:rPr>
        <w:t xml:space="preserve">) in Pravilnikom  o </w:t>
      </w:r>
      <w:r w:rsidR="00E0630D" w:rsidRPr="00035959">
        <w:rPr>
          <w:rFonts w:ascii="Arial" w:hAnsi="Arial" w:cs="Arial"/>
          <w:bCs/>
          <w:sz w:val="20"/>
          <w:szCs w:val="20"/>
        </w:rPr>
        <w:t>zahtevah glede pravilnega delovanja naprav za nanašanje fitofarmacevtskih sredstev in o pogojih in načinu izvajanja njihovih pregledov (Uradni</w:t>
      </w:r>
      <w:r w:rsidR="0074001A" w:rsidRPr="00035959">
        <w:rPr>
          <w:rFonts w:ascii="Arial" w:hAnsi="Arial" w:cs="Arial"/>
          <w:bCs/>
          <w:sz w:val="20"/>
          <w:szCs w:val="20"/>
        </w:rPr>
        <w:t xml:space="preserve"> list RS, št. </w:t>
      </w:r>
      <w:r w:rsidR="008B7ED7" w:rsidRPr="00035959">
        <w:rPr>
          <w:rFonts w:ascii="Arial" w:hAnsi="Arial" w:cs="Arial"/>
          <w:bCs/>
          <w:sz w:val="20"/>
          <w:szCs w:val="20"/>
        </w:rPr>
        <w:t>36</w:t>
      </w:r>
      <w:r w:rsidR="00E0630D" w:rsidRPr="00035959">
        <w:rPr>
          <w:rFonts w:ascii="Arial" w:hAnsi="Arial" w:cs="Arial"/>
          <w:bCs/>
          <w:sz w:val="20"/>
          <w:szCs w:val="20"/>
        </w:rPr>
        <w:t>/1</w:t>
      </w:r>
      <w:r w:rsidR="008B7ED7" w:rsidRPr="00035959">
        <w:rPr>
          <w:rFonts w:ascii="Arial" w:hAnsi="Arial" w:cs="Arial"/>
          <w:bCs/>
          <w:sz w:val="20"/>
          <w:szCs w:val="20"/>
        </w:rPr>
        <w:t>9</w:t>
      </w:r>
      <w:r w:rsidR="0074001A" w:rsidRPr="00035959">
        <w:rPr>
          <w:rFonts w:ascii="Arial" w:hAnsi="Arial" w:cs="Arial"/>
          <w:bCs/>
          <w:sz w:val="20"/>
          <w:szCs w:val="20"/>
        </w:rPr>
        <w:t xml:space="preserve">) </w:t>
      </w:r>
      <w:r w:rsidRPr="00035959">
        <w:rPr>
          <w:rFonts w:ascii="Arial" w:hAnsi="Arial" w:cs="Arial"/>
          <w:bCs/>
          <w:sz w:val="20"/>
          <w:szCs w:val="20"/>
        </w:rPr>
        <w:t xml:space="preserve">so pregledniki imenovani </w:t>
      </w:r>
      <w:r w:rsidR="0074001A" w:rsidRPr="00035959">
        <w:rPr>
          <w:rFonts w:ascii="Arial" w:hAnsi="Arial" w:cs="Arial"/>
          <w:bCs/>
          <w:sz w:val="20"/>
          <w:szCs w:val="20"/>
        </w:rPr>
        <w:t>za obdobje 5 let</w:t>
      </w:r>
    </w:p>
    <w:p w14:paraId="3C6FD34E" w14:textId="77777777" w:rsidR="00BC01E3" w:rsidRPr="00F86FBC" w:rsidRDefault="00BC01E3" w:rsidP="008C759D">
      <w:pPr>
        <w:jc w:val="center"/>
        <w:rPr>
          <w:rFonts w:ascii="Arial" w:hAnsi="Arial" w:cs="Arial"/>
          <w:b/>
          <w:sz w:val="22"/>
          <w:szCs w:val="22"/>
        </w:rPr>
      </w:pPr>
    </w:p>
    <w:p w14:paraId="290A1BF9" w14:textId="77777777" w:rsidR="007D2FDC" w:rsidRPr="00F86FBC" w:rsidRDefault="007D2FDC" w:rsidP="008C759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EZNAM PREGLEDNIKOV NAPRAV GLEDE PRAVILNEGA DELOVANJA NAPRAV ZA NANAŠANJE FITOFRAMACEVTSKIH SREDSTEV"/>
      </w:tblPr>
      <w:tblGrid>
        <w:gridCol w:w="675"/>
        <w:gridCol w:w="3408"/>
        <w:gridCol w:w="2977"/>
        <w:gridCol w:w="3827"/>
        <w:gridCol w:w="2006"/>
      </w:tblGrid>
      <w:tr w:rsidR="009842E6" w:rsidRPr="00F86FBC" w14:paraId="4E36F9EE" w14:textId="77777777" w:rsidTr="00CC5401">
        <w:trPr>
          <w:tblHeader/>
          <w:jc w:val="center"/>
        </w:trPr>
        <w:tc>
          <w:tcPr>
            <w:tcW w:w="675" w:type="dxa"/>
            <w:vAlign w:val="center"/>
          </w:tcPr>
          <w:p w14:paraId="03DFE19F" w14:textId="77777777" w:rsidR="00E0630D" w:rsidRPr="00F86FBC" w:rsidRDefault="00E0630D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FFFF00"/>
            <w:vAlign w:val="center"/>
          </w:tcPr>
          <w:p w14:paraId="3EDF5326" w14:textId="77777777" w:rsidR="00E0630D" w:rsidRPr="001A610D" w:rsidRDefault="00E0630D" w:rsidP="00845A6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A610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Pooblaščen</w:t>
            </w:r>
            <w:r w:rsidR="00845A65" w:rsidRPr="001A610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i</w:t>
            </w:r>
            <w:r w:rsidRPr="001A610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845A65" w:rsidRPr="001A610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preglednik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1885B019" w14:textId="77777777" w:rsidR="00E0630D" w:rsidRPr="001A610D" w:rsidRDefault="00E0630D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A610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Naslov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5BC17A02" w14:textId="77777777" w:rsidR="00E0630D" w:rsidRPr="001A610D" w:rsidRDefault="002C492C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A610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Kontaktna oseba/Kontaktni podatki</w:t>
            </w:r>
          </w:p>
        </w:tc>
        <w:tc>
          <w:tcPr>
            <w:tcW w:w="2006" w:type="dxa"/>
            <w:shd w:val="clear" w:color="auto" w:fill="FFFF00"/>
            <w:vAlign w:val="center"/>
          </w:tcPr>
          <w:p w14:paraId="28729125" w14:textId="77777777" w:rsidR="00E0630D" w:rsidRPr="001A610D" w:rsidRDefault="00E0630D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A610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Številka odločbe</w:t>
            </w:r>
          </w:p>
        </w:tc>
      </w:tr>
      <w:tr w:rsidR="001A565D" w:rsidRPr="00F86FBC" w14:paraId="63951715" w14:textId="77777777" w:rsidTr="00CC5401">
        <w:trPr>
          <w:jc w:val="center"/>
        </w:trPr>
        <w:tc>
          <w:tcPr>
            <w:tcW w:w="675" w:type="dxa"/>
            <w:vAlign w:val="center"/>
          </w:tcPr>
          <w:p w14:paraId="2E1EEFDC" w14:textId="77777777" w:rsidR="007D2FDC" w:rsidRPr="00F86FBC" w:rsidRDefault="007D2FDC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8" w:type="dxa"/>
            <w:vAlign w:val="center"/>
          </w:tcPr>
          <w:p w14:paraId="73E4A0F0" w14:textId="77777777" w:rsidR="007D2FDC" w:rsidRPr="00F86FBC" w:rsidRDefault="007D2FDC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>Biotehniška šola Rakičan</w:t>
            </w:r>
          </w:p>
        </w:tc>
        <w:tc>
          <w:tcPr>
            <w:tcW w:w="2977" w:type="dxa"/>
            <w:vAlign w:val="center"/>
          </w:tcPr>
          <w:p w14:paraId="24FF051C" w14:textId="6F374313" w:rsidR="00B45B12" w:rsidRPr="00F86FBC" w:rsidRDefault="007D2FDC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 xml:space="preserve">Rakičan, Lendavska </w:t>
            </w:r>
            <w:r w:rsidR="0098443C">
              <w:rPr>
                <w:rFonts w:ascii="Arial" w:hAnsi="Arial" w:cs="Arial"/>
                <w:color w:val="000000"/>
                <w:sz w:val="22"/>
                <w:szCs w:val="22"/>
              </w:rPr>
              <w:t>ulica</w:t>
            </w: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 xml:space="preserve"> 3</w:t>
            </w:r>
          </w:p>
          <w:p w14:paraId="02E4B0F1" w14:textId="4E9B79F2" w:rsidR="00C21BEE" w:rsidRPr="00F10F3F" w:rsidRDefault="007D2FDC" w:rsidP="00F10F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9000 Murska Sobota</w:t>
            </w:r>
          </w:p>
        </w:tc>
        <w:tc>
          <w:tcPr>
            <w:tcW w:w="3827" w:type="dxa"/>
            <w:vAlign w:val="center"/>
          </w:tcPr>
          <w:p w14:paraId="26717056" w14:textId="77777777" w:rsidR="008C69D6" w:rsidRDefault="008C69D6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64C8F9" w14:textId="50429C42" w:rsidR="007D2FDC" w:rsidRPr="00F86FBC" w:rsidRDefault="007D2FDC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Dejan Kočiš</w:t>
            </w:r>
          </w:p>
          <w:p w14:paraId="277EAD83" w14:textId="6557FEEB" w:rsidR="005F2F53" w:rsidRPr="00F86FBC" w:rsidRDefault="005F2F53" w:rsidP="009842E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tel</w:t>
            </w:r>
            <w:proofErr w:type="spellEnd"/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: 041 579 820</w:t>
            </w:r>
          </w:p>
          <w:p w14:paraId="41D335C9" w14:textId="0973BFE9" w:rsidR="00B45B12" w:rsidRPr="00F86FBC" w:rsidRDefault="00B45B12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e naslov:</w:t>
            </w:r>
            <w:r w:rsidR="00FA5B74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F6211E" w:rsidRPr="00230541">
                <w:rPr>
                  <w:rStyle w:val="Hiperpovezava"/>
                  <w:rFonts w:ascii="Arial" w:hAnsi="Arial" w:cs="Arial"/>
                  <w:sz w:val="22"/>
                  <w:szCs w:val="22"/>
                </w:rPr>
                <w:t>dejan.kocis@guest.arnes.si</w:t>
              </w:r>
            </w:hyperlink>
          </w:p>
          <w:p w14:paraId="5EC32687" w14:textId="77777777" w:rsidR="00165590" w:rsidRPr="00F86FBC" w:rsidRDefault="00165590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FA9DFF5" w14:textId="77777777" w:rsidR="005F2F53" w:rsidRPr="00F86FBC" w:rsidRDefault="005F2F53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tajništvo šole</w:t>
            </w:r>
          </w:p>
          <w:p w14:paraId="3301AED1" w14:textId="4BADCB2B" w:rsidR="005F2F53" w:rsidRDefault="005F2F53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tel</w:t>
            </w:r>
            <w:proofErr w:type="spellEnd"/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: 02 530 37 50</w:t>
            </w:r>
          </w:p>
          <w:p w14:paraId="629C68A8" w14:textId="70C15E78" w:rsidR="00897868" w:rsidRPr="00897868" w:rsidRDefault="00A44461" w:rsidP="00897868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8" w:history="1">
              <w:r w:rsidR="00EF46F4" w:rsidRPr="00230541">
                <w:rPr>
                  <w:rStyle w:val="Hiperpovezava"/>
                  <w:rFonts w:ascii="Arial" w:eastAsiaTheme="minorHAnsi" w:hAnsi="Arial" w:cs="Arial"/>
                  <w:sz w:val="22"/>
                  <w:szCs w:val="22"/>
                  <w:lang w:eastAsia="en-US"/>
                </w:rPr>
                <w:t>bsrakican@guest.arnes.si</w:t>
              </w:r>
            </w:hyperlink>
          </w:p>
        </w:tc>
        <w:tc>
          <w:tcPr>
            <w:tcW w:w="2006" w:type="dxa"/>
            <w:vAlign w:val="center"/>
          </w:tcPr>
          <w:p w14:paraId="2567E1FB" w14:textId="624BC654" w:rsidR="007D2FDC" w:rsidRPr="00F86FBC" w:rsidRDefault="007D2FDC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D60DDD">
              <w:rPr>
                <w:rFonts w:ascii="Arial" w:hAnsi="Arial" w:cs="Arial"/>
                <w:sz w:val="22"/>
                <w:szCs w:val="22"/>
              </w:rPr>
              <w:t>32/2023/</w:t>
            </w:r>
            <w:r w:rsidR="00F10F3F"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1D5511B5" w14:textId="16F60CA0" w:rsidR="007D2FDC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</w:t>
            </w:r>
            <w:r w:rsidR="007D2FDC" w:rsidRPr="00F86FBC">
              <w:rPr>
                <w:rFonts w:ascii="Arial" w:hAnsi="Arial" w:cs="Arial"/>
                <w:sz w:val="22"/>
                <w:szCs w:val="22"/>
              </w:rPr>
              <w:t>ne</w:t>
            </w:r>
            <w:r w:rsidRPr="00F86FBC">
              <w:rPr>
                <w:rFonts w:ascii="Arial" w:hAnsi="Arial" w:cs="Arial"/>
                <w:sz w:val="22"/>
                <w:szCs w:val="22"/>
              </w:rPr>
              <w:t>:</w:t>
            </w:r>
            <w:r w:rsidR="007D2FDC" w:rsidRPr="00F86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26D">
              <w:rPr>
                <w:rFonts w:ascii="Arial" w:hAnsi="Arial" w:cs="Arial"/>
                <w:sz w:val="22"/>
                <w:szCs w:val="22"/>
              </w:rPr>
              <w:t>20</w:t>
            </w:r>
            <w:r w:rsidR="007D2FDC" w:rsidRPr="00F86FBC">
              <w:rPr>
                <w:rFonts w:ascii="Arial" w:hAnsi="Arial" w:cs="Arial"/>
                <w:sz w:val="22"/>
                <w:szCs w:val="22"/>
              </w:rPr>
              <w:t>.</w:t>
            </w:r>
            <w:r w:rsidRPr="00F86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26D">
              <w:rPr>
                <w:rFonts w:ascii="Arial" w:hAnsi="Arial" w:cs="Arial"/>
                <w:sz w:val="22"/>
                <w:szCs w:val="22"/>
              </w:rPr>
              <w:t>3</w:t>
            </w:r>
            <w:r w:rsidR="007D2FDC" w:rsidRPr="00F86FBC">
              <w:rPr>
                <w:rFonts w:ascii="Arial" w:hAnsi="Arial" w:cs="Arial"/>
                <w:sz w:val="22"/>
                <w:szCs w:val="22"/>
              </w:rPr>
              <w:t>.</w:t>
            </w:r>
            <w:r w:rsidRPr="00F86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2FDC" w:rsidRPr="00F86FBC">
              <w:rPr>
                <w:rFonts w:ascii="Arial" w:hAnsi="Arial" w:cs="Arial"/>
                <w:sz w:val="22"/>
                <w:szCs w:val="22"/>
              </w:rPr>
              <w:t>20</w:t>
            </w:r>
            <w:r w:rsidR="00D60DD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1A565D" w:rsidRPr="00F86FBC" w14:paraId="2D43FE01" w14:textId="77777777" w:rsidTr="00CC5401">
        <w:trPr>
          <w:jc w:val="center"/>
        </w:trPr>
        <w:tc>
          <w:tcPr>
            <w:tcW w:w="675" w:type="dxa"/>
            <w:vAlign w:val="center"/>
          </w:tcPr>
          <w:p w14:paraId="69A361A9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2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4D2A72C7" w14:textId="77777777" w:rsidR="00D60DDD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sz w:val="22"/>
                <w:szCs w:val="22"/>
              </w:rPr>
              <w:t xml:space="preserve">Grm Novo mesto, </w:t>
            </w:r>
          </w:p>
          <w:p w14:paraId="12D0E299" w14:textId="23749DC4" w:rsidR="000A5CEA" w:rsidRPr="00F86FBC" w:rsidRDefault="000A5CEA" w:rsidP="00F10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sz w:val="22"/>
                <w:szCs w:val="22"/>
              </w:rPr>
              <w:t>Center biotehnike in turizma</w:t>
            </w:r>
          </w:p>
        </w:tc>
        <w:tc>
          <w:tcPr>
            <w:tcW w:w="2977" w:type="dxa"/>
            <w:vAlign w:val="center"/>
          </w:tcPr>
          <w:p w14:paraId="61CBAEEB" w14:textId="77777777" w:rsidR="00035959" w:rsidRDefault="00035959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91D368" w14:textId="2555A5F0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Sevno 13</w:t>
            </w:r>
          </w:p>
          <w:p w14:paraId="474A639D" w14:textId="77777777" w:rsidR="000A5CEA" w:rsidRDefault="000A5CEA" w:rsidP="00F10F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8000 Novo mesto</w:t>
            </w:r>
          </w:p>
          <w:p w14:paraId="3BEFED31" w14:textId="4BD53D3F" w:rsidR="00035959" w:rsidRPr="00F10F3F" w:rsidRDefault="00035959" w:rsidP="000359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E6B4CA9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Peter Kuhar</w:t>
            </w:r>
          </w:p>
          <w:p w14:paraId="7568E3C1" w14:textId="22D11F63" w:rsidR="00737003" w:rsidRPr="00F86FBC" w:rsidRDefault="00EF46F4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F2F53" w:rsidRPr="00F86FBC">
              <w:rPr>
                <w:rFonts w:ascii="Arial" w:hAnsi="Arial" w:cs="Arial"/>
                <w:sz w:val="22"/>
                <w:szCs w:val="22"/>
              </w:rPr>
              <w:t>e</w:t>
            </w:r>
            <w:r w:rsidR="00737003" w:rsidRPr="00F86FBC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5F2F53" w:rsidRPr="00F86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F53"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07/393 47 00</w:t>
            </w:r>
          </w:p>
          <w:p w14:paraId="2ED1263A" w14:textId="6470F141" w:rsidR="000A5CEA" w:rsidRPr="00F86FBC" w:rsidRDefault="00737003" w:rsidP="00D60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e naslov: </w:t>
            </w:r>
            <w:hyperlink r:id="rId9" w:history="1">
              <w:r w:rsidR="00165590" w:rsidRPr="00F86FBC">
                <w:rPr>
                  <w:rStyle w:val="Hiperpovezava"/>
                  <w:rFonts w:ascii="Arial" w:hAnsi="Arial" w:cs="Arial"/>
                  <w:sz w:val="22"/>
                  <w:szCs w:val="22"/>
                </w:rPr>
                <w:t>peter.kuhar@amis.net</w:t>
              </w:r>
            </w:hyperlink>
          </w:p>
        </w:tc>
        <w:tc>
          <w:tcPr>
            <w:tcW w:w="2006" w:type="dxa"/>
            <w:vAlign w:val="center"/>
          </w:tcPr>
          <w:p w14:paraId="28B43B50" w14:textId="12CCD8EC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F10F3F">
              <w:rPr>
                <w:rFonts w:ascii="Arial" w:hAnsi="Arial" w:cs="Arial"/>
                <w:sz w:val="22"/>
                <w:szCs w:val="22"/>
              </w:rPr>
              <w:t>32/2023/32</w:t>
            </w:r>
          </w:p>
          <w:p w14:paraId="25544767" w14:textId="76342BEE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0626D">
              <w:rPr>
                <w:rFonts w:ascii="Arial" w:hAnsi="Arial" w:cs="Arial"/>
                <w:sz w:val="22"/>
                <w:szCs w:val="22"/>
              </w:rPr>
              <w:t>27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0626D">
              <w:rPr>
                <w:rFonts w:ascii="Arial" w:hAnsi="Arial" w:cs="Arial"/>
                <w:sz w:val="22"/>
                <w:szCs w:val="22"/>
              </w:rPr>
              <w:t>3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. 20</w:t>
            </w:r>
            <w:r w:rsidR="00F10F3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1A565D" w:rsidRPr="00F86FBC" w14:paraId="5B9F60BF" w14:textId="77777777" w:rsidTr="00CC5401">
        <w:trPr>
          <w:jc w:val="center"/>
        </w:trPr>
        <w:tc>
          <w:tcPr>
            <w:tcW w:w="675" w:type="dxa"/>
            <w:vAlign w:val="center"/>
          </w:tcPr>
          <w:p w14:paraId="2474400F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3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1ACA552B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>Inštitut za hmeljarstvo in pivovarstvo Slovenije</w:t>
            </w:r>
          </w:p>
        </w:tc>
        <w:tc>
          <w:tcPr>
            <w:tcW w:w="2977" w:type="dxa"/>
            <w:vAlign w:val="center"/>
          </w:tcPr>
          <w:p w14:paraId="59A5E64C" w14:textId="77777777" w:rsidR="00035959" w:rsidRDefault="00035959" w:rsidP="000A7D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7B9AB5" w14:textId="77777777" w:rsidR="000A7D9A" w:rsidRDefault="000A7D9A" w:rsidP="000A7D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3224AA" w14:textId="5BF4CE94" w:rsidR="00B45B12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Cesta Žalskega tabora 2</w:t>
            </w:r>
          </w:p>
          <w:p w14:paraId="1B249541" w14:textId="77777777" w:rsidR="000A5CEA" w:rsidRDefault="000A5CEA" w:rsidP="00D86A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3310 Žalec</w:t>
            </w:r>
          </w:p>
          <w:p w14:paraId="4C7B8EE5" w14:textId="1DECB955" w:rsidR="000A7D9A" w:rsidRPr="00D86AD8" w:rsidRDefault="000A7D9A" w:rsidP="000359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C7E7AC4" w14:textId="77777777" w:rsidR="000A7D9A" w:rsidRDefault="000A7D9A" w:rsidP="000A7D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Joško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Livk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388340" w14:textId="77777777" w:rsidR="000A7D9A" w:rsidRDefault="000A7D9A" w:rsidP="000A7D9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03 712 16 42 in</w:t>
            </w:r>
          </w:p>
          <w:p w14:paraId="5B7AD2E1" w14:textId="059A7C43" w:rsidR="000A7D9A" w:rsidRDefault="000A7D9A" w:rsidP="000A7D9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041 647 404 </w:t>
            </w:r>
          </w:p>
          <w:p w14:paraId="4767FD15" w14:textId="11F8F5BB" w:rsidR="000A5CEA" w:rsidRPr="00F86FBC" w:rsidRDefault="000A7D9A" w:rsidP="000A7D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naslov: </w:t>
            </w:r>
            <w:hyperlink r:id="rId10" w:history="1">
              <w:r>
                <w:rPr>
                  <w:rStyle w:val="Hiperpovezava"/>
                  <w:rFonts w:ascii="Arial" w:hAnsi="Arial" w:cs="Arial"/>
                  <w:sz w:val="22"/>
                  <w:szCs w:val="22"/>
                </w:rPr>
                <w:t>josko.livk</w:t>
              </w:r>
            </w:hyperlink>
            <w:r>
              <w:rPr>
                <w:rStyle w:val="Hiperpovezava"/>
                <w:rFonts w:ascii="Arial" w:hAnsi="Arial" w:cs="Arial"/>
                <w:sz w:val="22"/>
                <w:szCs w:val="22"/>
              </w:rPr>
              <w:t>@ihps.si</w:t>
            </w:r>
          </w:p>
        </w:tc>
        <w:tc>
          <w:tcPr>
            <w:tcW w:w="2006" w:type="dxa"/>
            <w:vAlign w:val="center"/>
          </w:tcPr>
          <w:p w14:paraId="7B64EFA8" w14:textId="772C7CBA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D86AD8">
              <w:rPr>
                <w:rFonts w:ascii="Arial" w:hAnsi="Arial" w:cs="Arial"/>
                <w:sz w:val="22"/>
                <w:szCs w:val="22"/>
              </w:rPr>
              <w:t>32/2023/26</w:t>
            </w:r>
          </w:p>
          <w:p w14:paraId="6A4B08D9" w14:textId="74A50A5F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0626D">
              <w:rPr>
                <w:rFonts w:ascii="Arial" w:hAnsi="Arial" w:cs="Arial"/>
                <w:sz w:val="22"/>
                <w:szCs w:val="22"/>
              </w:rPr>
              <w:t>20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0626D">
              <w:rPr>
                <w:rFonts w:ascii="Arial" w:hAnsi="Arial" w:cs="Arial"/>
                <w:sz w:val="22"/>
                <w:szCs w:val="22"/>
              </w:rPr>
              <w:t>3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. 20</w:t>
            </w:r>
            <w:r w:rsidR="00D86AD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1A565D" w:rsidRPr="00F86FBC" w14:paraId="36355878" w14:textId="77777777" w:rsidTr="00CC5401">
        <w:trPr>
          <w:jc w:val="center"/>
        </w:trPr>
        <w:tc>
          <w:tcPr>
            <w:tcW w:w="675" w:type="dxa"/>
            <w:vAlign w:val="center"/>
          </w:tcPr>
          <w:p w14:paraId="0C4F5927" w14:textId="5D2644FA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5B1BF7DF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>Šolski center Šentjur</w:t>
            </w:r>
          </w:p>
        </w:tc>
        <w:tc>
          <w:tcPr>
            <w:tcW w:w="2977" w:type="dxa"/>
            <w:vAlign w:val="center"/>
          </w:tcPr>
          <w:p w14:paraId="38424CAA" w14:textId="77777777" w:rsidR="008C69D6" w:rsidRDefault="008C69D6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010385" w14:textId="0D900473" w:rsidR="00B45B12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Cesta na kmetijsko šolo 9</w:t>
            </w:r>
          </w:p>
          <w:p w14:paraId="47A1A5AE" w14:textId="7B37B7CC" w:rsidR="008C69D6" w:rsidRPr="00A609EA" w:rsidRDefault="000A5CEA" w:rsidP="008C69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3230 Šentjur</w:t>
            </w:r>
          </w:p>
        </w:tc>
        <w:tc>
          <w:tcPr>
            <w:tcW w:w="3827" w:type="dxa"/>
            <w:vAlign w:val="center"/>
          </w:tcPr>
          <w:p w14:paraId="79FD0863" w14:textId="77777777" w:rsidR="008C69D6" w:rsidRDefault="008C69D6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5DE4CC" w14:textId="20E7DC59" w:rsidR="00115896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Martin Šket</w:t>
            </w:r>
          </w:p>
          <w:p w14:paraId="701F1EC1" w14:textId="46680207" w:rsidR="00115896" w:rsidRPr="00F86FBC" w:rsidRDefault="00115896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tel.: 041</w:t>
            </w:r>
            <w:r w:rsidR="00FA5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6FBC">
              <w:rPr>
                <w:rFonts w:ascii="Arial" w:hAnsi="Arial" w:cs="Arial"/>
                <w:sz w:val="22"/>
                <w:szCs w:val="22"/>
              </w:rPr>
              <w:t>714 258</w:t>
            </w:r>
          </w:p>
          <w:p w14:paraId="74EBB83D" w14:textId="77777777" w:rsidR="00165590" w:rsidRPr="00F86FBC" w:rsidRDefault="00B369B0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e naslov: </w:t>
            </w:r>
            <w:hyperlink r:id="rId11" w:history="1">
              <w:r w:rsidR="00165590" w:rsidRPr="00F86FBC">
                <w:rPr>
                  <w:rStyle w:val="Hiperpovezava"/>
                  <w:rFonts w:ascii="Arial" w:hAnsi="Arial" w:cs="Arial"/>
                  <w:sz w:val="22"/>
                  <w:szCs w:val="22"/>
                </w:rPr>
                <w:t>martin.sket@guest.arnes.si</w:t>
              </w:r>
            </w:hyperlink>
          </w:p>
          <w:p w14:paraId="1207EC2E" w14:textId="77777777" w:rsidR="00165590" w:rsidRPr="00F86FBC" w:rsidRDefault="00165590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ali </w:t>
            </w:r>
            <w:hyperlink r:id="rId12" w:history="1">
              <w:r w:rsidRPr="00F86FBC">
                <w:rPr>
                  <w:rStyle w:val="Hiperpovezava"/>
                  <w:rFonts w:ascii="Arial" w:hAnsi="Arial" w:cs="Arial"/>
                  <w:sz w:val="22"/>
                  <w:szCs w:val="22"/>
                </w:rPr>
                <w:t>martin.sket@sc-s.si</w:t>
              </w:r>
            </w:hyperlink>
          </w:p>
          <w:p w14:paraId="54FC6977" w14:textId="77777777" w:rsidR="00115896" w:rsidRPr="00F86FBC" w:rsidRDefault="00115896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66E261" w14:textId="77777777" w:rsidR="00115896" w:rsidRPr="00F86FBC" w:rsidRDefault="00115896" w:rsidP="001A2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 xml:space="preserve">Jurij </w:t>
            </w:r>
            <w:proofErr w:type="spellStart"/>
            <w:r w:rsidRPr="00F86FBC">
              <w:rPr>
                <w:rFonts w:ascii="Arial" w:hAnsi="Arial" w:cs="Arial"/>
                <w:sz w:val="22"/>
                <w:szCs w:val="22"/>
              </w:rPr>
              <w:t>Gunzek</w:t>
            </w:r>
            <w:proofErr w:type="spellEnd"/>
          </w:p>
          <w:p w14:paraId="70078F82" w14:textId="12DD84C1" w:rsidR="00115896" w:rsidRPr="00F86FBC" w:rsidRDefault="00115896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6FBC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041 708 352</w:t>
            </w:r>
          </w:p>
          <w:p w14:paraId="4E074470" w14:textId="77777777" w:rsidR="000A5CEA" w:rsidRDefault="00115896" w:rsidP="00A609EA">
            <w:pPr>
              <w:jc w:val="center"/>
              <w:rPr>
                <w:rFonts w:ascii="Arial" w:eastAsiaTheme="minorHAnsi" w:hAnsi="Arial" w:cs="Arial"/>
                <w:color w:val="0000FF"/>
                <w:sz w:val="22"/>
                <w:szCs w:val="22"/>
                <w:u w:val="single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13" w:history="1">
              <w:r w:rsidRPr="00F86FBC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lang w:eastAsia="en-US"/>
                </w:rPr>
                <w:t>jurij.gunzek@sc-s.si</w:t>
              </w:r>
            </w:hyperlink>
          </w:p>
          <w:p w14:paraId="00A626A1" w14:textId="55EFDFD9" w:rsidR="008C69D6" w:rsidRPr="00F86FBC" w:rsidRDefault="008C69D6" w:rsidP="00A609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0124A8B6" w14:textId="1B3A47B9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E5789B">
              <w:rPr>
                <w:rFonts w:ascii="Arial" w:hAnsi="Arial" w:cs="Arial"/>
                <w:sz w:val="22"/>
                <w:szCs w:val="22"/>
              </w:rPr>
              <w:t>32/2023/31</w:t>
            </w:r>
          </w:p>
          <w:p w14:paraId="766906C3" w14:textId="55F7B045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0626D">
              <w:rPr>
                <w:rFonts w:ascii="Arial" w:hAnsi="Arial" w:cs="Arial"/>
                <w:sz w:val="22"/>
                <w:szCs w:val="22"/>
              </w:rPr>
              <w:t>2</w:t>
            </w:r>
            <w:r w:rsidR="00E5789B">
              <w:rPr>
                <w:rFonts w:ascii="Arial" w:hAnsi="Arial" w:cs="Arial"/>
                <w:sz w:val="22"/>
                <w:szCs w:val="22"/>
              </w:rPr>
              <w:t>7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0626D">
              <w:rPr>
                <w:rFonts w:ascii="Arial" w:hAnsi="Arial" w:cs="Arial"/>
                <w:sz w:val="22"/>
                <w:szCs w:val="22"/>
              </w:rPr>
              <w:t>3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. 20</w:t>
            </w:r>
            <w:r w:rsidR="00E5789B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1A565D" w:rsidRPr="00F86FBC" w14:paraId="15F0F772" w14:textId="77777777" w:rsidTr="00CC5401">
        <w:trPr>
          <w:jc w:val="center"/>
        </w:trPr>
        <w:tc>
          <w:tcPr>
            <w:tcW w:w="675" w:type="dxa"/>
            <w:vAlign w:val="center"/>
          </w:tcPr>
          <w:p w14:paraId="378FB4DB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5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1F1A176B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>Šolski center Ptuj</w:t>
            </w:r>
          </w:p>
        </w:tc>
        <w:tc>
          <w:tcPr>
            <w:tcW w:w="2977" w:type="dxa"/>
            <w:vAlign w:val="center"/>
          </w:tcPr>
          <w:p w14:paraId="3512DD4A" w14:textId="77777777" w:rsidR="00035959" w:rsidRDefault="00035959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011FE3" w14:textId="0FDD3A51" w:rsidR="00B45B12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Volkmerjeva</w:t>
            </w:r>
            <w:proofErr w:type="spellEnd"/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 xml:space="preserve"> c</w:t>
            </w:r>
            <w:r w:rsidR="00061FA4">
              <w:rPr>
                <w:rFonts w:ascii="Arial" w:hAnsi="Arial" w:cs="Arial"/>
                <w:color w:val="000000"/>
                <w:sz w:val="22"/>
                <w:szCs w:val="22"/>
              </w:rPr>
              <w:t>esta</w:t>
            </w: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 xml:space="preserve"> 19</w:t>
            </w:r>
          </w:p>
          <w:p w14:paraId="4DB38DCF" w14:textId="4AB164BC" w:rsidR="000A5CEA" w:rsidRDefault="000A5CEA" w:rsidP="00061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2250 Ptuj</w:t>
            </w:r>
          </w:p>
          <w:p w14:paraId="27AEBE4A" w14:textId="00845747" w:rsidR="00035959" w:rsidRPr="00061FA4" w:rsidRDefault="00035959" w:rsidP="000359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BFFD9B4" w14:textId="11B00718" w:rsidR="00115896" w:rsidRPr="00F86FBC" w:rsidRDefault="00115896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Dušan Meznarič</w:t>
            </w:r>
          </w:p>
          <w:p w14:paraId="12DC570C" w14:textId="5A268587" w:rsidR="000A5CEA" w:rsidRDefault="00EF46F4" w:rsidP="001A2922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</w:t>
            </w:r>
            <w:r w:rsidR="00115896"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el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:</w:t>
            </w:r>
            <w:r w:rsidR="00115896"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041</w:t>
            </w:r>
            <w:r w:rsidR="00FA5B7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15896"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631 043</w:t>
            </w:r>
          </w:p>
          <w:p w14:paraId="314F9A72" w14:textId="5CB8CEA0" w:rsidR="00061FA4" w:rsidRPr="00F86FBC" w:rsidRDefault="00061FA4" w:rsidP="00061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naslov: </w:t>
            </w:r>
            <w:hyperlink r:id="rId14" w:history="1">
              <w:r w:rsidRPr="00230541">
                <w:rPr>
                  <w:rStyle w:val="Hiperpovezava"/>
                  <w:rFonts w:ascii="Arial" w:hAnsi="Arial" w:cs="Arial"/>
                  <w:sz w:val="22"/>
                  <w:szCs w:val="22"/>
                </w:rPr>
                <w:t>dusan.meznaric@scptuj.si</w:t>
              </w:r>
            </w:hyperlink>
          </w:p>
        </w:tc>
        <w:tc>
          <w:tcPr>
            <w:tcW w:w="2006" w:type="dxa"/>
            <w:vAlign w:val="center"/>
          </w:tcPr>
          <w:p w14:paraId="55E4C8E6" w14:textId="6B3EB190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90626D">
              <w:rPr>
                <w:rFonts w:ascii="Arial" w:hAnsi="Arial" w:cs="Arial"/>
                <w:sz w:val="22"/>
                <w:szCs w:val="22"/>
              </w:rPr>
              <w:t>32/2023/23</w:t>
            </w:r>
          </w:p>
          <w:p w14:paraId="44FC1651" w14:textId="1D318D95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0626D">
              <w:rPr>
                <w:rFonts w:ascii="Arial" w:hAnsi="Arial" w:cs="Arial"/>
                <w:sz w:val="22"/>
                <w:szCs w:val="22"/>
              </w:rPr>
              <w:t>20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0626D">
              <w:rPr>
                <w:rFonts w:ascii="Arial" w:hAnsi="Arial" w:cs="Arial"/>
                <w:sz w:val="22"/>
                <w:szCs w:val="22"/>
              </w:rPr>
              <w:t>3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. 20</w:t>
            </w:r>
            <w:r w:rsidR="00433E5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1A565D" w:rsidRPr="00F86FBC" w14:paraId="25387EFA" w14:textId="77777777" w:rsidTr="00CC5401">
        <w:trPr>
          <w:jc w:val="center"/>
        </w:trPr>
        <w:tc>
          <w:tcPr>
            <w:tcW w:w="675" w:type="dxa"/>
            <w:vAlign w:val="center"/>
          </w:tcPr>
          <w:p w14:paraId="585197F8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6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716162AF" w14:textId="366314B7" w:rsidR="0058218A" w:rsidRDefault="0058218A" w:rsidP="0058218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18A">
              <w:rPr>
                <w:rFonts w:ascii="Arial" w:hAnsi="Arial" w:cs="Arial"/>
                <w:b/>
                <w:color w:val="000000"/>
                <w:sz w:val="22"/>
                <w:szCs w:val="22"/>
              </w:rPr>
              <w:t>Šolski center Nova Gorica</w:t>
            </w:r>
          </w:p>
          <w:p w14:paraId="121E84C7" w14:textId="7962E3EA" w:rsidR="0058218A" w:rsidRDefault="0058218A" w:rsidP="0058218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D3FF0D7" w14:textId="4013CA7C" w:rsidR="000A5CEA" w:rsidRPr="00F86FBC" w:rsidRDefault="0058218A" w:rsidP="005821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18A">
              <w:rPr>
                <w:rFonts w:ascii="Arial" w:hAnsi="Arial" w:cs="Arial"/>
                <w:b/>
                <w:color w:val="000000"/>
                <w:sz w:val="22"/>
                <w:szCs w:val="22"/>
              </w:rPr>
              <w:t>Biotehniška šola</w:t>
            </w:r>
          </w:p>
        </w:tc>
        <w:tc>
          <w:tcPr>
            <w:tcW w:w="2977" w:type="dxa"/>
            <w:vAlign w:val="center"/>
          </w:tcPr>
          <w:p w14:paraId="29074997" w14:textId="3F1FC88F" w:rsidR="00B45B12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Cankarjeva 10</w:t>
            </w:r>
          </w:p>
          <w:p w14:paraId="179EE566" w14:textId="725CD032" w:rsidR="000A5CEA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5000 Nova Gorica</w:t>
            </w:r>
          </w:p>
          <w:p w14:paraId="04A18C80" w14:textId="77777777" w:rsidR="0058218A" w:rsidRPr="0058218A" w:rsidRDefault="0058218A" w:rsidP="009842E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591422DC" w14:textId="73D1C89B" w:rsidR="0058218A" w:rsidRPr="0058218A" w:rsidRDefault="0058218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18A">
              <w:rPr>
                <w:rFonts w:ascii="Arial" w:hAnsi="Arial" w:cs="Arial"/>
                <w:b/>
                <w:sz w:val="22"/>
                <w:szCs w:val="22"/>
              </w:rPr>
              <w:t>lokacija šole:</w:t>
            </w:r>
          </w:p>
          <w:p w14:paraId="391F0279" w14:textId="62685F12" w:rsidR="0058218A" w:rsidRDefault="0058218A" w:rsidP="009842E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8218A">
              <w:rPr>
                <w:rFonts w:ascii="Arial" w:hAnsi="Arial" w:cs="Arial"/>
                <w:bCs/>
                <w:sz w:val="22"/>
                <w:szCs w:val="22"/>
              </w:rPr>
              <w:t xml:space="preserve">Ulica padlih borcev 26 </w:t>
            </w:r>
          </w:p>
          <w:p w14:paraId="45D32EBB" w14:textId="5209C54A" w:rsidR="000A5CEA" w:rsidRPr="00F86FBC" w:rsidRDefault="0058218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18A">
              <w:rPr>
                <w:rFonts w:ascii="Arial" w:hAnsi="Arial" w:cs="Arial"/>
                <w:bCs/>
                <w:sz w:val="22"/>
                <w:szCs w:val="22"/>
              </w:rPr>
              <w:t>5290 Šempeter pri Gorici</w:t>
            </w:r>
          </w:p>
        </w:tc>
        <w:tc>
          <w:tcPr>
            <w:tcW w:w="3827" w:type="dxa"/>
            <w:vAlign w:val="center"/>
          </w:tcPr>
          <w:p w14:paraId="75013851" w14:textId="77777777" w:rsidR="0058218A" w:rsidRDefault="0058218A" w:rsidP="001A2922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8218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Nika Lokar</w:t>
            </w:r>
          </w:p>
          <w:p w14:paraId="4B64FCFF" w14:textId="45C12C18" w:rsidR="002C492C" w:rsidRPr="00F86FBC" w:rsidRDefault="00AF55FB" w:rsidP="001A2922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F86F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tel</w:t>
            </w:r>
            <w:proofErr w:type="spellEnd"/>
            <w:r w:rsidRPr="00F86F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="002C492C" w:rsidRPr="00F86FB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041 378 041 </w:t>
            </w:r>
          </w:p>
          <w:p w14:paraId="585B83B8" w14:textId="1262F808" w:rsidR="00BF3745" w:rsidRPr="00F86FBC" w:rsidRDefault="00BF3745" w:rsidP="008C69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naslov: </w:t>
            </w:r>
            <w:hyperlink r:id="rId15" w:history="1">
              <w:r w:rsidRPr="00230541">
                <w:rPr>
                  <w:rStyle w:val="Hiperpovezava"/>
                  <w:rFonts w:ascii="Arial" w:hAnsi="Arial" w:cs="Arial"/>
                  <w:sz w:val="22"/>
                  <w:szCs w:val="22"/>
                </w:rPr>
                <w:t>nika.lokar@scng.si</w:t>
              </w:r>
            </w:hyperlink>
          </w:p>
        </w:tc>
        <w:tc>
          <w:tcPr>
            <w:tcW w:w="2006" w:type="dxa"/>
            <w:vAlign w:val="center"/>
          </w:tcPr>
          <w:p w14:paraId="49D917C3" w14:textId="6D91226B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433E59">
              <w:rPr>
                <w:rFonts w:ascii="Arial" w:hAnsi="Arial" w:cs="Arial"/>
                <w:sz w:val="22"/>
                <w:szCs w:val="22"/>
              </w:rPr>
              <w:t>32/2023/33</w:t>
            </w:r>
          </w:p>
          <w:p w14:paraId="28717F97" w14:textId="698350F2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33E59">
              <w:rPr>
                <w:rFonts w:ascii="Arial" w:hAnsi="Arial" w:cs="Arial"/>
                <w:sz w:val="22"/>
                <w:szCs w:val="22"/>
              </w:rPr>
              <w:t>27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33E59">
              <w:rPr>
                <w:rFonts w:ascii="Arial" w:hAnsi="Arial" w:cs="Arial"/>
                <w:sz w:val="22"/>
                <w:szCs w:val="22"/>
              </w:rPr>
              <w:t>3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. 20</w:t>
            </w:r>
            <w:r w:rsidR="00433E5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1A565D" w:rsidRPr="00F86FBC" w14:paraId="2634AC55" w14:textId="77777777" w:rsidTr="00CC5401">
        <w:trPr>
          <w:jc w:val="center"/>
        </w:trPr>
        <w:tc>
          <w:tcPr>
            <w:tcW w:w="675" w:type="dxa"/>
            <w:vAlign w:val="center"/>
          </w:tcPr>
          <w:p w14:paraId="036BFC5D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7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60BD3075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sz w:val="22"/>
                <w:szCs w:val="22"/>
              </w:rPr>
              <w:t>Univerza v Ljubljani                   Biotehniška fakulteta</w:t>
            </w:r>
          </w:p>
          <w:p w14:paraId="54F8ECF1" w14:textId="77777777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sz w:val="22"/>
                <w:szCs w:val="22"/>
              </w:rPr>
              <w:t>Oddelek za agronomijo</w:t>
            </w:r>
          </w:p>
        </w:tc>
        <w:tc>
          <w:tcPr>
            <w:tcW w:w="2977" w:type="dxa"/>
            <w:vAlign w:val="center"/>
          </w:tcPr>
          <w:p w14:paraId="34A368A0" w14:textId="77777777" w:rsidR="00035959" w:rsidRDefault="00035959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A6BDBA" w14:textId="01019450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Jamnikarjeva 101</w:t>
            </w:r>
          </w:p>
          <w:p w14:paraId="7E6F361C" w14:textId="77777777" w:rsidR="000A5CEA" w:rsidRDefault="000A5CEA" w:rsidP="00213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1000 Ljubljana</w:t>
            </w:r>
          </w:p>
          <w:p w14:paraId="74B94F4C" w14:textId="2CA7881E" w:rsidR="00035959" w:rsidRPr="00213E5D" w:rsidRDefault="00035959" w:rsidP="00213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424188A" w14:textId="6C29F086" w:rsidR="002C492C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Rajko Bernik</w:t>
            </w:r>
          </w:p>
          <w:p w14:paraId="77CE1868" w14:textId="0B9264CA" w:rsidR="002C492C" w:rsidRPr="00F86FBC" w:rsidRDefault="002C492C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6FBC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031 233 979</w:t>
            </w:r>
          </w:p>
          <w:p w14:paraId="528C3642" w14:textId="4402CE6D" w:rsidR="000A5CEA" w:rsidRPr="00A32ACE" w:rsidRDefault="00AF55FB" w:rsidP="00A32A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16" w:history="1">
              <w:r w:rsidR="00B45B12" w:rsidRPr="00F86FBC">
                <w:rPr>
                  <w:rStyle w:val="Hiperpovezava"/>
                  <w:rFonts w:ascii="Arial" w:eastAsiaTheme="minorHAnsi" w:hAnsi="Arial" w:cs="Arial"/>
                  <w:sz w:val="22"/>
                  <w:szCs w:val="22"/>
                </w:rPr>
                <w:t>rajko.bernik@bf.uni-lj.si</w:t>
              </w:r>
            </w:hyperlink>
          </w:p>
        </w:tc>
        <w:tc>
          <w:tcPr>
            <w:tcW w:w="2006" w:type="dxa"/>
            <w:vAlign w:val="center"/>
          </w:tcPr>
          <w:p w14:paraId="680A5824" w14:textId="445DA8F6" w:rsidR="000A5CEA" w:rsidRPr="00F86FBC" w:rsidRDefault="000A5CEA" w:rsidP="009842E6">
            <w:pPr>
              <w:widowControl w:val="0"/>
              <w:tabs>
                <w:tab w:val="left" w:pos="-1099"/>
                <w:tab w:val="left" w:pos="-720"/>
                <w:tab w:val="left" w:pos="0"/>
                <w:tab w:val="left" w:pos="316"/>
                <w:tab w:val="left" w:pos="720"/>
                <w:tab w:val="left" w:pos="1440"/>
                <w:tab w:val="left" w:pos="1904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2B2D5E">
              <w:rPr>
                <w:rFonts w:ascii="Arial" w:hAnsi="Arial" w:cs="Arial"/>
                <w:sz w:val="22"/>
                <w:szCs w:val="22"/>
              </w:rPr>
              <w:t>32/2023/22</w:t>
            </w:r>
          </w:p>
          <w:p w14:paraId="6FE458EF" w14:textId="5065DA7B" w:rsidR="000A5CEA" w:rsidRPr="00F86FBC" w:rsidRDefault="000A5CEA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B2D5E">
              <w:rPr>
                <w:rFonts w:ascii="Arial" w:hAnsi="Arial" w:cs="Arial"/>
                <w:sz w:val="22"/>
                <w:szCs w:val="22"/>
              </w:rPr>
              <w:t>20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B2D5E">
              <w:rPr>
                <w:rFonts w:ascii="Arial" w:hAnsi="Arial" w:cs="Arial"/>
                <w:sz w:val="22"/>
                <w:szCs w:val="22"/>
              </w:rPr>
              <w:t>3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. 20</w:t>
            </w:r>
            <w:r w:rsidR="002B2D5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1A565D" w:rsidRPr="00F86FBC" w14:paraId="5B2386D5" w14:textId="77777777" w:rsidTr="00CC5401">
        <w:trPr>
          <w:jc w:val="center"/>
        </w:trPr>
        <w:tc>
          <w:tcPr>
            <w:tcW w:w="675" w:type="dxa"/>
            <w:vAlign w:val="center"/>
          </w:tcPr>
          <w:p w14:paraId="4DC3F4BF" w14:textId="77777777" w:rsidR="000A5CEA" w:rsidRPr="00F86FBC" w:rsidRDefault="00415DC3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8</w:t>
            </w:r>
            <w:r w:rsidR="000A5CEA" w:rsidRPr="00F86F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14:paraId="7191223E" w14:textId="77777777" w:rsidR="000A5CEA" w:rsidRPr="00F86FBC" w:rsidRDefault="006D76A0" w:rsidP="00984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FBC">
              <w:rPr>
                <w:rFonts w:ascii="Arial" w:hAnsi="Arial" w:cs="Arial"/>
                <w:b/>
                <w:sz w:val="22"/>
                <w:szCs w:val="22"/>
              </w:rPr>
              <w:t xml:space="preserve">Univerza v Mariboru                   </w:t>
            </w:r>
            <w:r w:rsidR="000A5CEA"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Fakulteta za kmetijstvo in </w:t>
            </w:r>
            <w:proofErr w:type="spellStart"/>
            <w:r w:rsidR="000A5CEA"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>biosistemske</w:t>
            </w:r>
            <w:proofErr w:type="spellEnd"/>
            <w:r w:rsidR="000A5CEA" w:rsidRPr="00F86FB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vede</w:t>
            </w:r>
          </w:p>
        </w:tc>
        <w:tc>
          <w:tcPr>
            <w:tcW w:w="2977" w:type="dxa"/>
            <w:vAlign w:val="center"/>
          </w:tcPr>
          <w:p w14:paraId="7A56D830" w14:textId="77777777" w:rsidR="00035959" w:rsidRDefault="00035959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DBA313" w14:textId="2FC02BA3" w:rsidR="00B45B12" w:rsidRPr="00F86FBC" w:rsidRDefault="000A5CEA" w:rsidP="009842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Pivola 10</w:t>
            </w:r>
          </w:p>
          <w:p w14:paraId="0B810EAD" w14:textId="09873009" w:rsidR="008C69D6" w:rsidRDefault="000A5CEA" w:rsidP="00213E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FBC">
              <w:rPr>
                <w:rFonts w:ascii="Arial" w:hAnsi="Arial" w:cs="Arial"/>
                <w:color w:val="000000"/>
                <w:sz w:val="22"/>
                <w:szCs w:val="22"/>
              </w:rPr>
              <w:t>2311 Hoče</w:t>
            </w:r>
          </w:p>
          <w:p w14:paraId="18A1FB31" w14:textId="321DC1F0" w:rsidR="00035959" w:rsidRPr="00213E5D" w:rsidRDefault="00035959" w:rsidP="00213E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92E48AA" w14:textId="50A4B6BB" w:rsidR="00737003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prof. dr. Miran Lakota</w:t>
            </w:r>
          </w:p>
          <w:p w14:paraId="1FA66EA3" w14:textId="4413D519" w:rsidR="00737003" w:rsidRPr="00F86FBC" w:rsidRDefault="00737003" w:rsidP="009842E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6FBC">
              <w:rPr>
                <w:rFonts w:ascii="Arial" w:hAnsi="Arial" w:cs="Arial"/>
                <w:sz w:val="22"/>
                <w:szCs w:val="22"/>
              </w:rPr>
              <w:t>te</w:t>
            </w:r>
            <w:r w:rsidR="00EF46F4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041 774 683</w:t>
            </w:r>
          </w:p>
          <w:p w14:paraId="475CFDEB" w14:textId="2997EA43" w:rsidR="000A5CEA" w:rsidRPr="00A32ACE" w:rsidRDefault="00737003" w:rsidP="00A32ACE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86FB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17" w:history="1">
              <w:r w:rsidRPr="00F86FBC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lang w:eastAsia="en-US"/>
                </w:rPr>
                <w:t>miran.lakota@um.si</w:t>
              </w:r>
            </w:hyperlink>
          </w:p>
        </w:tc>
        <w:tc>
          <w:tcPr>
            <w:tcW w:w="2006" w:type="dxa"/>
            <w:vAlign w:val="center"/>
          </w:tcPr>
          <w:p w14:paraId="5585FA82" w14:textId="07E6A9DE" w:rsidR="000A5CEA" w:rsidRPr="00F86FBC" w:rsidRDefault="000A5CEA" w:rsidP="009842E6">
            <w:pPr>
              <w:widowControl w:val="0"/>
              <w:tabs>
                <w:tab w:val="left" w:pos="-1099"/>
                <w:tab w:val="left" w:pos="-720"/>
                <w:tab w:val="left" w:pos="0"/>
                <w:tab w:val="left" w:pos="316"/>
                <w:tab w:val="left" w:pos="720"/>
                <w:tab w:val="left" w:pos="1440"/>
                <w:tab w:val="left" w:pos="1904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U430-</w:t>
            </w:r>
            <w:r w:rsidR="00A32ACE">
              <w:rPr>
                <w:rFonts w:ascii="Arial" w:hAnsi="Arial" w:cs="Arial"/>
                <w:sz w:val="22"/>
                <w:szCs w:val="22"/>
              </w:rPr>
              <w:t>32/2023/24</w:t>
            </w:r>
          </w:p>
          <w:p w14:paraId="0FE83AC6" w14:textId="591C3130" w:rsidR="000A5CEA" w:rsidRPr="00F86FBC" w:rsidRDefault="000A5CEA" w:rsidP="00984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FBC">
              <w:rPr>
                <w:rFonts w:ascii="Arial" w:hAnsi="Arial" w:cs="Arial"/>
                <w:sz w:val="22"/>
                <w:szCs w:val="22"/>
              </w:rPr>
              <w:t>dne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32ACE">
              <w:rPr>
                <w:rFonts w:ascii="Arial" w:hAnsi="Arial" w:cs="Arial"/>
                <w:sz w:val="22"/>
                <w:szCs w:val="22"/>
              </w:rPr>
              <w:t>20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32ACE">
              <w:rPr>
                <w:rFonts w:ascii="Arial" w:hAnsi="Arial" w:cs="Arial"/>
                <w:sz w:val="22"/>
                <w:szCs w:val="22"/>
              </w:rPr>
              <w:t>3</w:t>
            </w:r>
            <w:r w:rsidR="006D76A0" w:rsidRPr="00F86FBC">
              <w:rPr>
                <w:rFonts w:ascii="Arial" w:hAnsi="Arial" w:cs="Arial"/>
                <w:sz w:val="22"/>
                <w:szCs w:val="22"/>
              </w:rPr>
              <w:t>. 20</w:t>
            </w:r>
            <w:r w:rsidR="00A32AC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</w:tbl>
    <w:p w14:paraId="7CF88F76" w14:textId="77777777" w:rsidR="00CB4B7F" w:rsidRPr="00F86FBC" w:rsidRDefault="00CB4B7F" w:rsidP="00516F27">
      <w:pPr>
        <w:rPr>
          <w:rFonts w:ascii="Arial" w:hAnsi="Arial" w:cs="Arial"/>
          <w:sz w:val="22"/>
          <w:szCs w:val="22"/>
        </w:rPr>
      </w:pPr>
    </w:p>
    <w:sectPr w:rsidR="00CB4B7F" w:rsidRPr="00F86FBC" w:rsidSect="00F86FBC">
      <w:headerReference w:type="default" r:id="rId18"/>
      <w:footerReference w:type="default" r:id="rId19"/>
      <w:headerReference w:type="first" r:id="rId20"/>
      <w:pgSz w:w="16838" w:h="11906" w:orient="landscape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3ECF" w14:textId="77777777" w:rsidR="00810A0A" w:rsidRDefault="00810A0A" w:rsidP="0074001A">
      <w:r>
        <w:separator/>
      </w:r>
    </w:p>
  </w:endnote>
  <w:endnote w:type="continuationSeparator" w:id="0">
    <w:p w14:paraId="6F518E33" w14:textId="77777777" w:rsidR="00810A0A" w:rsidRDefault="00810A0A" w:rsidP="0074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686697"/>
      <w:docPartObj>
        <w:docPartGallery w:val="Page Numbers (Bottom of Page)"/>
        <w:docPartUnique/>
      </w:docPartObj>
    </w:sdtPr>
    <w:sdtEndPr/>
    <w:sdtContent>
      <w:p w14:paraId="111D305C" w14:textId="77777777" w:rsidR="00C21BEE" w:rsidRDefault="00C21BE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93D">
          <w:rPr>
            <w:noProof/>
          </w:rPr>
          <w:t>2</w:t>
        </w:r>
        <w:r>
          <w:fldChar w:fldCharType="end"/>
        </w:r>
      </w:p>
    </w:sdtContent>
  </w:sdt>
  <w:p w14:paraId="27D4F3CB" w14:textId="77777777" w:rsidR="00C21BEE" w:rsidRDefault="00C21BE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444C" w14:textId="77777777" w:rsidR="00810A0A" w:rsidRDefault="00810A0A" w:rsidP="0074001A">
      <w:r>
        <w:separator/>
      </w:r>
    </w:p>
  </w:footnote>
  <w:footnote w:type="continuationSeparator" w:id="0">
    <w:p w14:paraId="6ABF3F3B" w14:textId="77777777" w:rsidR="00810A0A" w:rsidRDefault="00810A0A" w:rsidP="0074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BA2D" w14:textId="77777777" w:rsidR="00C21BEE" w:rsidRDefault="00C21BEE" w:rsidP="00A81CF5">
    <w:pPr>
      <w:pStyle w:val="Glava"/>
    </w:pPr>
  </w:p>
  <w:p w14:paraId="3B962637" w14:textId="77777777" w:rsidR="00C21BEE" w:rsidRPr="0074001A" w:rsidRDefault="00C21BEE" w:rsidP="00A81CF5">
    <w:pPr>
      <w:pStyle w:val="Glava"/>
      <w:rPr>
        <w:rFonts w:ascii="Arial" w:hAnsi="Arial" w:cs="Arial"/>
        <w:sz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967" w14:textId="77777777" w:rsidR="00F86FBC" w:rsidRDefault="00F86FBC" w:rsidP="00F86FBC">
    <w:pPr>
      <w:pStyle w:val="Glava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93FBC8" wp14:editId="0FAD1DB6">
          <wp:simplePos x="0" y="0"/>
          <wp:positionH relativeFrom="column">
            <wp:posOffset>-699770</wp:posOffset>
          </wp:positionH>
          <wp:positionV relativeFrom="paragraph">
            <wp:posOffset>195580</wp:posOffset>
          </wp:positionV>
          <wp:extent cx="3486150" cy="1613128"/>
          <wp:effectExtent l="0" t="0" r="0" b="6350"/>
          <wp:wrapSquare wrapText="bothSides"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1613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F685EC0" w14:textId="77777777" w:rsidR="00F86FBC" w:rsidRDefault="00F86FBC" w:rsidP="00F86FBC">
    <w:pPr>
      <w:pStyle w:val="Glava"/>
      <w:ind w:hanging="1276"/>
    </w:pPr>
  </w:p>
  <w:p w14:paraId="5207A66B" w14:textId="77777777" w:rsidR="00F86FBC" w:rsidRDefault="00F86FBC" w:rsidP="00F86FBC">
    <w:pPr>
      <w:pStyle w:val="Glava"/>
      <w:ind w:hanging="1276"/>
    </w:pPr>
  </w:p>
  <w:p w14:paraId="0A883955" w14:textId="77777777" w:rsidR="00F86FBC" w:rsidRDefault="00F86FBC" w:rsidP="00F86FBC">
    <w:pPr>
      <w:pStyle w:val="Glava"/>
      <w:ind w:hanging="1276"/>
    </w:pPr>
  </w:p>
  <w:p w14:paraId="270C18EB" w14:textId="77777777" w:rsidR="00F86FBC" w:rsidRDefault="00F86FBC" w:rsidP="00F86FBC">
    <w:pPr>
      <w:pStyle w:val="Glava"/>
      <w:ind w:hanging="1276"/>
    </w:pPr>
  </w:p>
  <w:p w14:paraId="1624BB34" w14:textId="77777777" w:rsidR="00F86FBC" w:rsidRDefault="00F86FBC" w:rsidP="00F86FBC">
    <w:pPr>
      <w:pStyle w:val="Glava"/>
      <w:ind w:hanging="1276"/>
      <w:jc w:val="right"/>
    </w:pPr>
    <w:r>
      <w:rPr>
        <w:noProof/>
      </w:rPr>
      <w:drawing>
        <wp:inline distT="0" distB="0" distL="0" distR="0" wp14:anchorId="6386DDCB" wp14:editId="47F79B53">
          <wp:extent cx="1333500" cy="866775"/>
          <wp:effectExtent l="0" t="0" r="0" b="9525"/>
          <wp:docPr id="1" name="Slika 1" descr="T: 01 300 13 00&#10;F: 01 300 13 56&#10;gp.uvhvvr@gov.si&#10;www.uvhvvr.gov.si" title="Kontakni podat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E667A" w14:textId="77777777" w:rsidR="00F86FBC" w:rsidRDefault="00F86FB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7F"/>
    <w:rsid w:val="00025570"/>
    <w:rsid w:val="00035959"/>
    <w:rsid w:val="0004216B"/>
    <w:rsid w:val="00061FA4"/>
    <w:rsid w:val="00071DE0"/>
    <w:rsid w:val="0009792D"/>
    <w:rsid w:val="000A5CEA"/>
    <w:rsid w:val="000A7D9A"/>
    <w:rsid w:val="00115896"/>
    <w:rsid w:val="001225DA"/>
    <w:rsid w:val="00165590"/>
    <w:rsid w:val="00177D40"/>
    <w:rsid w:val="001A2922"/>
    <w:rsid w:val="001A565D"/>
    <w:rsid w:val="001A610D"/>
    <w:rsid w:val="001C5936"/>
    <w:rsid w:val="00213E5D"/>
    <w:rsid w:val="00216AD8"/>
    <w:rsid w:val="002A0587"/>
    <w:rsid w:val="002B2D5E"/>
    <w:rsid w:val="002C492C"/>
    <w:rsid w:val="002D78CC"/>
    <w:rsid w:val="00357FAD"/>
    <w:rsid w:val="003A2227"/>
    <w:rsid w:val="003D25B3"/>
    <w:rsid w:val="00410635"/>
    <w:rsid w:val="00415DC3"/>
    <w:rsid w:val="00433E59"/>
    <w:rsid w:val="0045593D"/>
    <w:rsid w:val="00516F27"/>
    <w:rsid w:val="0058218A"/>
    <w:rsid w:val="005A4FE9"/>
    <w:rsid w:val="005B47A3"/>
    <w:rsid w:val="005C77EA"/>
    <w:rsid w:val="005F2F53"/>
    <w:rsid w:val="00612FBD"/>
    <w:rsid w:val="006B2CA1"/>
    <w:rsid w:val="006C10EF"/>
    <w:rsid w:val="006D76A0"/>
    <w:rsid w:val="00737003"/>
    <w:rsid w:val="0074001A"/>
    <w:rsid w:val="007A0104"/>
    <w:rsid w:val="007D2FDC"/>
    <w:rsid w:val="007F7A6F"/>
    <w:rsid w:val="00810A0A"/>
    <w:rsid w:val="00844686"/>
    <w:rsid w:val="00845A65"/>
    <w:rsid w:val="00897868"/>
    <w:rsid w:val="008B099E"/>
    <w:rsid w:val="008B7ED7"/>
    <w:rsid w:val="008C69D6"/>
    <w:rsid w:val="008C759D"/>
    <w:rsid w:val="008F039C"/>
    <w:rsid w:val="0090626D"/>
    <w:rsid w:val="009311A0"/>
    <w:rsid w:val="00932195"/>
    <w:rsid w:val="00966E7A"/>
    <w:rsid w:val="00980E3E"/>
    <w:rsid w:val="009842E6"/>
    <w:rsid w:val="0098443C"/>
    <w:rsid w:val="00A25D59"/>
    <w:rsid w:val="00A25E66"/>
    <w:rsid w:val="00A32ACE"/>
    <w:rsid w:val="00A3364A"/>
    <w:rsid w:val="00A44461"/>
    <w:rsid w:val="00A551DC"/>
    <w:rsid w:val="00A609EA"/>
    <w:rsid w:val="00A70F72"/>
    <w:rsid w:val="00A81CF5"/>
    <w:rsid w:val="00AF55FB"/>
    <w:rsid w:val="00B33BB0"/>
    <w:rsid w:val="00B369B0"/>
    <w:rsid w:val="00B40DA7"/>
    <w:rsid w:val="00B45B12"/>
    <w:rsid w:val="00B57E57"/>
    <w:rsid w:val="00B62A92"/>
    <w:rsid w:val="00B62B92"/>
    <w:rsid w:val="00B710FD"/>
    <w:rsid w:val="00BC01E3"/>
    <w:rsid w:val="00BF3745"/>
    <w:rsid w:val="00C105DE"/>
    <w:rsid w:val="00C21BEE"/>
    <w:rsid w:val="00C5064C"/>
    <w:rsid w:val="00C675AC"/>
    <w:rsid w:val="00C76EDF"/>
    <w:rsid w:val="00CB4B7F"/>
    <w:rsid w:val="00CC5401"/>
    <w:rsid w:val="00D00211"/>
    <w:rsid w:val="00D144DE"/>
    <w:rsid w:val="00D5309E"/>
    <w:rsid w:val="00D60DDD"/>
    <w:rsid w:val="00D86AD8"/>
    <w:rsid w:val="00D917D2"/>
    <w:rsid w:val="00DB6881"/>
    <w:rsid w:val="00DB7992"/>
    <w:rsid w:val="00DC3358"/>
    <w:rsid w:val="00E0630D"/>
    <w:rsid w:val="00E430FE"/>
    <w:rsid w:val="00E5789B"/>
    <w:rsid w:val="00E810C5"/>
    <w:rsid w:val="00EB00C4"/>
    <w:rsid w:val="00ED682C"/>
    <w:rsid w:val="00EF46F4"/>
    <w:rsid w:val="00F02316"/>
    <w:rsid w:val="00F10F3F"/>
    <w:rsid w:val="00F6211E"/>
    <w:rsid w:val="00F86FBC"/>
    <w:rsid w:val="00FA5B74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49010"/>
  <w15:docId w15:val="{00B7C64A-0544-4F57-97AF-096A2CF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064C"/>
    <w:pPr>
      <w:ind w:left="720"/>
      <w:contextualSpacing/>
    </w:pPr>
  </w:style>
  <w:style w:type="character" w:customStyle="1" w:styleId="st">
    <w:name w:val="st"/>
    <w:basedOn w:val="Privzetapisavaodstavka"/>
    <w:rsid w:val="001225DA"/>
  </w:style>
  <w:style w:type="paragraph" w:styleId="Glava">
    <w:name w:val="header"/>
    <w:basedOn w:val="Navaden"/>
    <w:link w:val="GlavaZnak"/>
    <w:uiPriority w:val="99"/>
    <w:unhideWhenUsed/>
    <w:rsid w:val="007400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00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00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00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00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001A"/>
    <w:rPr>
      <w:rFonts w:ascii="Tahoma" w:eastAsia="Times New Roman" w:hAnsi="Tahoma" w:cs="Tahoma"/>
      <w:sz w:val="16"/>
      <w:szCs w:val="16"/>
      <w:lang w:eastAsia="sl-SI"/>
    </w:rPr>
  </w:style>
  <w:style w:type="paragraph" w:styleId="Zgradbadokumenta">
    <w:name w:val="Document Map"/>
    <w:basedOn w:val="Navaden"/>
    <w:link w:val="ZgradbadokumentaZnak"/>
    <w:rsid w:val="00A81CF5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A81CF5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98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1589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82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rakican@guest.arnes.si" TargetMode="External"/><Relationship Id="rId13" Type="http://schemas.openxmlformats.org/officeDocument/2006/relationships/hyperlink" Target="mailto:jurij.gunzek@sc-s.s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ejan.kocis@guest.arnes.si" TargetMode="External"/><Relationship Id="rId12" Type="http://schemas.openxmlformats.org/officeDocument/2006/relationships/hyperlink" Target="mailto:martin.sket@sc-s.si" TargetMode="External"/><Relationship Id="rId17" Type="http://schemas.openxmlformats.org/officeDocument/2006/relationships/hyperlink" Target="mailto:miran.lakota@um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rajko.bernik@bf.uni-lj.s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in.sket@guest.arnes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ika.lokar@scng.si" TargetMode="External"/><Relationship Id="rId10" Type="http://schemas.openxmlformats.org/officeDocument/2006/relationships/hyperlink" Target="mailto:gregor.leskosek@ihps.s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er.kuhar@amis.net" TargetMode="External"/><Relationship Id="rId14" Type="http://schemas.openxmlformats.org/officeDocument/2006/relationships/hyperlink" Target="mailto:dusan.meznaric@scptuj.s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5F4E-621B-4D97-ABA2-E31D51C5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IZVAJALCEV USPOSABLJANJ IZ FITOMEDICINE</vt:lpstr>
    </vt:vector>
  </TitlesOfParts>
  <Company>FURS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IZVAJALCEV USPOSABLJANJ IZ FITOMEDICINE</dc:title>
  <dc:creator>Andreja Sporn</dc:creator>
  <cp:lastModifiedBy>Anja Palman Mehikić</cp:lastModifiedBy>
  <cp:revision>2</cp:revision>
  <dcterms:created xsi:type="dcterms:W3CDTF">2024-05-08T11:33:00Z</dcterms:created>
  <dcterms:modified xsi:type="dcterms:W3CDTF">2024-05-08T11:33:00Z</dcterms:modified>
</cp:coreProperties>
</file>