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CB" w:rsidRDefault="00D371CB" w:rsidP="007E5C27">
      <w:pPr>
        <w:spacing w:line="260" w:lineRule="exact"/>
        <w:rPr>
          <w:b/>
          <w:szCs w:val="20"/>
          <w:lang w:val="sl-SI"/>
        </w:rPr>
      </w:pPr>
    </w:p>
    <w:p w:rsidR="00172BF9" w:rsidRDefault="00172BF9" w:rsidP="00172BF9">
      <w:pPr>
        <w:spacing w:line="260" w:lineRule="exact"/>
        <w:jc w:val="both"/>
        <w:rPr>
          <w:b/>
          <w:szCs w:val="20"/>
          <w:lang w:val="sl-SI"/>
        </w:rPr>
      </w:pPr>
    </w:p>
    <w:p w:rsidR="00172BF9" w:rsidRDefault="00172BF9" w:rsidP="00172BF9">
      <w:pPr>
        <w:spacing w:line="260" w:lineRule="exact"/>
        <w:jc w:val="both"/>
        <w:rPr>
          <w:b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</w:tblGrid>
      <w:tr w:rsidR="00172BF9" w:rsidTr="0069216B">
        <w:tc>
          <w:tcPr>
            <w:tcW w:w="1134" w:type="dxa"/>
          </w:tcPr>
          <w:p w:rsidR="00172BF9" w:rsidRDefault="00172BF9" w:rsidP="0069216B">
            <w:p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Številka: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2BF9" w:rsidRDefault="00172BF9" w:rsidP="0069216B">
            <w:p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  <w:tr w:rsidR="00172BF9" w:rsidTr="0069216B">
        <w:tc>
          <w:tcPr>
            <w:tcW w:w="1134" w:type="dxa"/>
          </w:tcPr>
          <w:p w:rsidR="00172BF9" w:rsidRDefault="00172BF9" w:rsidP="0069216B">
            <w:p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72BF9" w:rsidRDefault="00172BF9" w:rsidP="0069216B">
            <w:p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</w:p>
        </w:tc>
      </w:tr>
    </w:tbl>
    <w:p w:rsidR="00172BF9" w:rsidRDefault="00172BF9" w:rsidP="00D371CB">
      <w:pPr>
        <w:spacing w:line="260" w:lineRule="exact"/>
        <w:jc w:val="center"/>
        <w:rPr>
          <w:b/>
          <w:szCs w:val="20"/>
          <w:lang w:val="sl-SI"/>
        </w:rPr>
      </w:pPr>
    </w:p>
    <w:p w:rsidR="00D371CB" w:rsidRDefault="00AC0BDA" w:rsidP="00D371CB">
      <w:pPr>
        <w:spacing w:line="260" w:lineRule="exact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P</w:t>
      </w:r>
      <w:r w:rsidR="00D371CB">
        <w:rPr>
          <w:b/>
          <w:szCs w:val="20"/>
          <w:lang w:val="sl-SI"/>
        </w:rPr>
        <w:t>OOBLASTILO</w:t>
      </w:r>
    </w:p>
    <w:p w:rsidR="007F6688" w:rsidRDefault="00D371CB" w:rsidP="00D371CB">
      <w:pPr>
        <w:spacing w:line="260" w:lineRule="exact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za izvedbo javnega naročila</w:t>
      </w:r>
    </w:p>
    <w:p w:rsidR="007F6688" w:rsidRDefault="007A4E6A" w:rsidP="007F6688">
      <w:pPr>
        <w:spacing w:line="260" w:lineRule="exact"/>
        <w:jc w:val="both"/>
        <w:rPr>
          <w:rStyle w:val="Hiperpovezava"/>
          <w:szCs w:val="20"/>
          <w:lang w:val="sl-SI"/>
        </w:rPr>
      </w:pPr>
    </w:p>
    <w:tbl>
      <w:tblPr>
        <w:tblStyle w:val="Tabelamre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51"/>
        <w:gridCol w:w="7787"/>
      </w:tblGrid>
      <w:tr w:rsidR="00FC36C8" w:rsidTr="00172BF9">
        <w:tc>
          <w:tcPr>
            <w:tcW w:w="851" w:type="dxa"/>
          </w:tcPr>
          <w:p w:rsidR="007F6688" w:rsidRDefault="00C61652" w:rsidP="00A12833">
            <w:pPr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Zveza:</w:t>
            </w:r>
          </w:p>
        </w:tc>
        <w:tc>
          <w:tcPr>
            <w:tcW w:w="7787" w:type="dxa"/>
          </w:tcPr>
          <w:p w:rsidR="007F6688" w:rsidRPr="007B0276" w:rsidRDefault="00C61652" w:rsidP="008D6012">
            <w:pPr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7B0276">
              <w:rPr>
                <w:rFonts w:cs="Arial"/>
                <w:b/>
                <w:szCs w:val="20"/>
                <w:lang w:val="sl-SI"/>
              </w:rPr>
              <w:t>Številka UJP: 4302-1/20</w:t>
            </w:r>
            <w:r w:rsidR="008D6012">
              <w:rPr>
                <w:rFonts w:cs="Arial"/>
                <w:b/>
                <w:szCs w:val="20"/>
                <w:lang w:val="sl-SI"/>
              </w:rPr>
              <w:t>22</w:t>
            </w:r>
          </w:p>
        </w:tc>
      </w:tr>
    </w:tbl>
    <w:p w:rsidR="007F6688" w:rsidRDefault="007A4E6A" w:rsidP="00A12833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:rsidR="00A12833" w:rsidRDefault="00AC0BDA" w:rsidP="00A12833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Na podlagi prvega odstavka 33. člena Zakona o javnem naročanju (Uradni list RS, št. 91/15</w:t>
      </w:r>
      <w:r w:rsidR="008D6012">
        <w:rPr>
          <w:rFonts w:cs="Arial"/>
          <w:szCs w:val="20"/>
          <w:lang w:val="sl-SI" w:eastAsia="sl-SI"/>
        </w:rPr>
        <w:t>, 14/18, 121/21 in 10/22</w:t>
      </w:r>
      <w:r>
        <w:rPr>
          <w:rFonts w:cs="Arial"/>
          <w:szCs w:val="20"/>
          <w:lang w:val="sl-SI" w:eastAsia="sl-SI"/>
        </w:rPr>
        <w:t>)</w:t>
      </w:r>
      <w:r w:rsidR="00AB642B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v zvezi s šestim odstavkom 28. člena Zakona o opravljanju plačilnih storitev za proračunske uporabnike</w:t>
      </w:r>
      <w:r w:rsidR="0001648C">
        <w:rPr>
          <w:rFonts w:cs="Arial"/>
          <w:szCs w:val="20"/>
          <w:lang w:val="sl-SI" w:eastAsia="sl-SI"/>
        </w:rPr>
        <w:t xml:space="preserve"> (Uradni list RS, št. 77/16</w:t>
      </w:r>
      <w:r w:rsidR="008D6012">
        <w:rPr>
          <w:rFonts w:cs="Arial"/>
          <w:szCs w:val="20"/>
          <w:lang w:val="sl-SI" w:eastAsia="sl-SI"/>
        </w:rPr>
        <w:t xml:space="preserve"> in 47/19</w:t>
      </w:r>
      <w:r w:rsidR="0001648C">
        <w:rPr>
          <w:rFonts w:cs="Arial"/>
          <w:szCs w:val="20"/>
          <w:lang w:val="sl-SI" w:eastAsia="sl-SI"/>
        </w:rPr>
        <w:t xml:space="preserve">), </w:t>
      </w:r>
      <w:r w:rsidR="0001648C" w:rsidRPr="0001648C">
        <w:rPr>
          <w:rFonts w:cs="Arial"/>
          <w:b/>
          <w:szCs w:val="20"/>
          <w:lang w:val="sl-SI" w:eastAsia="sl-SI"/>
        </w:rPr>
        <w:t>pooblaščamo</w:t>
      </w:r>
      <w:r w:rsidR="0001648C">
        <w:rPr>
          <w:rFonts w:cs="Arial"/>
          <w:szCs w:val="20"/>
          <w:lang w:val="sl-SI" w:eastAsia="sl-SI"/>
        </w:rPr>
        <w:t xml:space="preserve"> Ministrstvo za finance, Upravo Republike Slovenije za javna plačila, Dunajska cesta 48, 1000 Ljubljana, </w:t>
      </w:r>
      <w:r w:rsidR="00A12833">
        <w:rPr>
          <w:rFonts w:cs="Arial"/>
          <w:szCs w:val="20"/>
          <w:lang w:val="sl-SI" w:eastAsia="sl-SI"/>
        </w:rPr>
        <w:t>da:</w:t>
      </w:r>
    </w:p>
    <w:p w:rsidR="00AC0BDA" w:rsidRDefault="00AC0BDA" w:rsidP="00A12833">
      <w:pPr>
        <w:numPr>
          <w:ilvl w:val="0"/>
          <w:numId w:val="8"/>
        </w:numPr>
        <w:suppressAutoHyphens/>
        <w:spacing w:line="260" w:lineRule="exact"/>
        <w:jc w:val="both"/>
        <w:rPr>
          <w:rFonts w:cs="Arial"/>
          <w:color w:val="000000"/>
          <w:szCs w:val="20"/>
          <w:lang w:val="sl-SI" w:eastAsia="ar-SA"/>
        </w:rPr>
      </w:pPr>
      <w:r>
        <w:rPr>
          <w:rFonts w:cs="Arial"/>
          <w:color w:val="000000"/>
          <w:szCs w:val="20"/>
          <w:lang w:val="sl-SI" w:eastAsia="ar-SA"/>
        </w:rPr>
        <w:t xml:space="preserve">izvede </w:t>
      </w:r>
      <w:r w:rsidR="008D6012">
        <w:rPr>
          <w:rFonts w:cs="Arial"/>
          <w:color w:val="000000"/>
          <w:szCs w:val="20"/>
          <w:lang w:val="sl-SI" w:eastAsia="ar-SA"/>
        </w:rPr>
        <w:t xml:space="preserve">celoten </w:t>
      </w:r>
      <w:r>
        <w:rPr>
          <w:rFonts w:cs="Arial"/>
          <w:color w:val="000000"/>
          <w:szCs w:val="20"/>
          <w:lang w:val="sl-SI" w:eastAsia="ar-SA"/>
        </w:rPr>
        <w:t>post</w:t>
      </w:r>
      <w:bookmarkStart w:id="0" w:name="_GoBack"/>
      <w:bookmarkEnd w:id="0"/>
      <w:r>
        <w:rPr>
          <w:rFonts w:cs="Arial"/>
          <w:color w:val="000000"/>
          <w:szCs w:val="20"/>
          <w:lang w:val="sl-SI" w:eastAsia="ar-SA"/>
        </w:rPr>
        <w:t xml:space="preserve">opek oddaje skupnega javnega naročila </w:t>
      </w:r>
      <w:r w:rsidR="00A12833">
        <w:rPr>
          <w:rFonts w:cs="Arial"/>
          <w:szCs w:val="20"/>
          <w:lang w:val="sl-SI" w:eastAsia="sl-SI"/>
        </w:rPr>
        <w:t>za storitve zajema in hrambe računov in spremljevalnih dokumentov v elektronski obliki (v nadaljevanju: e-računi)</w:t>
      </w:r>
      <w:r>
        <w:rPr>
          <w:rFonts w:cs="Arial"/>
          <w:color w:val="000000"/>
          <w:szCs w:val="20"/>
          <w:lang w:val="sl-SI" w:eastAsia="ar-SA"/>
        </w:rPr>
        <w:t>,</w:t>
      </w:r>
    </w:p>
    <w:p w:rsidR="00AC0BDA" w:rsidRDefault="00172BF9" w:rsidP="00A12833">
      <w:pPr>
        <w:numPr>
          <w:ilvl w:val="0"/>
          <w:numId w:val="8"/>
        </w:numPr>
        <w:suppressAutoHyphens/>
        <w:spacing w:line="260" w:lineRule="exact"/>
        <w:jc w:val="both"/>
        <w:rPr>
          <w:rFonts w:cs="Arial"/>
          <w:color w:val="000000"/>
          <w:szCs w:val="20"/>
          <w:lang w:val="sl-SI" w:eastAsia="ar-SA"/>
        </w:rPr>
      </w:pPr>
      <w:r>
        <w:rPr>
          <w:rFonts w:cs="Arial"/>
          <w:color w:val="000000"/>
          <w:szCs w:val="20"/>
          <w:lang w:val="sl-SI" w:eastAsia="ar-SA"/>
        </w:rPr>
        <w:t xml:space="preserve">imenuje </w:t>
      </w:r>
      <w:r w:rsidR="00AC0BDA">
        <w:rPr>
          <w:rFonts w:cs="Arial"/>
          <w:color w:val="000000"/>
          <w:szCs w:val="20"/>
          <w:lang w:val="sl-SI" w:eastAsia="ar-SA"/>
        </w:rPr>
        <w:t>strokovno komisijo,</w:t>
      </w:r>
    </w:p>
    <w:p w:rsidR="00AC0BDA" w:rsidRDefault="00AC0BDA" w:rsidP="00A12833">
      <w:pPr>
        <w:numPr>
          <w:ilvl w:val="0"/>
          <w:numId w:val="8"/>
        </w:numPr>
        <w:suppressAutoHyphens/>
        <w:spacing w:line="260" w:lineRule="exact"/>
        <w:jc w:val="both"/>
        <w:rPr>
          <w:rFonts w:cs="Arial"/>
          <w:color w:val="000000"/>
          <w:szCs w:val="20"/>
          <w:lang w:val="sl-SI" w:eastAsia="ar-SA"/>
        </w:rPr>
      </w:pPr>
      <w:r>
        <w:rPr>
          <w:rFonts w:cs="Arial"/>
          <w:color w:val="000000"/>
          <w:szCs w:val="20"/>
          <w:lang w:val="sl-SI" w:eastAsia="ar-SA"/>
        </w:rPr>
        <w:t>odloča o vseh zadevah, ki so po zakonu potrebne za uspešen zaključek postopka oddaje  javnega naročila in morebitnega z njim povezanega postopka</w:t>
      </w:r>
      <w:r w:rsidR="0001648C">
        <w:rPr>
          <w:rFonts w:cs="Arial"/>
          <w:color w:val="000000"/>
          <w:szCs w:val="20"/>
          <w:lang w:val="sl-SI" w:eastAsia="ar-SA"/>
        </w:rPr>
        <w:t xml:space="preserve"> pravnega varstva</w:t>
      </w:r>
      <w:r>
        <w:rPr>
          <w:rFonts w:cs="Arial"/>
          <w:color w:val="000000"/>
          <w:szCs w:val="20"/>
          <w:lang w:val="sl-SI" w:eastAsia="ar-SA"/>
        </w:rPr>
        <w:t>,</w:t>
      </w:r>
    </w:p>
    <w:p w:rsidR="008D6012" w:rsidRDefault="008D6012" w:rsidP="00A12833">
      <w:pPr>
        <w:numPr>
          <w:ilvl w:val="0"/>
          <w:numId w:val="8"/>
        </w:numPr>
        <w:suppressAutoHyphens/>
        <w:spacing w:line="260" w:lineRule="exact"/>
        <w:jc w:val="both"/>
        <w:rPr>
          <w:rFonts w:cs="Arial"/>
          <w:color w:val="000000"/>
          <w:szCs w:val="20"/>
          <w:lang w:val="sl-SI" w:eastAsia="ar-SA"/>
        </w:rPr>
      </w:pPr>
      <w:r>
        <w:rPr>
          <w:rFonts w:cs="Arial"/>
          <w:color w:val="000000"/>
          <w:szCs w:val="20"/>
          <w:lang w:val="sl-SI" w:eastAsia="ar-SA"/>
        </w:rPr>
        <w:t xml:space="preserve">sprejme odločitev o oddaji </w:t>
      </w:r>
      <w:r w:rsidR="0001648C">
        <w:rPr>
          <w:rFonts w:cs="Arial"/>
          <w:color w:val="000000"/>
          <w:szCs w:val="20"/>
          <w:lang w:val="sl-SI" w:eastAsia="ar-SA"/>
        </w:rPr>
        <w:t xml:space="preserve">predmetnega </w:t>
      </w:r>
      <w:r w:rsidR="00AC0BDA">
        <w:rPr>
          <w:rFonts w:cs="Arial"/>
          <w:color w:val="000000"/>
          <w:szCs w:val="20"/>
          <w:lang w:val="sl-SI" w:eastAsia="ar-SA"/>
        </w:rPr>
        <w:t>skupnega javnega naročila</w:t>
      </w:r>
      <w:r>
        <w:rPr>
          <w:rFonts w:cs="Arial"/>
          <w:color w:val="000000"/>
          <w:szCs w:val="20"/>
          <w:lang w:val="sl-SI" w:eastAsia="ar-SA"/>
        </w:rPr>
        <w:t>;</w:t>
      </w:r>
    </w:p>
    <w:p w:rsidR="00AC0BDA" w:rsidRDefault="008D6012" w:rsidP="00A12833">
      <w:pPr>
        <w:numPr>
          <w:ilvl w:val="0"/>
          <w:numId w:val="8"/>
        </w:numPr>
        <w:suppressAutoHyphens/>
        <w:spacing w:line="260" w:lineRule="exact"/>
        <w:jc w:val="both"/>
        <w:rPr>
          <w:rFonts w:cs="Arial"/>
          <w:color w:val="000000"/>
          <w:szCs w:val="20"/>
          <w:lang w:val="sl-SI" w:eastAsia="ar-SA"/>
        </w:rPr>
      </w:pPr>
      <w:r>
        <w:rPr>
          <w:rFonts w:cs="Arial"/>
          <w:color w:val="000000"/>
          <w:szCs w:val="20"/>
          <w:lang w:val="sl-SI" w:eastAsia="ar-SA"/>
        </w:rPr>
        <w:t xml:space="preserve">po oddaji predmetnega skupnega javnega naročila </w:t>
      </w:r>
      <w:r w:rsidR="00AC0BDA">
        <w:rPr>
          <w:rFonts w:cs="Arial"/>
          <w:color w:val="000000"/>
          <w:szCs w:val="20"/>
          <w:lang w:val="sl-SI" w:eastAsia="ar-SA"/>
        </w:rPr>
        <w:t xml:space="preserve">sklene krovno pogodbo v našem imenu in za naš račun in skrbi za njeno izvajanje, ter da </w:t>
      </w:r>
      <w:r w:rsidR="00A12833">
        <w:rPr>
          <w:rFonts w:cs="Arial"/>
          <w:color w:val="000000"/>
          <w:szCs w:val="20"/>
          <w:lang w:val="sl-SI" w:eastAsia="ar-SA"/>
        </w:rPr>
        <w:t xml:space="preserve">v primeru morebitnih kršitev pogodbenih obveznosti </w:t>
      </w:r>
      <w:r w:rsidR="00AC0BDA">
        <w:rPr>
          <w:rFonts w:cs="Arial"/>
          <w:color w:val="000000"/>
          <w:szCs w:val="20"/>
          <w:lang w:val="sl-SI" w:eastAsia="ar-SA"/>
        </w:rPr>
        <w:t>unovči garancij</w:t>
      </w:r>
      <w:r w:rsidR="00A12833">
        <w:rPr>
          <w:rFonts w:cs="Arial"/>
          <w:color w:val="000000"/>
          <w:szCs w:val="20"/>
          <w:lang w:val="sl-SI" w:eastAsia="ar-SA"/>
        </w:rPr>
        <w:t>o</w:t>
      </w:r>
      <w:r w:rsidR="00AC0BDA">
        <w:rPr>
          <w:rFonts w:cs="Arial"/>
          <w:color w:val="000000"/>
          <w:szCs w:val="20"/>
          <w:lang w:val="sl-SI" w:eastAsia="ar-SA"/>
        </w:rPr>
        <w:t xml:space="preserve"> za dobro izvedbo pogodbenih obveznosti.</w:t>
      </w:r>
    </w:p>
    <w:p w:rsidR="00D371CB" w:rsidRDefault="00D371CB" w:rsidP="00D371CB">
      <w:pPr>
        <w:suppressAutoHyphens/>
        <w:spacing w:line="260" w:lineRule="exact"/>
        <w:jc w:val="both"/>
        <w:rPr>
          <w:rFonts w:cs="Arial"/>
          <w:szCs w:val="20"/>
          <w:lang w:val="sl-SI" w:eastAsia="ar-SA"/>
        </w:rPr>
      </w:pPr>
    </w:p>
    <w:p w:rsidR="00D144D8" w:rsidRDefault="00D144D8" w:rsidP="00A12833">
      <w:pPr>
        <w:suppressAutoHyphens/>
        <w:spacing w:after="120" w:line="26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 xml:space="preserve">Ocenjena vrednost storitev zajema in hrambe e-računov za obdobje </w:t>
      </w:r>
      <w:r w:rsidR="00D371CB">
        <w:rPr>
          <w:rFonts w:cs="Arial"/>
          <w:szCs w:val="20"/>
          <w:lang w:val="sl-SI" w:eastAsia="ar-SA"/>
        </w:rPr>
        <w:t>od 18. 11. 2022 do 31. 12. 2027</w:t>
      </w:r>
      <w:r>
        <w:rPr>
          <w:rFonts w:cs="Arial"/>
          <w:szCs w:val="20"/>
          <w:lang w:val="sl-SI" w:eastAsia="ar-SA"/>
        </w:rPr>
        <w:t xml:space="preserve"> znaša _________EUR brez DDV.</w:t>
      </w:r>
    </w:p>
    <w:p w:rsidR="00D144D8" w:rsidRDefault="00D144D8" w:rsidP="00A12833">
      <w:pPr>
        <w:suppressAutoHyphens/>
        <w:spacing w:after="120" w:line="260" w:lineRule="exact"/>
        <w:jc w:val="both"/>
        <w:rPr>
          <w:rFonts w:cs="Arial"/>
          <w:szCs w:val="20"/>
          <w:lang w:val="sl-SI" w:eastAsia="ar-SA"/>
        </w:rPr>
      </w:pPr>
      <w:r>
        <w:rPr>
          <w:rFonts w:cs="Arial"/>
          <w:szCs w:val="20"/>
          <w:lang w:val="sl-SI" w:eastAsia="ar-SA"/>
        </w:rPr>
        <w:t>Izjavljamo, da bomo sredstva za predmetno javno naročilo zagotovili v svojem finančnem načrtu.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7371"/>
        <w:gridCol w:w="1701"/>
      </w:tblGrid>
      <w:tr w:rsidR="005B4475" w:rsidRPr="00172BF9" w:rsidTr="002C55AA">
        <w:tc>
          <w:tcPr>
            <w:tcW w:w="7371" w:type="dxa"/>
          </w:tcPr>
          <w:p w:rsidR="005B4475" w:rsidRDefault="005B4475" w:rsidP="00F73093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Število oseb, ki bodo imele uporabniški dostop do elektronsko hranjenega gradiva:</w:t>
            </w:r>
          </w:p>
        </w:tc>
        <w:tc>
          <w:tcPr>
            <w:tcW w:w="1701" w:type="dxa"/>
            <w:vAlign w:val="center"/>
          </w:tcPr>
          <w:p w:rsidR="005B4475" w:rsidRDefault="005B4475" w:rsidP="007E5C27">
            <w:pPr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5B4475" w:rsidRPr="008D6012" w:rsidTr="002C55AA">
        <w:tc>
          <w:tcPr>
            <w:tcW w:w="7371" w:type="dxa"/>
          </w:tcPr>
          <w:p w:rsidR="005B4475" w:rsidRDefault="0042698D" w:rsidP="00D371CB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Ocenjeno skupno </w:t>
            </w:r>
            <w:r w:rsidR="00AC4CC4">
              <w:rPr>
                <w:rFonts w:cs="Arial"/>
                <w:szCs w:val="20"/>
                <w:lang w:val="sl-SI" w:eastAsia="sl-SI"/>
              </w:rPr>
              <w:t>število e-računov</w:t>
            </w:r>
            <w:r>
              <w:rPr>
                <w:rFonts w:cs="Arial"/>
                <w:szCs w:val="20"/>
                <w:lang w:val="sl-SI" w:eastAsia="sl-SI"/>
              </w:rPr>
              <w:t xml:space="preserve">*, ki bodo vloženi v sistem e-hrambe v obdobju </w:t>
            </w:r>
            <w:r w:rsidR="00D371CB">
              <w:rPr>
                <w:rFonts w:cs="Arial"/>
                <w:szCs w:val="20"/>
                <w:lang w:val="sl-SI" w:eastAsia="ar-SA"/>
              </w:rPr>
              <w:t>od 18. 11. 2022 do 31. 12. 2027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  <w:r w:rsidR="005B4475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:rsidR="00172BF9" w:rsidRDefault="00172BF9" w:rsidP="00172BF9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2C55AA">
              <w:rPr>
                <w:rFonts w:ascii="Times New Roman" w:hAnsi="Times New Roman"/>
                <w:i/>
                <w:color w:val="00B0F0"/>
                <w:sz w:val="16"/>
                <w:szCs w:val="16"/>
                <w:lang w:val="sl-SI" w:eastAsia="sl-SI"/>
              </w:rPr>
              <w:t>*Opomba UJP: Pojem »e-račun« obsega 1 račun/dokument s prilogami.</w:t>
            </w:r>
          </w:p>
        </w:tc>
        <w:tc>
          <w:tcPr>
            <w:tcW w:w="1701" w:type="dxa"/>
            <w:vAlign w:val="center"/>
          </w:tcPr>
          <w:p w:rsidR="005B4475" w:rsidRDefault="005B4475" w:rsidP="007E5C27">
            <w:pPr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42698D" w:rsidRPr="007E5C27" w:rsidRDefault="0042698D" w:rsidP="007E5C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16"/>
          <w:szCs w:val="16"/>
          <w:lang w:val="sl-SI" w:eastAsia="sl-SI"/>
        </w:rPr>
      </w:pPr>
    </w:p>
    <w:p w:rsidR="00D144D8" w:rsidRDefault="00D144D8" w:rsidP="00A12833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Pooblastilo je dano za naročnika:</w:t>
      </w:r>
    </w:p>
    <w:p w:rsidR="00D144D8" w:rsidRPr="007E5C27" w:rsidRDefault="00D144D8" w:rsidP="007E5C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8"/>
          <w:szCs w:val="8"/>
          <w:lang w:val="sl-SI" w:eastAsia="sl-SI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55C1D" w:rsidTr="00172BF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Naziv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1D" w:rsidRP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255C1D" w:rsidRPr="00255C1D" w:rsidTr="00172BF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1D" w:rsidRDefault="00255C1D" w:rsidP="002C55A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Naslov </w:t>
            </w:r>
            <w:r w:rsidRPr="002C55AA">
              <w:rPr>
                <w:rFonts w:ascii="Times New Roman" w:hAnsi="Times New Roman"/>
                <w:i/>
                <w:sz w:val="16"/>
                <w:szCs w:val="16"/>
                <w:lang w:val="sl-SI" w:eastAsia="sl-SI"/>
              </w:rPr>
              <w:t>(ulica, hišna številka, poštna številka in kraj)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1D" w:rsidRP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255C1D" w:rsidTr="00172BF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Matična številka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1D" w:rsidRP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255C1D" w:rsidTr="00172BF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Šifra PU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1D" w:rsidRP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255C1D" w:rsidTr="00172BF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Uradni e-naslov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1D" w:rsidRPr="00255C1D" w:rsidRDefault="00255C1D" w:rsidP="00A1283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D144D8" w:rsidRPr="007E5C27" w:rsidRDefault="00D144D8" w:rsidP="007E5C2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16"/>
          <w:szCs w:val="16"/>
          <w:lang w:val="sl-SI" w:eastAsia="sl-SI"/>
        </w:rPr>
      </w:pPr>
    </w:p>
    <w:p w:rsidR="00D144D8" w:rsidRDefault="00D144D8" w:rsidP="00A12833">
      <w:pPr>
        <w:spacing w:line="260" w:lineRule="exact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Kontaktna oseba: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2768"/>
        <w:gridCol w:w="567"/>
        <w:gridCol w:w="1909"/>
      </w:tblGrid>
      <w:tr w:rsidR="00D144D8" w:rsidTr="00172BF9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Podatki o kontaktni osebi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Ime in priimek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</w:p>
        </w:tc>
      </w:tr>
      <w:tr w:rsidR="00D144D8" w:rsidTr="00172BF9">
        <w:trPr>
          <w:trHeight w:val="3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4D8" w:rsidRDefault="00D371CB" w:rsidP="00D371CB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</w:t>
            </w:r>
            <w:r w:rsidR="00D144D8">
              <w:rPr>
                <w:rFonts w:cs="Arial"/>
                <w:szCs w:val="20"/>
                <w:lang w:val="sl-SI" w:eastAsia="sl-SI"/>
              </w:rPr>
              <w:t>-pošta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Tel.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4D8" w:rsidRDefault="00D144D8" w:rsidP="00A12833">
            <w:pPr>
              <w:spacing w:line="260" w:lineRule="exact"/>
              <w:rPr>
                <w:rFonts w:cs="Arial"/>
                <w:szCs w:val="20"/>
                <w:lang w:val="sl-SI" w:eastAsia="sl-SI"/>
              </w:rPr>
            </w:pPr>
          </w:p>
        </w:tc>
      </w:tr>
    </w:tbl>
    <w:p w:rsidR="00D144D8" w:rsidRDefault="00D144D8" w:rsidP="00A12833">
      <w:pPr>
        <w:spacing w:line="260" w:lineRule="exact"/>
        <w:rPr>
          <w:rFonts w:cs="Arial"/>
          <w:szCs w:val="20"/>
          <w:lang w:val="sl-SI" w:eastAsia="sl-SI"/>
        </w:rPr>
      </w:pPr>
    </w:p>
    <w:tbl>
      <w:tblPr>
        <w:tblStyle w:val="Tabelamre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14"/>
      </w:tblGrid>
      <w:tr w:rsidR="008B23B2" w:rsidRPr="001129EF" w:rsidTr="001129EF">
        <w:tc>
          <w:tcPr>
            <w:tcW w:w="4553" w:type="dxa"/>
            <w:vMerge w:val="restart"/>
          </w:tcPr>
          <w:p w:rsidR="008B23B2" w:rsidRDefault="008B23B2" w:rsidP="002C55AA">
            <w:p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ar-SA"/>
              </w:rPr>
            </w:pPr>
            <w:r>
              <w:rPr>
                <w:rFonts w:cs="Arial"/>
                <w:szCs w:val="20"/>
                <w:lang w:val="sl-SI" w:eastAsia="ar-SA"/>
              </w:rPr>
              <w:t xml:space="preserve">                                                     </w:t>
            </w:r>
            <w:r w:rsidR="00172BF9">
              <w:rPr>
                <w:rFonts w:cs="Arial"/>
                <w:szCs w:val="20"/>
                <w:lang w:val="sl-SI" w:eastAsia="ar-SA"/>
              </w:rPr>
              <w:t xml:space="preserve">     </w:t>
            </w:r>
            <w:r>
              <w:rPr>
                <w:rFonts w:cs="Arial"/>
                <w:szCs w:val="20"/>
                <w:lang w:val="sl-SI" w:eastAsia="ar-SA"/>
              </w:rPr>
              <w:t xml:space="preserve">    </w:t>
            </w:r>
            <w:r w:rsidR="002C55AA">
              <w:rPr>
                <w:rFonts w:cs="Arial"/>
                <w:szCs w:val="20"/>
                <w:lang w:val="sl-SI" w:eastAsia="ar-SA"/>
              </w:rPr>
              <w:t>ž</w:t>
            </w:r>
            <w:r>
              <w:rPr>
                <w:rFonts w:cs="Arial"/>
                <w:szCs w:val="20"/>
                <w:lang w:val="sl-SI" w:eastAsia="ar-SA"/>
              </w:rPr>
              <w:t>ig</w:t>
            </w:r>
            <w:r w:rsidR="002C55AA">
              <w:rPr>
                <w:rFonts w:cs="Arial"/>
                <w:szCs w:val="20"/>
                <w:lang w:val="sl-SI" w:eastAsia="ar-SA"/>
              </w:rPr>
              <w:t>*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2C55AA" w:rsidRDefault="002C55AA" w:rsidP="001129EF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</w:p>
          <w:p w:rsidR="001129EF" w:rsidRDefault="001129EF" w:rsidP="001129EF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</w:tr>
      <w:tr w:rsidR="008B23B2" w:rsidRPr="00172BF9" w:rsidTr="001129EF">
        <w:tc>
          <w:tcPr>
            <w:tcW w:w="4553" w:type="dxa"/>
            <w:vMerge/>
          </w:tcPr>
          <w:p w:rsidR="008B23B2" w:rsidRDefault="008B23B2" w:rsidP="008B23B2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4514" w:type="dxa"/>
            <w:tcBorders>
              <w:top w:val="single" w:sz="4" w:space="0" w:color="auto"/>
            </w:tcBorders>
          </w:tcPr>
          <w:p w:rsidR="008B23B2" w:rsidRPr="002C55AA" w:rsidRDefault="008B23B2" w:rsidP="00250AB1">
            <w:pPr>
              <w:suppressAutoHyphens/>
              <w:spacing w:line="240" w:lineRule="auto"/>
              <w:jc w:val="center"/>
              <w:rPr>
                <w:rFonts w:ascii="Times New Roman" w:hAnsi="Times New Roman"/>
                <w:i/>
                <w:szCs w:val="20"/>
                <w:lang w:val="sl-SI" w:eastAsia="ar-SA"/>
              </w:rPr>
            </w:pPr>
            <w:r w:rsidRPr="002C55AA">
              <w:rPr>
                <w:rFonts w:ascii="Times New Roman" w:hAnsi="Times New Roman"/>
                <w:i/>
                <w:sz w:val="16"/>
                <w:szCs w:val="16"/>
                <w:lang w:val="sl-SI" w:eastAsia="ar-SA"/>
              </w:rPr>
              <w:t xml:space="preserve">(osebno ime, funkcija in </w:t>
            </w:r>
            <w:r w:rsidR="002C55AA" w:rsidRPr="002C55AA">
              <w:rPr>
                <w:rFonts w:ascii="Times New Roman" w:hAnsi="Times New Roman"/>
                <w:i/>
                <w:sz w:val="16"/>
                <w:szCs w:val="16"/>
                <w:lang w:val="sl-SI" w:eastAsia="ar-SA"/>
              </w:rPr>
              <w:t xml:space="preserve">lastnoročni ali elektronski </w:t>
            </w:r>
            <w:r w:rsidRPr="002C55AA">
              <w:rPr>
                <w:rFonts w:ascii="Times New Roman" w:hAnsi="Times New Roman"/>
                <w:i/>
                <w:sz w:val="16"/>
                <w:szCs w:val="16"/>
                <w:lang w:val="sl-SI" w:eastAsia="ar-SA"/>
              </w:rPr>
              <w:t>podpis odgovorne osebe</w:t>
            </w:r>
            <w:r w:rsidR="005A4E19" w:rsidRPr="002C55AA">
              <w:rPr>
                <w:rFonts w:ascii="Times New Roman" w:hAnsi="Times New Roman"/>
                <w:i/>
                <w:sz w:val="16"/>
                <w:szCs w:val="16"/>
                <w:lang w:val="sl-SI" w:eastAsia="ar-SA"/>
              </w:rPr>
              <w:t xml:space="preserve"> proračunskega uporabnika)</w:t>
            </w:r>
          </w:p>
        </w:tc>
      </w:tr>
    </w:tbl>
    <w:p w:rsidR="008B23B2" w:rsidRDefault="008B23B2" w:rsidP="001129EF">
      <w:pPr>
        <w:suppressAutoHyphens/>
        <w:spacing w:line="240" w:lineRule="auto"/>
        <w:jc w:val="both"/>
        <w:rPr>
          <w:rFonts w:cs="Arial"/>
          <w:sz w:val="16"/>
          <w:szCs w:val="16"/>
          <w:lang w:val="sl-SI" w:eastAsia="ar-SA"/>
        </w:rPr>
      </w:pPr>
    </w:p>
    <w:p w:rsidR="001129EF" w:rsidRPr="001129EF" w:rsidRDefault="001129EF" w:rsidP="001129EF">
      <w:pPr>
        <w:suppressAutoHyphens/>
        <w:spacing w:line="240" w:lineRule="auto"/>
        <w:jc w:val="both"/>
        <w:rPr>
          <w:rFonts w:cs="Arial"/>
          <w:sz w:val="16"/>
          <w:szCs w:val="16"/>
          <w:lang w:val="sl-SI" w:eastAsia="ar-SA"/>
        </w:rPr>
      </w:pPr>
    </w:p>
    <w:p w:rsidR="002C55AA" w:rsidRDefault="002C55AA" w:rsidP="002C55A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 w:eastAsia="ar-SA"/>
        </w:rPr>
      </w:pPr>
      <w:r w:rsidRPr="002C55AA">
        <w:rPr>
          <w:rFonts w:ascii="Times New Roman" w:hAnsi="Times New Roman"/>
          <w:i/>
          <w:color w:val="00B0F0"/>
          <w:sz w:val="16"/>
          <w:szCs w:val="16"/>
          <w:lang w:val="sl-SI" w:eastAsia="sl-SI"/>
        </w:rPr>
        <w:t>*Opomba UJP: Uporaba žiga ni obvezna, če je pooblastilo podpisano z varnim elektronskim podpisom, overjenim s kvalificiranim digitalnim potrdilom.</w:t>
      </w:r>
      <w:r w:rsidRPr="002C55AA">
        <w:rPr>
          <w:rFonts w:cs="Arial"/>
          <w:color w:val="00B0F0"/>
          <w:szCs w:val="20"/>
          <w:lang w:val="sl-SI" w:eastAsia="sl-SI"/>
        </w:rPr>
        <w:t xml:space="preserve">  </w:t>
      </w:r>
      <w:r w:rsidRPr="002C55AA">
        <w:rPr>
          <w:rFonts w:ascii="Times New Roman" w:hAnsi="Times New Roman"/>
          <w:i/>
          <w:color w:val="0070C0"/>
          <w:sz w:val="16"/>
          <w:szCs w:val="16"/>
          <w:lang w:val="sl-SI" w:eastAsia="sl-SI"/>
        </w:rPr>
        <w:t xml:space="preserve"> </w:t>
      </w:r>
    </w:p>
    <w:sectPr w:rsidR="002C55AA" w:rsidSect="002C55AA">
      <w:headerReference w:type="default" r:id="rId8"/>
      <w:footerReference w:type="default" r:id="rId9"/>
      <w:footerReference w:type="first" r:id="rId10"/>
      <w:pgSz w:w="11900" w:h="16840" w:code="9"/>
      <w:pgMar w:top="1418" w:right="1418" w:bottom="1134" w:left="1418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6A" w:rsidRDefault="007A4E6A">
      <w:pPr>
        <w:spacing w:line="240" w:lineRule="auto"/>
      </w:pPr>
      <w:r>
        <w:separator/>
      </w:r>
    </w:p>
  </w:endnote>
  <w:endnote w:type="continuationSeparator" w:id="0">
    <w:p w:rsidR="007A4E6A" w:rsidRDefault="007A4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263B" w:rsidRPr="0068221D" w:rsidRDefault="00C61652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72BF9" w:rsidRPr="00172BF9">
          <w:rPr>
            <w:noProof/>
            <w:sz w:val="16"/>
            <w:szCs w:val="16"/>
            <w:lang w:val="sl-SI"/>
          </w:rPr>
          <w:t>2</w:t>
        </w:r>
        <w:r w:rsidRPr="0068221D">
          <w:rPr>
            <w:sz w:val="16"/>
            <w:szCs w:val="16"/>
          </w:rPr>
          <w:fldChar w:fldCharType="end"/>
        </w:r>
      </w:p>
    </w:sdtContent>
  </w:sdt>
  <w:p w:rsidR="0027263B" w:rsidRDefault="007A4E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3" w:rsidRDefault="007A4E6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6A" w:rsidRDefault="007A4E6A">
      <w:pPr>
        <w:spacing w:line="240" w:lineRule="auto"/>
      </w:pPr>
      <w:r>
        <w:separator/>
      </w:r>
    </w:p>
  </w:footnote>
  <w:footnote w:type="continuationSeparator" w:id="0">
    <w:p w:rsidR="007A4E6A" w:rsidRDefault="007A4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7A4E6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BD3A1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087D9A" w:tentative="1">
      <w:start w:val="1"/>
      <w:numFmt w:val="lowerLetter"/>
      <w:lvlText w:val="%2."/>
      <w:lvlJc w:val="left"/>
      <w:pPr>
        <w:ind w:left="1800" w:hanging="360"/>
      </w:pPr>
    </w:lvl>
    <w:lvl w:ilvl="2" w:tplc="08564874" w:tentative="1">
      <w:start w:val="1"/>
      <w:numFmt w:val="lowerRoman"/>
      <w:lvlText w:val="%3."/>
      <w:lvlJc w:val="right"/>
      <w:pPr>
        <w:ind w:left="2520" w:hanging="180"/>
      </w:pPr>
    </w:lvl>
    <w:lvl w:ilvl="3" w:tplc="EC24C98C" w:tentative="1">
      <w:start w:val="1"/>
      <w:numFmt w:val="decimal"/>
      <w:lvlText w:val="%4."/>
      <w:lvlJc w:val="left"/>
      <w:pPr>
        <w:ind w:left="3240" w:hanging="360"/>
      </w:pPr>
    </w:lvl>
    <w:lvl w:ilvl="4" w:tplc="B6405EF6" w:tentative="1">
      <w:start w:val="1"/>
      <w:numFmt w:val="lowerLetter"/>
      <w:lvlText w:val="%5."/>
      <w:lvlJc w:val="left"/>
      <w:pPr>
        <w:ind w:left="3960" w:hanging="360"/>
      </w:pPr>
    </w:lvl>
    <w:lvl w:ilvl="5" w:tplc="81D07E78" w:tentative="1">
      <w:start w:val="1"/>
      <w:numFmt w:val="lowerRoman"/>
      <w:lvlText w:val="%6."/>
      <w:lvlJc w:val="right"/>
      <w:pPr>
        <w:ind w:left="4680" w:hanging="180"/>
      </w:pPr>
    </w:lvl>
    <w:lvl w:ilvl="6" w:tplc="2E3AEE48" w:tentative="1">
      <w:start w:val="1"/>
      <w:numFmt w:val="decimal"/>
      <w:lvlText w:val="%7."/>
      <w:lvlJc w:val="left"/>
      <w:pPr>
        <w:ind w:left="5400" w:hanging="360"/>
      </w:pPr>
    </w:lvl>
    <w:lvl w:ilvl="7" w:tplc="DD1E7BDA" w:tentative="1">
      <w:start w:val="1"/>
      <w:numFmt w:val="lowerLetter"/>
      <w:lvlText w:val="%8."/>
      <w:lvlJc w:val="left"/>
      <w:pPr>
        <w:ind w:left="6120" w:hanging="360"/>
      </w:pPr>
    </w:lvl>
    <w:lvl w:ilvl="8" w:tplc="E2F8C2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E43A3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7C6BEC" w:tentative="1">
      <w:start w:val="1"/>
      <w:numFmt w:val="lowerLetter"/>
      <w:lvlText w:val="%2."/>
      <w:lvlJc w:val="left"/>
      <w:pPr>
        <w:ind w:left="1080" w:hanging="360"/>
      </w:pPr>
    </w:lvl>
    <w:lvl w:ilvl="2" w:tplc="A0F8CDF8" w:tentative="1">
      <w:start w:val="1"/>
      <w:numFmt w:val="lowerRoman"/>
      <w:lvlText w:val="%3."/>
      <w:lvlJc w:val="right"/>
      <w:pPr>
        <w:ind w:left="1800" w:hanging="180"/>
      </w:pPr>
    </w:lvl>
    <w:lvl w:ilvl="3" w:tplc="2E6C3160" w:tentative="1">
      <w:start w:val="1"/>
      <w:numFmt w:val="decimal"/>
      <w:lvlText w:val="%4."/>
      <w:lvlJc w:val="left"/>
      <w:pPr>
        <w:ind w:left="2520" w:hanging="360"/>
      </w:pPr>
    </w:lvl>
    <w:lvl w:ilvl="4" w:tplc="77F0A5BC" w:tentative="1">
      <w:start w:val="1"/>
      <w:numFmt w:val="lowerLetter"/>
      <w:lvlText w:val="%5."/>
      <w:lvlJc w:val="left"/>
      <w:pPr>
        <w:ind w:left="3240" w:hanging="360"/>
      </w:pPr>
    </w:lvl>
    <w:lvl w:ilvl="5" w:tplc="99C499AA" w:tentative="1">
      <w:start w:val="1"/>
      <w:numFmt w:val="lowerRoman"/>
      <w:lvlText w:val="%6."/>
      <w:lvlJc w:val="right"/>
      <w:pPr>
        <w:ind w:left="3960" w:hanging="180"/>
      </w:pPr>
    </w:lvl>
    <w:lvl w:ilvl="6" w:tplc="BD22797A" w:tentative="1">
      <w:start w:val="1"/>
      <w:numFmt w:val="decimal"/>
      <w:lvlText w:val="%7."/>
      <w:lvlJc w:val="left"/>
      <w:pPr>
        <w:ind w:left="4680" w:hanging="360"/>
      </w:pPr>
    </w:lvl>
    <w:lvl w:ilvl="7" w:tplc="D28AA998" w:tentative="1">
      <w:start w:val="1"/>
      <w:numFmt w:val="lowerLetter"/>
      <w:lvlText w:val="%8."/>
      <w:lvlJc w:val="left"/>
      <w:pPr>
        <w:ind w:left="5400" w:hanging="360"/>
      </w:pPr>
    </w:lvl>
    <w:lvl w:ilvl="8" w:tplc="A3209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13248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20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60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03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A5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0B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89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6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C5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46E7C"/>
    <w:multiLevelType w:val="hybridMultilevel"/>
    <w:tmpl w:val="DEE2045A"/>
    <w:lvl w:ilvl="0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A6292"/>
    <w:multiLevelType w:val="hybridMultilevel"/>
    <w:tmpl w:val="9E9AEF8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6A73ED"/>
    <w:multiLevelType w:val="hybridMultilevel"/>
    <w:tmpl w:val="55DC551A"/>
    <w:lvl w:ilvl="0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8A1CE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2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A1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8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66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22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45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8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04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E7C82"/>
    <w:multiLevelType w:val="hybridMultilevel"/>
    <w:tmpl w:val="ACC47E1C"/>
    <w:lvl w:ilvl="0" w:tplc="6242FEB6">
      <w:start w:val="1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D9E5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6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2F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A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E6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D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F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04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64D91"/>
    <w:multiLevelType w:val="hybridMultilevel"/>
    <w:tmpl w:val="41C6D89E"/>
    <w:lvl w:ilvl="0" w:tplc="762C17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68A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4D4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65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34C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C7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24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30D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4F59"/>
    <w:multiLevelType w:val="hybridMultilevel"/>
    <w:tmpl w:val="8878033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C2F9D"/>
    <w:multiLevelType w:val="hybridMultilevel"/>
    <w:tmpl w:val="213E90E6"/>
    <w:lvl w:ilvl="0" w:tplc="3C0AD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C5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5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4E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0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09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0C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A5755"/>
    <w:multiLevelType w:val="hybridMultilevel"/>
    <w:tmpl w:val="0FF0AF6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C8"/>
    <w:rsid w:val="0001648C"/>
    <w:rsid w:val="000B6BE7"/>
    <w:rsid w:val="000F4F6B"/>
    <w:rsid w:val="001129EF"/>
    <w:rsid w:val="00115989"/>
    <w:rsid w:val="00172BF9"/>
    <w:rsid w:val="00192364"/>
    <w:rsid w:val="00250AB1"/>
    <w:rsid w:val="00255C1D"/>
    <w:rsid w:val="00293038"/>
    <w:rsid w:val="002C55AA"/>
    <w:rsid w:val="002C6C06"/>
    <w:rsid w:val="00335321"/>
    <w:rsid w:val="00344194"/>
    <w:rsid w:val="00370141"/>
    <w:rsid w:val="00411F6E"/>
    <w:rsid w:val="0042698D"/>
    <w:rsid w:val="00440699"/>
    <w:rsid w:val="004F62A4"/>
    <w:rsid w:val="0052761F"/>
    <w:rsid w:val="005A4E19"/>
    <w:rsid w:val="005B4475"/>
    <w:rsid w:val="00630BE5"/>
    <w:rsid w:val="006C473B"/>
    <w:rsid w:val="006D5752"/>
    <w:rsid w:val="007A4E6A"/>
    <w:rsid w:val="007E5C27"/>
    <w:rsid w:val="008278F8"/>
    <w:rsid w:val="00831C92"/>
    <w:rsid w:val="00857715"/>
    <w:rsid w:val="008A20DE"/>
    <w:rsid w:val="008B23B2"/>
    <w:rsid w:val="008D6012"/>
    <w:rsid w:val="009001BE"/>
    <w:rsid w:val="00981802"/>
    <w:rsid w:val="009A049D"/>
    <w:rsid w:val="009B7FF4"/>
    <w:rsid w:val="009D0DFA"/>
    <w:rsid w:val="009E7963"/>
    <w:rsid w:val="00A03E37"/>
    <w:rsid w:val="00A12833"/>
    <w:rsid w:val="00A623DB"/>
    <w:rsid w:val="00AB642B"/>
    <w:rsid w:val="00AC0BDA"/>
    <w:rsid w:val="00AC4CC4"/>
    <w:rsid w:val="00AD2F0C"/>
    <w:rsid w:val="00B87B45"/>
    <w:rsid w:val="00B93EFF"/>
    <w:rsid w:val="00BB01DF"/>
    <w:rsid w:val="00C57E23"/>
    <w:rsid w:val="00C61652"/>
    <w:rsid w:val="00D144D8"/>
    <w:rsid w:val="00D371CB"/>
    <w:rsid w:val="00D86999"/>
    <w:rsid w:val="00E1669B"/>
    <w:rsid w:val="00E756AD"/>
    <w:rsid w:val="00F73093"/>
    <w:rsid w:val="00F80885"/>
    <w:rsid w:val="00F8497C"/>
    <w:rsid w:val="00FC36C8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21F3900-8C54-455B-994C-D1EAD731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7F66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E1669B"/>
    <w:pPr>
      <w:spacing w:line="240" w:lineRule="auto"/>
      <w:jc w:val="center"/>
    </w:pPr>
    <w:rPr>
      <w:b/>
      <w:bCs/>
      <w:sz w:val="18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1669B"/>
    <w:rPr>
      <w:rFonts w:ascii="Arial" w:hAnsi="Arial"/>
      <w:b/>
      <w:bCs/>
      <w:sz w:val="18"/>
      <w:szCs w:val="24"/>
      <w:lang w:eastAsia="en-US"/>
    </w:rPr>
  </w:style>
  <w:style w:type="character" w:styleId="Poudarek">
    <w:name w:val="Emphasis"/>
    <w:basedOn w:val="Privzetapisavaodstavka"/>
    <w:uiPriority w:val="20"/>
    <w:qFormat/>
    <w:rsid w:val="007E5C27"/>
    <w:rPr>
      <w:b/>
      <w:bCs/>
      <w:i w:val="0"/>
      <w:iCs w:val="0"/>
    </w:rPr>
  </w:style>
  <w:style w:type="character" w:customStyle="1" w:styleId="st1">
    <w:name w:val="st1"/>
    <w:basedOn w:val="Privzetapisavaodstavka"/>
    <w:rsid w:val="007E5C27"/>
  </w:style>
  <w:style w:type="paragraph" w:customStyle="1" w:styleId="odstavek1">
    <w:name w:val="odstavek1"/>
    <w:basedOn w:val="Navaden"/>
    <w:rsid w:val="00115989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E00D-5571-43AC-9A46-BE8DB1E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UJP</dc:creator>
  <dc:description>[datum - avtomatično]</dc:description>
  <cp:lastModifiedBy>Dževad Smajić</cp:lastModifiedBy>
  <cp:revision>2</cp:revision>
  <cp:lastPrinted>2010-07-16T07:41:00Z</cp:lastPrinted>
  <dcterms:created xsi:type="dcterms:W3CDTF">2022-04-11T09:07:00Z</dcterms:created>
  <dcterms:modified xsi:type="dcterms:W3CDTF">2022-04-11T09:07:00Z</dcterms:modified>
</cp:coreProperties>
</file>