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5EC" w:rsidRPr="008F3500" w:rsidRDefault="001255EC" w:rsidP="001255EC">
      <w:pPr>
        <w:tabs>
          <w:tab w:val="left" w:pos="5103"/>
        </w:tabs>
        <w:autoSpaceDE w:val="0"/>
        <w:autoSpaceDN w:val="0"/>
        <w:adjustRightInd w:val="0"/>
        <w:spacing w:line="240" w:lineRule="auto"/>
        <w:rPr>
          <w:rFonts w:ascii="Republika" w:hAnsi="Republika"/>
          <w:lang w:val="sl-SI"/>
        </w:rPr>
      </w:pPr>
      <w:r>
        <w:rPr>
          <w:rFonts w:ascii="Times New Roman" w:hAnsi="Times New Roman"/>
          <w:noProof/>
          <w:sz w:val="24"/>
          <w:lang w:val="sl-SI" w:eastAsia="sl-SI"/>
        </w:rPr>
        <w:drawing>
          <wp:anchor distT="0" distB="0" distL="114300" distR="114300" simplePos="0" relativeHeight="251660288" behindDoc="0" locked="0" layoutInCell="1" allowOverlap="1">
            <wp:simplePos x="0" y="0"/>
            <wp:positionH relativeFrom="column">
              <wp:posOffset>1965325</wp:posOffset>
            </wp:positionH>
            <wp:positionV relativeFrom="paragraph">
              <wp:posOffset>-8890</wp:posOffset>
            </wp:positionV>
            <wp:extent cx="719455" cy="459105"/>
            <wp:effectExtent l="0" t="0" r="4445" b="0"/>
            <wp:wrapNone/>
            <wp:docPr id="2" name="Slika 2" descr="akt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ktr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9455" cy="459105"/>
                    </a:xfrm>
                    <a:prstGeom prst="rect">
                      <a:avLst/>
                    </a:prstGeom>
                    <a:noFill/>
                  </pic:spPr>
                </pic:pic>
              </a:graphicData>
            </a:graphic>
            <wp14:sizeRelH relativeFrom="page">
              <wp14:pctWidth>0</wp14:pctWidth>
            </wp14:sizeRelH>
            <wp14:sizeRelV relativeFrom="page">
              <wp14:pctHeight>0</wp14:pctHeight>
            </wp14:sizeRelV>
          </wp:anchor>
        </w:drawing>
      </w:r>
      <w:r w:rsidRPr="008F3500">
        <w:rPr>
          <w:noProof/>
          <w:szCs w:val="20"/>
          <w:lang w:val="sl-SI"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FD292"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8F3500">
        <w:rPr>
          <w:rFonts w:ascii="Republika" w:hAnsi="Republika"/>
          <w:lang w:val="sl-SI"/>
        </w:rPr>
        <w:t>REPUBLIKA SLOVENIJA</w:t>
      </w:r>
    </w:p>
    <w:p w:rsidR="001255EC" w:rsidRPr="00810F9A" w:rsidRDefault="001255EC" w:rsidP="001255EC">
      <w:pPr>
        <w:pStyle w:val="Glava"/>
        <w:tabs>
          <w:tab w:val="clear" w:pos="4320"/>
          <w:tab w:val="clear" w:pos="8640"/>
          <w:tab w:val="left" w:pos="5112"/>
        </w:tabs>
        <w:spacing w:after="120" w:line="240" w:lineRule="exact"/>
        <w:rPr>
          <w:rFonts w:ascii="Republika" w:hAnsi="Republika"/>
          <w:b/>
          <w:caps/>
          <w:lang w:val="sl-SI"/>
        </w:rPr>
      </w:pPr>
      <w:r w:rsidRPr="00810F9A">
        <w:rPr>
          <w:rFonts w:ascii="Republika" w:hAnsi="Republika"/>
          <w:b/>
          <w:caps/>
          <w:lang w:val="sl-SI"/>
        </w:rPr>
        <w:t xml:space="preserve">Ministrstvo za kmetijstvo, </w:t>
      </w:r>
      <w:r w:rsidRPr="00810F9A">
        <w:rPr>
          <w:rFonts w:ascii="Republika" w:hAnsi="Republika"/>
          <w:b/>
          <w:caps/>
          <w:lang w:val="sl-SI"/>
        </w:rPr>
        <w:br/>
      </w:r>
      <w:r>
        <w:rPr>
          <w:rFonts w:ascii="Republika" w:hAnsi="Republika"/>
          <w:b/>
          <w:caps/>
          <w:lang w:val="sl-SI"/>
        </w:rPr>
        <w:t>gozdarstvo in prehrano</w:t>
      </w:r>
    </w:p>
    <w:p w:rsidR="001255EC" w:rsidRDefault="001255EC" w:rsidP="001255EC">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1255EC" w:rsidRPr="008D357F" w:rsidRDefault="001255EC" w:rsidP="001255EC">
      <w:pPr>
        <w:pStyle w:val="Glava"/>
        <w:tabs>
          <w:tab w:val="clear" w:pos="4320"/>
          <w:tab w:val="clear" w:pos="8640"/>
          <w:tab w:val="left" w:pos="5112"/>
        </w:tabs>
        <w:spacing w:line="240" w:lineRule="exact"/>
        <w:rPr>
          <w:rFonts w:ascii="Republika" w:hAnsi="Republika"/>
          <w:lang w:val="sl-SI"/>
        </w:rPr>
      </w:pPr>
      <w:r>
        <w:rPr>
          <w:rFonts w:ascii="Republika" w:hAnsi="Republika"/>
          <w:lang w:val="sl-SI"/>
        </w:rPr>
        <w:t>Služba za splošne zadeve</w:t>
      </w:r>
    </w:p>
    <w:p w:rsidR="001255EC" w:rsidRPr="008F3500" w:rsidRDefault="001255EC" w:rsidP="001255EC">
      <w:pPr>
        <w:pStyle w:val="Glava"/>
        <w:tabs>
          <w:tab w:val="clear" w:pos="4320"/>
          <w:tab w:val="clear" w:pos="8640"/>
          <w:tab w:val="left" w:pos="5112"/>
        </w:tabs>
        <w:spacing w:before="240" w:line="240" w:lineRule="exact"/>
        <w:rPr>
          <w:rFonts w:cs="Arial"/>
          <w:sz w:val="16"/>
          <w:lang w:val="sl-SI"/>
        </w:rPr>
      </w:pPr>
      <w:r>
        <w:rPr>
          <w:rFonts w:cs="Arial"/>
          <w:sz w:val="16"/>
          <w:lang w:val="sl-SI"/>
        </w:rPr>
        <w:t>Dunajska cesta 160</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01 580 77 95</w:t>
      </w:r>
    </w:p>
    <w:p w:rsidR="001255EC" w:rsidRPr="008F3500" w:rsidRDefault="001255EC" w:rsidP="001255E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01 478 92 06</w:t>
      </w:r>
      <w:r w:rsidRPr="008F3500">
        <w:rPr>
          <w:rFonts w:cs="Arial"/>
          <w:sz w:val="16"/>
          <w:lang w:val="sl-SI"/>
        </w:rPr>
        <w:t xml:space="preserve"> </w:t>
      </w:r>
    </w:p>
    <w:p w:rsidR="001255EC" w:rsidRPr="008F3500" w:rsidRDefault="001255EC" w:rsidP="001255E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aktrp@gov.si</w:t>
      </w:r>
    </w:p>
    <w:p w:rsidR="001255EC" w:rsidRPr="008F3500" w:rsidRDefault="001255EC" w:rsidP="001255EC">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www.arsktrp.gov.si</w:t>
      </w:r>
    </w:p>
    <w:p w:rsidR="001255EC" w:rsidRPr="008F3500" w:rsidRDefault="001255EC" w:rsidP="001255EC">
      <w:pPr>
        <w:pStyle w:val="Glava"/>
        <w:tabs>
          <w:tab w:val="clear" w:pos="4320"/>
          <w:tab w:val="clear" w:pos="8640"/>
          <w:tab w:val="left" w:pos="5112"/>
        </w:tabs>
        <w:rPr>
          <w:lang w:val="sl-SI"/>
        </w:rPr>
      </w:pPr>
    </w:p>
    <w:p w:rsidR="00EE50E3" w:rsidRPr="006F2B26" w:rsidRDefault="00EE50E3" w:rsidP="00EE50E3">
      <w:pPr>
        <w:rPr>
          <w:rFonts w:cs="Arial"/>
          <w:szCs w:val="20"/>
          <w:lang w:val="sl-SI"/>
        </w:rPr>
      </w:pPr>
      <w:r w:rsidRPr="006F2B26">
        <w:rPr>
          <w:rFonts w:cs="Arial"/>
          <w:szCs w:val="20"/>
          <w:lang w:val="sl-SI"/>
        </w:rPr>
        <w:t xml:space="preserve">Številka: </w:t>
      </w:r>
      <w:r w:rsidR="00A03A75">
        <w:rPr>
          <w:rFonts w:cs="Arial"/>
          <w:szCs w:val="20"/>
          <w:lang w:val="sl-SI"/>
        </w:rPr>
        <w:t>1101-8</w:t>
      </w:r>
      <w:r w:rsidR="00096CA3" w:rsidRPr="00096CA3">
        <w:rPr>
          <w:rFonts w:cs="Arial"/>
          <w:szCs w:val="20"/>
          <w:lang w:val="sl-SI"/>
        </w:rPr>
        <w:t>/2019</w:t>
      </w:r>
      <w:r w:rsidRPr="00096CA3">
        <w:rPr>
          <w:rFonts w:cs="Arial"/>
          <w:szCs w:val="20"/>
          <w:lang w:val="sl-SI"/>
        </w:rPr>
        <w:t>/1</w:t>
      </w:r>
    </w:p>
    <w:p w:rsidR="00EE50E3" w:rsidRPr="006F2B26" w:rsidRDefault="00EE50E3" w:rsidP="00EE50E3">
      <w:pPr>
        <w:rPr>
          <w:rFonts w:cs="Arial"/>
          <w:szCs w:val="20"/>
          <w:lang w:val="sl-SI"/>
        </w:rPr>
      </w:pPr>
      <w:r w:rsidRPr="006F2B26">
        <w:rPr>
          <w:rFonts w:cs="Arial"/>
          <w:szCs w:val="20"/>
          <w:lang w:val="sl-SI"/>
        </w:rPr>
        <w:t xml:space="preserve">Datum:   </w:t>
      </w:r>
      <w:r w:rsidR="000531D8">
        <w:rPr>
          <w:rFonts w:cs="Arial"/>
          <w:szCs w:val="20"/>
          <w:lang w:val="sl-SI"/>
        </w:rPr>
        <w:t>2</w:t>
      </w:r>
      <w:r w:rsidR="00A03A75">
        <w:rPr>
          <w:rFonts w:cs="Arial"/>
          <w:szCs w:val="20"/>
          <w:lang w:val="sl-SI"/>
        </w:rPr>
        <w:t>7</w:t>
      </w:r>
      <w:r w:rsidR="000531D8">
        <w:rPr>
          <w:rFonts w:cs="Arial"/>
          <w:szCs w:val="20"/>
          <w:lang w:val="sl-SI"/>
        </w:rPr>
        <w:t>.8.2019</w:t>
      </w:r>
    </w:p>
    <w:p w:rsidR="00EE50E3" w:rsidRDefault="00EE50E3" w:rsidP="00EE50E3">
      <w:pPr>
        <w:autoSpaceDE w:val="0"/>
        <w:autoSpaceDN w:val="0"/>
        <w:adjustRightInd w:val="0"/>
        <w:spacing w:line="240" w:lineRule="atLeast"/>
        <w:jc w:val="both"/>
        <w:rPr>
          <w:rFonts w:cs="Arial"/>
          <w:color w:val="000000"/>
          <w:szCs w:val="20"/>
          <w:lang w:val="sl-SI"/>
        </w:rPr>
      </w:pPr>
    </w:p>
    <w:p w:rsidR="00EE50E3" w:rsidRPr="00682D15" w:rsidRDefault="00EE50E3" w:rsidP="00EE50E3">
      <w:pPr>
        <w:autoSpaceDE w:val="0"/>
        <w:autoSpaceDN w:val="0"/>
        <w:adjustRightInd w:val="0"/>
        <w:spacing w:line="240" w:lineRule="atLeast"/>
        <w:jc w:val="both"/>
        <w:rPr>
          <w:rFonts w:cs="Arial"/>
          <w:szCs w:val="20"/>
          <w:lang w:val="sl-SI"/>
        </w:rPr>
      </w:pPr>
      <w:r w:rsidRPr="00682D15">
        <w:rPr>
          <w:rFonts w:cs="Arial"/>
          <w:color w:val="000000"/>
          <w:szCs w:val="20"/>
          <w:lang w:val="sl-SI"/>
        </w:rPr>
        <w:t xml:space="preserve">Na podlagi </w:t>
      </w:r>
      <w:r w:rsidRPr="00682D15">
        <w:rPr>
          <w:rFonts w:cs="Arial"/>
          <w:szCs w:val="20"/>
          <w:lang w:val="sl-SI"/>
        </w:rPr>
        <w:t xml:space="preserve">25. člena Zakona o delovnih razmerjih (Uradni list RS, št. 21/2013, 78/2013 - popr., 47/2015 - ZZSDT, 33/2016 - PZ-F in 52/2016) </w:t>
      </w:r>
      <w:r w:rsidRPr="00406842">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 </w:t>
      </w:r>
    </w:p>
    <w:p w:rsidR="00EE50E3" w:rsidRPr="00682D15" w:rsidRDefault="00EE50E3" w:rsidP="00EE50E3">
      <w:pPr>
        <w:autoSpaceDE w:val="0"/>
        <w:autoSpaceDN w:val="0"/>
        <w:adjustRightInd w:val="0"/>
        <w:spacing w:line="240" w:lineRule="atLeast"/>
        <w:jc w:val="both"/>
        <w:rPr>
          <w:rFonts w:cs="Arial"/>
          <w:color w:val="000000"/>
          <w:szCs w:val="20"/>
          <w:lang w:val="sl-SI"/>
        </w:rPr>
      </w:pPr>
    </w:p>
    <w:p w:rsidR="00EE50E3" w:rsidRDefault="00EE50E3" w:rsidP="00EE50E3">
      <w:pPr>
        <w:pStyle w:val="align-justify"/>
        <w:spacing w:before="0" w:beforeAutospacing="0" w:after="0" w:afterAutospacing="0"/>
        <w:rPr>
          <w:rFonts w:ascii="Arial" w:hAnsi="Arial" w:cs="Arial"/>
          <w:b/>
          <w:sz w:val="20"/>
          <w:szCs w:val="20"/>
        </w:rPr>
      </w:pPr>
    </w:p>
    <w:p w:rsidR="00EE50E3" w:rsidRPr="004A26A9" w:rsidRDefault="00EE50E3" w:rsidP="00096CA3">
      <w:pPr>
        <w:jc w:val="center"/>
        <w:rPr>
          <w:rFonts w:cs="Arial"/>
          <w:b/>
          <w:szCs w:val="20"/>
          <w:lang w:val="sl-SI"/>
        </w:rPr>
      </w:pPr>
      <w:r w:rsidRPr="00096CA3">
        <w:rPr>
          <w:rFonts w:cs="Arial"/>
          <w:b/>
          <w:bCs/>
          <w:szCs w:val="20"/>
          <w:lang w:val="sl-SI"/>
        </w:rPr>
        <w:t>SVETOVALEC v S</w:t>
      </w:r>
      <w:r w:rsidR="00A03A75">
        <w:rPr>
          <w:rFonts w:cs="Arial"/>
          <w:b/>
          <w:bCs/>
          <w:szCs w:val="20"/>
          <w:lang w:val="sl-SI"/>
        </w:rPr>
        <w:t>ektorju za razvoj podeželja</w:t>
      </w:r>
      <w:r w:rsidR="000531D8" w:rsidRPr="00096CA3">
        <w:rPr>
          <w:rFonts w:cs="Arial"/>
          <w:b/>
          <w:bCs/>
          <w:szCs w:val="20"/>
          <w:lang w:val="sl-SI"/>
        </w:rPr>
        <w:t xml:space="preserve"> na nalogah Programa razvoja podeželja 2014-2020,</w:t>
      </w:r>
      <w:r w:rsidRPr="00096CA3">
        <w:rPr>
          <w:rFonts w:cs="Arial"/>
          <w:b/>
          <w:bCs/>
          <w:szCs w:val="20"/>
          <w:lang w:val="sl-SI"/>
        </w:rPr>
        <w:t xml:space="preserve"> za določen čas </w:t>
      </w:r>
      <w:r w:rsidR="00E02347" w:rsidRPr="00096CA3">
        <w:rPr>
          <w:rFonts w:cs="Arial"/>
          <w:b/>
          <w:bCs/>
          <w:szCs w:val="20"/>
          <w:lang w:val="sl-SI"/>
        </w:rPr>
        <w:t>do 2</w:t>
      </w:r>
      <w:r w:rsidR="00A03A75">
        <w:rPr>
          <w:rFonts w:cs="Arial"/>
          <w:b/>
          <w:bCs/>
          <w:szCs w:val="20"/>
          <w:lang w:val="sl-SI"/>
        </w:rPr>
        <w:t>1</w:t>
      </w:r>
      <w:r w:rsidR="00E02347" w:rsidRPr="00096CA3">
        <w:rPr>
          <w:rFonts w:cs="Arial"/>
          <w:b/>
          <w:bCs/>
          <w:szCs w:val="20"/>
          <w:lang w:val="sl-SI"/>
        </w:rPr>
        <w:t>.9</w:t>
      </w:r>
      <w:r w:rsidR="000531D8" w:rsidRPr="00096CA3">
        <w:rPr>
          <w:rFonts w:cs="Arial"/>
          <w:b/>
          <w:bCs/>
          <w:szCs w:val="20"/>
          <w:lang w:val="sl-SI"/>
        </w:rPr>
        <w:t>.2020</w:t>
      </w:r>
      <w:r w:rsidRPr="00096CA3">
        <w:rPr>
          <w:rFonts w:cs="Arial"/>
          <w:b/>
          <w:bCs/>
          <w:szCs w:val="20"/>
          <w:lang w:val="sl-SI"/>
        </w:rPr>
        <w:t>;</w:t>
      </w:r>
      <w:r w:rsidRPr="00096CA3">
        <w:rPr>
          <w:rFonts w:cs="Arial"/>
          <w:b/>
          <w:szCs w:val="20"/>
          <w:lang w:val="sl-SI"/>
        </w:rPr>
        <w:t xml:space="preserve"> (za določen čas za čas dopusta po Zakonu o starševskem varstvu in družinskih prejemkih  (Uradni list RS, št. 26/2014, 90/2015 – ZIUPTD, 90/2015 in 69/2015)); pri prijavi se sklicujte na št. 1101-</w:t>
      </w:r>
      <w:r w:rsidR="00A03A75">
        <w:rPr>
          <w:rFonts w:cs="Arial"/>
          <w:b/>
          <w:szCs w:val="20"/>
          <w:lang w:val="sl-SI"/>
        </w:rPr>
        <w:t>8</w:t>
      </w:r>
      <w:r w:rsidRPr="00096CA3">
        <w:rPr>
          <w:rFonts w:cs="Arial"/>
          <w:b/>
          <w:szCs w:val="20"/>
          <w:lang w:val="sl-SI"/>
        </w:rPr>
        <w:t>/201</w:t>
      </w:r>
      <w:r w:rsidR="00096CA3" w:rsidRPr="00096CA3">
        <w:rPr>
          <w:rFonts w:cs="Arial"/>
          <w:b/>
          <w:szCs w:val="20"/>
          <w:lang w:val="sl-SI"/>
        </w:rPr>
        <w:t>9</w:t>
      </w:r>
    </w:p>
    <w:p w:rsidR="00EE50E3" w:rsidRPr="004A26A9" w:rsidRDefault="00EE50E3" w:rsidP="00EE50E3">
      <w:pPr>
        <w:spacing w:line="240" w:lineRule="auto"/>
        <w:ind w:left="360"/>
        <w:jc w:val="both"/>
        <w:rPr>
          <w:rFonts w:cs="Arial"/>
          <w:b/>
          <w:bCs/>
          <w:szCs w:val="20"/>
          <w:lang w:val="sl-SI"/>
        </w:rPr>
      </w:pPr>
    </w:p>
    <w:p w:rsidR="00EE50E3" w:rsidRPr="006F2B26"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rsidR="00EE50E3" w:rsidRPr="00B44828" w:rsidRDefault="00EE50E3" w:rsidP="00EE50E3">
      <w:pPr>
        <w:pStyle w:val="Noga"/>
        <w:numPr>
          <w:ilvl w:val="0"/>
          <w:numId w:val="1"/>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E50E3" w:rsidRDefault="00EE50E3" w:rsidP="00EE50E3">
      <w:pPr>
        <w:numPr>
          <w:ilvl w:val="0"/>
          <w:numId w:val="1"/>
        </w:numPr>
        <w:spacing w:line="240" w:lineRule="auto"/>
        <w:ind w:left="1080" w:hanging="732"/>
        <w:jc w:val="both"/>
        <w:rPr>
          <w:rFonts w:cs="Arial"/>
          <w:szCs w:val="20"/>
          <w:lang w:val="sl-SI"/>
        </w:rPr>
      </w:pPr>
      <w:r w:rsidRPr="006F2B26">
        <w:rPr>
          <w:rFonts w:cs="Arial"/>
          <w:szCs w:val="20"/>
          <w:lang w:val="sl-SI"/>
        </w:rPr>
        <w:t>najmanj</w:t>
      </w:r>
      <w:r>
        <w:rPr>
          <w:rFonts w:cs="Arial"/>
          <w:szCs w:val="20"/>
          <w:lang w:val="sl-SI"/>
        </w:rPr>
        <w:t xml:space="preserve"> </w:t>
      </w:r>
      <w:r w:rsidR="00A03A75">
        <w:rPr>
          <w:rFonts w:cs="Arial"/>
          <w:szCs w:val="20"/>
          <w:lang w:val="sl-SI"/>
        </w:rPr>
        <w:t>7 mesecev</w:t>
      </w:r>
      <w:r w:rsidRPr="006F2B26">
        <w:rPr>
          <w:rFonts w:cs="Arial"/>
          <w:szCs w:val="20"/>
          <w:lang w:val="sl-SI"/>
        </w:rPr>
        <w:t xml:space="preserve"> delovnih izkušenj;</w:t>
      </w:r>
    </w:p>
    <w:p w:rsidR="00EE50E3" w:rsidRPr="00B44828" w:rsidRDefault="00EE50E3" w:rsidP="00EE50E3">
      <w:pPr>
        <w:numPr>
          <w:ilvl w:val="0"/>
          <w:numId w:val="1"/>
        </w:numPr>
        <w:tabs>
          <w:tab w:val="center" w:pos="4320"/>
          <w:tab w:val="right" w:pos="8640"/>
        </w:tabs>
        <w:spacing w:line="240" w:lineRule="auto"/>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rsidR="00EE50E3" w:rsidRPr="00B44828" w:rsidRDefault="00EE50E3" w:rsidP="00EE50E3">
      <w:pPr>
        <w:numPr>
          <w:ilvl w:val="0"/>
          <w:numId w:val="1"/>
        </w:numPr>
        <w:spacing w:line="240" w:lineRule="auto"/>
        <w:ind w:left="1080" w:hanging="732"/>
        <w:jc w:val="both"/>
        <w:rPr>
          <w:rFonts w:cs="Arial"/>
          <w:szCs w:val="20"/>
          <w:lang w:val="sl-SI"/>
        </w:rPr>
      </w:pPr>
      <w:r w:rsidRPr="006F2B26">
        <w:rPr>
          <w:rFonts w:cs="Arial"/>
          <w:szCs w:val="20"/>
          <w:lang w:val="sl-SI"/>
        </w:rPr>
        <w:t>državljanstvo Republike Slovenije;</w:t>
      </w:r>
    </w:p>
    <w:p w:rsidR="00EE50E3" w:rsidRPr="006F2B26" w:rsidRDefault="00EE50E3" w:rsidP="00EE50E3">
      <w:pPr>
        <w:numPr>
          <w:ilvl w:val="0"/>
          <w:numId w:val="1"/>
        </w:numPr>
        <w:spacing w:line="240" w:lineRule="auto"/>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rsidR="00EE50E3" w:rsidRPr="006F2B26" w:rsidRDefault="00EE50E3" w:rsidP="00EE50E3">
      <w:pPr>
        <w:numPr>
          <w:ilvl w:val="0"/>
          <w:numId w:val="1"/>
        </w:numPr>
        <w:spacing w:line="240" w:lineRule="auto"/>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rsidR="00EE50E3" w:rsidRDefault="00EE50E3" w:rsidP="00EE50E3">
      <w:pPr>
        <w:jc w:val="both"/>
        <w:rPr>
          <w:rFonts w:cs="Arial"/>
          <w:szCs w:val="20"/>
          <w:lang w:val="sl-SI" w:eastAsia="ar-SA"/>
        </w:rPr>
      </w:pPr>
    </w:p>
    <w:p w:rsidR="00EE50E3" w:rsidRDefault="00EE50E3" w:rsidP="00EE50E3">
      <w:pPr>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rsidR="00EE50E3" w:rsidRPr="006F2B26" w:rsidRDefault="00EE50E3" w:rsidP="00EE50E3">
      <w:pPr>
        <w:jc w:val="both"/>
        <w:rPr>
          <w:rFonts w:cs="Arial"/>
          <w:color w:val="000000"/>
          <w:szCs w:val="20"/>
          <w:lang w:val="sl-SI"/>
        </w:rPr>
      </w:pPr>
    </w:p>
    <w:p w:rsidR="00EE50E3" w:rsidRDefault="00EE50E3" w:rsidP="00EE50E3">
      <w:pPr>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rsidR="00EE50E3" w:rsidRPr="006F2B26" w:rsidRDefault="00EE50E3" w:rsidP="00EE50E3">
      <w:pPr>
        <w:jc w:val="both"/>
        <w:rPr>
          <w:rFonts w:cs="Arial"/>
          <w:color w:val="000000"/>
          <w:szCs w:val="20"/>
          <w:lang w:val="sl-SI"/>
        </w:rPr>
      </w:pPr>
    </w:p>
    <w:p w:rsidR="00EE50E3" w:rsidRDefault="00EE50E3" w:rsidP="00EE50E3">
      <w:pPr>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rsidR="00EE50E3" w:rsidRPr="006F2B26" w:rsidRDefault="00EE50E3" w:rsidP="00EE50E3">
      <w:pPr>
        <w:jc w:val="both"/>
        <w:rPr>
          <w:rFonts w:cs="Arial"/>
          <w:color w:val="000000"/>
          <w:szCs w:val="20"/>
          <w:lang w:val="sl-SI"/>
        </w:rPr>
      </w:pPr>
    </w:p>
    <w:p w:rsidR="00EE50E3" w:rsidRPr="00F56E75" w:rsidRDefault="00EE50E3" w:rsidP="00EE50E3">
      <w:pPr>
        <w:jc w:val="both"/>
        <w:rPr>
          <w:rFonts w:cs="Arial"/>
          <w:color w:val="000000"/>
          <w:szCs w:val="20"/>
        </w:rPr>
      </w:pPr>
      <w:r w:rsidRPr="00F56E75">
        <w:rPr>
          <w:rFonts w:cs="Arial"/>
          <w:color w:val="000000"/>
          <w:szCs w:val="20"/>
        </w:rPr>
        <w:lastRenderedPageBreak/>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rsidR="00EE50E3" w:rsidRDefault="00EE50E3" w:rsidP="00EE50E3">
      <w:pPr>
        <w:jc w:val="both"/>
        <w:rPr>
          <w:rFonts w:cs="Arial"/>
          <w:color w:val="000000"/>
          <w:szCs w:val="20"/>
          <w:lang w:val="sl-SI"/>
        </w:rPr>
      </w:pPr>
    </w:p>
    <w:p w:rsidR="00EE50E3" w:rsidRPr="00B44828" w:rsidRDefault="00EE50E3" w:rsidP="00EE50E3">
      <w:pPr>
        <w:spacing w:line="260" w:lineRule="exact"/>
        <w:jc w:val="both"/>
        <w:rPr>
          <w:rFonts w:cs="Arial"/>
          <w:szCs w:val="20"/>
          <w:lang w:val="sl-SI" w:eastAsia="ar-SA"/>
        </w:rPr>
      </w:pPr>
      <w:r w:rsidRPr="00B44828">
        <w:rPr>
          <w:rFonts w:cs="Arial"/>
          <w:szCs w:val="20"/>
          <w:lang w:val="sl-SI" w:eastAsia="ar-SA"/>
        </w:rPr>
        <w:t>Pri izbran</w:t>
      </w:r>
      <w:r>
        <w:rPr>
          <w:rFonts w:cs="Arial"/>
          <w:szCs w:val="20"/>
          <w:lang w:val="sl-SI" w:eastAsia="ar-SA"/>
        </w:rPr>
        <w:t xml:space="preserve">emu </w:t>
      </w:r>
      <w:r w:rsidRPr="00B44828">
        <w:rPr>
          <w:rFonts w:cs="Arial"/>
          <w:szCs w:val="20"/>
          <w:lang w:val="sl-SI" w:eastAsia="ar-SA"/>
        </w:rPr>
        <w:t>kandidat</w:t>
      </w:r>
      <w:r>
        <w:rPr>
          <w:rFonts w:cs="Arial"/>
          <w:szCs w:val="20"/>
          <w:lang w:val="sl-SI" w:eastAsia="ar-SA"/>
        </w:rPr>
        <w:t>u</w:t>
      </w:r>
      <w:r w:rsidRPr="00B44828">
        <w:rPr>
          <w:rFonts w:cs="Arial"/>
          <w:szCs w:val="20"/>
          <w:lang w:val="sl-SI" w:eastAsia="ar-SA"/>
        </w:rPr>
        <w:t xml:space="preserve"> se bo preverjalo, ali ima opravljen strokovni izpit iz upravnega postopka</w:t>
      </w:r>
      <w:r>
        <w:rPr>
          <w:rFonts w:cs="Arial"/>
          <w:szCs w:val="20"/>
          <w:lang w:val="sl-SI" w:eastAsia="ar-SA"/>
        </w:rPr>
        <w:t xml:space="preserve"> druge stopnje</w:t>
      </w:r>
      <w:r w:rsidRPr="00B44828">
        <w:rPr>
          <w:rFonts w:cs="Arial"/>
          <w:szCs w:val="20"/>
          <w:lang w:val="sl-SI" w:eastAsia="ar-SA"/>
        </w:rPr>
        <w:t>. V nasprotnem primeru bo moral izbran</w:t>
      </w:r>
      <w:r>
        <w:rPr>
          <w:rFonts w:cs="Arial"/>
          <w:szCs w:val="20"/>
          <w:lang w:val="sl-SI" w:eastAsia="ar-SA"/>
        </w:rPr>
        <w:t>i</w:t>
      </w:r>
      <w:r w:rsidRPr="00B44828">
        <w:rPr>
          <w:rFonts w:cs="Arial"/>
          <w:szCs w:val="20"/>
          <w:lang w:val="sl-SI" w:eastAsia="ar-SA"/>
        </w:rPr>
        <w:t xml:space="preserve"> kandidat strokovni izpit iz upravnega postopka</w:t>
      </w:r>
      <w:r>
        <w:rPr>
          <w:rFonts w:cs="Arial"/>
          <w:szCs w:val="20"/>
          <w:lang w:val="sl-SI" w:eastAsia="ar-SA"/>
        </w:rPr>
        <w:t xml:space="preserve"> druge stopnje</w:t>
      </w:r>
      <w:r w:rsidRPr="00B44828">
        <w:rPr>
          <w:rFonts w:cs="Arial"/>
          <w:szCs w:val="20"/>
          <w:lang w:val="sl-SI" w:eastAsia="ar-SA"/>
        </w:rPr>
        <w:t>, v skladu z 31. členom Zakona o splošnem upravnem postopku (Uradni list RS št. 24/2006-UPB2, 105/2006-ZUS-1, 126/2007, 65/2008, 47/2009 Odl.US: U-I-54/06-32 (48/2009 popr.), 8/2010, 82/2013), opraviti najkasneje v treh mesecih od sklenitve delovnega razmerja.</w:t>
      </w:r>
    </w:p>
    <w:p w:rsidR="00B37248" w:rsidRPr="00B37248" w:rsidRDefault="00B37248" w:rsidP="00B37248">
      <w:pPr>
        <w:pStyle w:val="Odstavekseznama"/>
        <w:jc w:val="both"/>
        <w:rPr>
          <w:rFonts w:cs="Arial"/>
          <w:b/>
          <w:szCs w:val="20"/>
          <w:lang w:val="sl-SI"/>
        </w:rPr>
      </w:pPr>
    </w:p>
    <w:p w:rsidR="00EE50E3" w:rsidRPr="006F2B26" w:rsidRDefault="00EE50E3" w:rsidP="00EE50E3">
      <w:pPr>
        <w:jc w:val="both"/>
        <w:rPr>
          <w:rFonts w:cs="Arial"/>
          <w:b/>
          <w:szCs w:val="20"/>
          <w:lang w:val="sl-SI"/>
        </w:rPr>
      </w:pPr>
      <w:r w:rsidRPr="006F2B26">
        <w:rPr>
          <w:rFonts w:cs="Arial"/>
          <w:b/>
          <w:szCs w:val="20"/>
          <w:lang w:val="sl-SI"/>
        </w:rPr>
        <w:t>Delovn</w:t>
      </w:r>
      <w:r>
        <w:rPr>
          <w:rFonts w:cs="Arial"/>
          <w:b/>
          <w:szCs w:val="20"/>
          <w:lang w:val="sl-SI"/>
        </w:rPr>
        <w:t>o</w:t>
      </w:r>
      <w:r w:rsidRPr="006F2B26">
        <w:rPr>
          <w:rFonts w:cs="Arial"/>
          <w:b/>
          <w:szCs w:val="20"/>
          <w:lang w:val="sl-SI"/>
        </w:rPr>
        <w:t xml:space="preserve"> </w:t>
      </w:r>
      <w:r>
        <w:rPr>
          <w:rFonts w:cs="Arial"/>
          <w:b/>
          <w:szCs w:val="20"/>
          <w:lang w:val="sl-SI"/>
        </w:rPr>
        <w:t>področje</w:t>
      </w:r>
      <w:r w:rsidRPr="006F2B26">
        <w:rPr>
          <w:rFonts w:cs="Arial"/>
          <w:b/>
          <w:szCs w:val="20"/>
          <w:lang w:val="sl-SI"/>
        </w:rPr>
        <w:t>:</w:t>
      </w:r>
    </w:p>
    <w:p w:rsidR="00A03A75" w:rsidRPr="005711C0" w:rsidRDefault="00A03A75" w:rsidP="00A03A75">
      <w:pPr>
        <w:pStyle w:val="Telobesedila2"/>
        <w:numPr>
          <w:ilvl w:val="0"/>
          <w:numId w:val="9"/>
        </w:numPr>
        <w:spacing w:after="0" w:line="240" w:lineRule="auto"/>
        <w:jc w:val="both"/>
        <w:rPr>
          <w:rFonts w:cs="Arial"/>
          <w:szCs w:val="20"/>
        </w:rPr>
      </w:pPr>
      <w:r w:rsidRPr="005711C0">
        <w:rPr>
          <w:rFonts w:cs="Arial"/>
          <w:szCs w:val="20"/>
        </w:rPr>
        <w:t>pomoč pri pripravi osnutkov predpisov in drugih zahtevnejših gradiv;</w:t>
      </w:r>
    </w:p>
    <w:p w:rsidR="00A03A75" w:rsidRPr="005711C0" w:rsidRDefault="00A03A75" w:rsidP="00A03A75">
      <w:pPr>
        <w:pStyle w:val="Telobesedila2"/>
        <w:numPr>
          <w:ilvl w:val="0"/>
          <w:numId w:val="9"/>
        </w:numPr>
        <w:spacing w:after="0" w:line="240" w:lineRule="auto"/>
        <w:jc w:val="both"/>
        <w:rPr>
          <w:rFonts w:cs="Arial"/>
          <w:szCs w:val="20"/>
        </w:rPr>
      </w:pPr>
      <w:r w:rsidRPr="005711C0">
        <w:rPr>
          <w:rFonts w:cs="Arial"/>
          <w:szCs w:val="20"/>
        </w:rPr>
        <w:t>zbiranje, urejanje in priprava podatkov za oblikovanje zahtevnejših gradiv;</w:t>
      </w:r>
    </w:p>
    <w:p w:rsidR="00A03A75" w:rsidRPr="005711C0" w:rsidRDefault="00A03A75" w:rsidP="00A03A75">
      <w:pPr>
        <w:pStyle w:val="Telobesedila2"/>
        <w:numPr>
          <w:ilvl w:val="0"/>
          <w:numId w:val="9"/>
        </w:numPr>
        <w:spacing w:after="0" w:line="240" w:lineRule="auto"/>
        <w:jc w:val="both"/>
        <w:rPr>
          <w:rFonts w:cs="Arial"/>
          <w:szCs w:val="20"/>
        </w:rPr>
      </w:pPr>
      <w:r w:rsidRPr="005711C0">
        <w:rPr>
          <w:rFonts w:cs="Arial"/>
          <w:szCs w:val="20"/>
        </w:rPr>
        <w:t>samostojno oblikovanje manj zahtevnih gradiv s predlogi ukrepov;</w:t>
      </w:r>
    </w:p>
    <w:p w:rsidR="00A03A75" w:rsidRPr="005711C0" w:rsidRDefault="00A03A75" w:rsidP="00A03A75">
      <w:pPr>
        <w:pStyle w:val="Telobesedila2"/>
        <w:numPr>
          <w:ilvl w:val="0"/>
          <w:numId w:val="9"/>
        </w:numPr>
        <w:spacing w:after="0" w:line="240" w:lineRule="auto"/>
        <w:jc w:val="both"/>
        <w:rPr>
          <w:rFonts w:cs="Arial"/>
          <w:szCs w:val="20"/>
        </w:rPr>
      </w:pPr>
      <w:r w:rsidRPr="005711C0">
        <w:rPr>
          <w:rFonts w:cs="Arial"/>
          <w:szCs w:val="20"/>
        </w:rPr>
        <w:t>vodenje v zahtevnih upravnih postopkih na I. stopnji;</w:t>
      </w:r>
    </w:p>
    <w:p w:rsidR="00A03A75" w:rsidRPr="005711C0" w:rsidRDefault="00A03A75" w:rsidP="00A03A75">
      <w:pPr>
        <w:pStyle w:val="Telobesedila2"/>
        <w:numPr>
          <w:ilvl w:val="0"/>
          <w:numId w:val="9"/>
        </w:numPr>
        <w:spacing w:after="0" w:line="240" w:lineRule="auto"/>
        <w:jc w:val="both"/>
        <w:rPr>
          <w:rFonts w:cs="Arial"/>
          <w:szCs w:val="20"/>
        </w:rPr>
      </w:pPr>
      <w:r w:rsidRPr="005711C0">
        <w:rPr>
          <w:rFonts w:cs="Arial"/>
          <w:szCs w:val="20"/>
        </w:rPr>
        <w:t>opravljanje drugih upravnih nalog podobne zahtevnosti.</w:t>
      </w:r>
    </w:p>
    <w:p w:rsidR="00EE50E3" w:rsidRDefault="00EE50E3" w:rsidP="00EE50E3">
      <w:pPr>
        <w:jc w:val="both"/>
        <w:rPr>
          <w:szCs w:val="20"/>
        </w:rPr>
      </w:pPr>
    </w:p>
    <w:p w:rsidR="00EE50E3" w:rsidRPr="00A03A75" w:rsidRDefault="00EE50E3" w:rsidP="00EE50E3">
      <w:pPr>
        <w:jc w:val="both"/>
        <w:rPr>
          <w:szCs w:val="20"/>
        </w:rPr>
      </w:pPr>
      <w:r w:rsidRPr="00A03A75">
        <w:rPr>
          <w:szCs w:val="20"/>
        </w:rPr>
        <w:t>Prijava na prosto delovno mesto mora biti obvezno pripravljena in oddana na obrazcu z oznako JO</w:t>
      </w:r>
      <w:r w:rsidRPr="00A03A75">
        <w:rPr>
          <w:rFonts w:cs="Arial"/>
          <w:szCs w:val="20"/>
          <w:lang w:val="it-IT" w:eastAsia="ar-SA"/>
        </w:rPr>
        <w:t>,</w:t>
      </w:r>
      <w:r w:rsidRPr="00A03A75">
        <w:rPr>
          <w:szCs w:val="20"/>
        </w:rPr>
        <w:t xml:space="preserve"> ki je priloga te javne objave z natančno izpolnjenimi vsemi rubrikami in podpisanimi izjavami. Kandidat lahko po lastni presoji obrazcu prijave priloži tudi kratek življenjepis.</w:t>
      </w:r>
    </w:p>
    <w:p w:rsidR="00EE50E3" w:rsidRDefault="00EE50E3" w:rsidP="00EE50E3">
      <w:pPr>
        <w:spacing w:line="240" w:lineRule="auto"/>
        <w:jc w:val="both"/>
        <w:rPr>
          <w:rFonts w:cs="Arial"/>
          <w:color w:val="000000"/>
          <w:szCs w:val="20"/>
          <w:lang w:val="sl-SI"/>
        </w:rPr>
      </w:pPr>
    </w:p>
    <w:p w:rsidR="00EE50E3" w:rsidRPr="000349F0" w:rsidRDefault="00EE50E3" w:rsidP="00EE50E3">
      <w:pPr>
        <w:spacing w:line="240" w:lineRule="auto"/>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rsidR="00EE50E3" w:rsidRDefault="00EE50E3" w:rsidP="00EE50E3">
      <w:pPr>
        <w:jc w:val="both"/>
        <w:rPr>
          <w:rFonts w:cs="Arial"/>
          <w:color w:val="000000"/>
          <w:szCs w:val="20"/>
          <w:lang w:val="sl-SI"/>
        </w:rPr>
      </w:pPr>
    </w:p>
    <w:p w:rsidR="00EE50E3" w:rsidRDefault="00EE50E3" w:rsidP="00EE50E3">
      <w:pPr>
        <w:jc w:val="both"/>
        <w:rPr>
          <w:rFonts w:cs="Arial"/>
          <w:color w:val="000000"/>
          <w:szCs w:val="20"/>
          <w:lang w:val="sl-SI"/>
        </w:rPr>
      </w:pPr>
      <w:r w:rsidRPr="00096CA3">
        <w:rPr>
          <w:rFonts w:cs="Arial"/>
          <w:color w:val="000000"/>
          <w:szCs w:val="20"/>
          <w:lang w:val="sl-SI"/>
        </w:rPr>
        <w:t xml:space="preserve">Z izbranim kandidatom bo sklenjeno delovno razmerje za določen čas do </w:t>
      </w:r>
      <w:r w:rsidR="00FE23FB" w:rsidRPr="00096CA3">
        <w:rPr>
          <w:rFonts w:cs="Arial"/>
          <w:color w:val="000000"/>
          <w:szCs w:val="20"/>
          <w:lang w:val="sl-SI"/>
        </w:rPr>
        <w:t>2</w:t>
      </w:r>
      <w:r w:rsidR="00A03A75">
        <w:rPr>
          <w:rFonts w:cs="Arial"/>
          <w:color w:val="000000"/>
          <w:szCs w:val="20"/>
          <w:lang w:val="sl-SI"/>
        </w:rPr>
        <w:t>1</w:t>
      </w:r>
      <w:r w:rsidR="00FE23FB" w:rsidRPr="00096CA3">
        <w:rPr>
          <w:rFonts w:cs="Arial"/>
          <w:color w:val="000000"/>
          <w:szCs w:val="20"/>
          <w:lang w:val="sl-SI"/>
        </w:rPr>
        <w:t xml:space="preserve">.9.2020 </w:t>
      </w:r>
      <w:r w:rsidRPr="00096CA3">
        <w:rPr>
          <w:rFonts w:cs="Arial"/>
          <w:color w:val="000000"/>
          <w:szCs w:val="20"/>
          <w:lang w:val="sl-SI"/>
        </w:rPr>
        <w:t xml:space="preserve">oz. do vrnitve javne uslužbenke iz dopusta </w:t>
      </w:r>
      <w:r w:rsidRPr="00096CA3">
        <w:rPr>
          <w:rFonts w:cs="Arial"/>
          <w:bCs/>
          <w:szCs w:val="20"/>
          <w:lang w:val="sl-SI"/>
        </w:rPr>
        <w:t>po ZSDP-1 (</w:t>
      </w:r>
      <w:r w:rsidRPr="00096CA3">
        <w:rPr>
          <w:rFonts w:cs="Arial"/>
          <w:szCs w:val="20"/>
          <w:shd w:val="clear" w:color="auto" w:fill="FFFFFF"/>
        </w:rPr>
        <w:t>Uradni list RS, št. 26/2014, 90/2015 – ZIUPTD, 90/2015</w:t>
      </w:r>
      <w:r w:rsidR="00FE23FB" w:rsidRPr="00096CA3">
        <w:rPr>
          <w:rFonts w:cs="Arial"/>
          <w:szCs w:val="20"/>
          <w:shd w:val="clear" w:color="auto" w:fill="FFFFFF"/>
        </w:rPr>
        <w:t xml:space="preserve"> </w:t>
      </w:r>
      <w:r w:rsidRPr="00096CA3">
        <w:rPr>
          <w:rFonts w:cs="Arial"/>
          <w:szCs w:val="20"/>
          <w:shd w:val="clear" w:color="auto" w:fill="FFFFFF"/>
        </w:rPr>
        <w:t xml:space="preserve"> in 69/2015</w:t>
      </w:r>
      <w:r w:rsidRPr="00096CA3">
        <w:t>)</w:t>
      </w:r>
      <w:r w:rsidRPr="00096CA3">
        <w:rPr>
          <w:rFonts w:cs="Arial"/>
          <w:color w:val="000000"/>
          <w:szCs w:val="20"/>
          <w:lang w:val="sl-SI"/>
        </w:rPr>
        <w:t>, s polnim delovnim časom.</w:t>
      </w:r>
      <w:r w:rsidR="003C30C0" w:rsidRPr="00096CA3">
        <w:rPr>
          <w:rFonts w:cs="Arial"/>
          <w:color w:val="000000"/>
          <w:szCs w:val="20"/>
          <w:lang w:val="sl-SI"/>
        </w:rPr>
        <w:t xml:space="preserve"> Delovno razmerje je vezano na delovno mesto, na katerem se izvajajo naloge Programa razvoja podeželja 2014-2020 in bo sofinancirano s sredstvi Evropskega kmetijskega sklada za razvoj podeželja.</w:t>
      </w:r>
    </w:p>
    <w:p w:rsidR="00EE50E3" w:rsidRDefault="00EE50E3" w:rsidP="00EE50E3">
      <w:pPr>
        <w:jc w:val="both"/>
        <w:rPr>
          <w:rFonts w:cs="Arial"/>
          <w:color w:val="000000"/>
          <w:szCs w:val="20"/>
          <w:lang w:val="sl-SI"/>
        </w:rPr>
      </w:pPr>
    </w:p>
    <w:p w:rsidR="00EE50E3" w:rsidRPr="00B85250" w:rsidRDefault="00EE50E3" w:rsidP="00EE50E3">
      <w:pPr>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rsidR="00EE50E3" w:rsidRDefault="00EE50E3" w:rsidP="00EE50E3">
      <w:pPr>
        <w:tabs>
          <w:tab w:val="center" w:pos="4320"/>
          <w:tab w:val="right" w:pos="8640"/>
        </w:tabs>
        <w:jc w:val="both"/>
        <w:rPr>
          <w:rFonts w:cs="Arial"/>
          <w:szCs w:val="20"/>
          <w:lang w:val="sl-SI"/>
        </w:rPr>
      </w:pPr>
    </w:p>
    <w:p w:rsidR="00EE50E3" w:rsidRDefault="00EE50E3" w:rsidP="00EE50E3">
      <w:pPr>
        <w:tabs>
          <w:tab w:val="center" w:pos="4320"/>
          <w:tab w:val="right" w:pos="8640"/>
        </w:tabs>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rsidR="00EE50E3" w:rsidRDefault="00EE50E3" w:rsidP="00EE50E3">
      <w:pPr>
        <w:pStyle w:val="align-justify"/>
        <w:spacing w:before="0" w:beforeAutospacing="0" w:after="0" w:afterAutospacing="0"/>
        <w:rPr>
          <w:rFonts w:ascii="Arial" w:hAnsi="Arial" w:cs="Arial"/>
          <w:b/>
          <w:sz w:val="20"/>
          <w:szCs w:val="20"/>
        </w:rPr>
      </w:pPr>
    </w:p>
    <w:p w:rsidR="00EE50E3" w:rsidRPr="0031018C" w:rsidRDefault="00EE50E3" w:rsidP="00EE50E3">
      <w:pPr>
        <w:pStyle w:val="align-justify"/>
        <w:spacing w:before="0" w:beforeAutospacing="0" w:after="0" w:afterAutospacing="0"/>
        <w:rPr>
          <w:rFonts w:ascii="Arial" w:hAnsi="Arial" w:cs="Arial"/>
          <w:b/>
          <w:sz w:val="20"/>
          <w:szCs w:val="20"/>
        </w:rPr>
      </w:pPr>
      <w:r w:rsidRPr="0031018C">
        <w:rPr>
          <w:rFonts w:ascii="Arial" w:hAnsi="Arial" w:cs="Arial"/>
          <w:b/>
          <w:sz w:val="20"/>
          <w:szCs w:val="20"/>
        </w:rPr>
        <w:t>Prijav</w:t>
      </w:r>
      <w:r>
        <w:rPr>
          <w:rFonts w:ascii="Arial" w:hAnsi="Arial" w:cs="Arial"/>
          <w:b/>
          <w:sz w:val="20"/>
          <w:szCs w:val="20"/>
        </w:rPr>
        <w:t>a</w:t>
      </w:r>
      <w:r w:rsidRPr="0031018C">
        <w:rPr>
          <w:rFonts w:ascii="Arial" w:hAnsi="Arial" w:cs="Arial"/>
          <w:b/>
          <w:sz w:val="20"/>
          <w:szCs w:val="20"/>
        </w:rPr>
        <w:t xml:space="preserve"> na prost</w:t>
      </w:r>
      <w:r>
        <w:rPr>
          <w:rFonts w:ascii="Arial" w:hAnsi="Arial" w:cs="Arial"/>
          <w:b/>
          <w:sz w:val="20"/>
          <w:szCs w:val="20"/>
        </w:rPr>
        <w:t>o</w:t>
      </w:r>
      <w:r w:rsidRPr="0031018C">
        <w:rPr>
          <w:rFonts w:ascii="Arial" w:hAnsi="Arial" w:cs="Arial"/>
          <w:b/>
          <w:sz w:val="20"/>
          <w:szCs w:val="20"/>
        </w:rPr>
        <w:t xml:space="preserve"> delovn</w:t>
      </w:r>
      <w:r>
        <w:rPr>
          <w:rFonts w:ascii="Arial" w:hAnsi="Arial" w:cs="Arial"/>
          <w:b/>
          <w:sz w:val="20"/>
          <w:szCs w:val="20"/>
        </w:rPr>
        <w:t>o</w:t>
      </w:r>
      <w:r w:rsidRPr="0031018C">
        <w:rPr>
          <w:rFonts w:ascii="Arial" w:hAnsi="Arial" w:cs="Arial"/>
          <w:b/>
          <w:sz w:val="20"/>
          <w:szCs w:val="20"/>
        </w:rPr>
        <w:t xml:space="preserve"> mest</w:t>
      </w:r>
      <w:r>
        <w:rPr>
          <w:rFonts w:ascii="Arial" w:hAnsi="Arial" w:cs="Arial"/>
          <w:b/>
          <w:sz w:val="20"/>
          <w:szCs w:val="20"/>
        </w:rPr>
        <w:t>o</w:t>
      </w:r>
      <w:r w:rsidRPr="0031018C">
        <w:rPr>
          <w:rFonts w:ascii="Arial" w:hAnsi="Arial" w:cs="Arial"/>
          <w:b/>
          <w:sz w:val="20"/>
          <w:szCs w:val="20"/>
        </w:rPr>
        <w:t xml:space="preserve"> mora vsebovati:</w:t>
      </w:r>
      <w:r w:rsidRPr="0031018C">
        <w:rPr>
          <w:rStyle w:val="apple-converted-space"/>
          <w:rFonts w:ascii="Arial" w:hAnsi="Arial" w:cs="Arial"/>
          <w:b/>
          <w:sz w:val="20"/>
          <w:szCs w:val="20"/>
        </w:rPr>
        <w:t> </w:t>
      </w:r>
      <w:r w:rsidRPr="0031018C">
        <w:rPr>
          <w:rFonts w:ascii="Arial" w:hAnsi="Arial" w:cs="Arial"/>
          <w:b/>
          <w:sz w:val="20"/>
          <w:szCs w:val="20"/>
        </w:rPr>
        <w:br/>
      </w:r>
    </w:p>
    <w:p w:rsidR="00EE50E3" w:rsidRPr="0031018C" w:rsidRDefault="00EE50E3" w:rsidP="00EE50E3">
      <w:pPr>
        <w:pStyle w:val="align-justify"/>
        <w:numPr>
          <w:ilvl w:val="0"/>
          <w:numId w:val="2"/>
        </w:numPr>
        <w:spacing w:before="0" w:beforeAutospacing="0" w:after="0" w:afterAutospacing="0"/>
        <w:jc w:val="both"/>
        <w:rPr>
          <w:rFonts w:ascii="Arial" w:hAnsi="Arial"/>
          <w:b/>
          <w:sz w:val="20"/>
          <w:szCs w:val="20"/>
          <w:lang w:eastAsia="en-US"/>
        </w:rPr>
      </w:pPr>
      <w:r w:rsidRPr="0031018C">
        <w:rPr>
          <w:rFonts w:ascii="Arial" w:hAnsi="Arial"/>
          <w:b/>
          <w:sz w:val="20"/>
          <w:szCs w:val="20"/>
          <w:lang w:eastAsia="en-US"/>
        </w:rPr>
        <w:t>pisno izjavo o izpolnjevanju pogoja glede zahtevane izobrazbe, iz katere mora biti razvidna stopnja in smer izobrazbe ter leto in ustanova, na kateri je bila izobrazba pridobljena,</w:t>
      </w:r>
    </w:p>
    <w:p w:rsidR="00EE50E3" w:rsidRPr="0031018C" w:rsidRDefault="00EE50E3" w:rsidP="00EE50E3">
      <w:pPr>
        <w:pStyle w:val="align-justify"/>
        <w:numPr>
          <w:ilvl w:val="0"/>
          <w:numId w:val="2"/>
        </w:numPr>
        <w:spacing w:before="0" w:beforeAutospacing="0" w:after="0" w:afterAutospacing="0"/>
        <w:jc w:val="both"/>
        <w:rPr>
          <w:rFonts w:ascii="Arial" w:hAnsi="Arial"/>
          <w:b/>
          <w:sz w:val="20"/>
          <w:szCs w:val="20"/>
          <w:lang w:eastAsia="en-US"/>
        </w:rPr>
      </w:pPr>
      <w:r w:rsidRPr="0031018C">
        <w:rPr>
          <w:rFonts w:ascii="Arial" w:hAnsi="Arial"/>
          <w:b/>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E50E3" w:rsidRPr="0031018C" w:rsidRDefault="00EE50E3" w:rsidP="00EE50E3">
      <w:pPr>
        <w:pStyle w:val="align-justify"/>
        <w:numPr>
          <w:ilvl w:val="0"/>
          <w:numId w:val="2"/>
        </w:numPr>
        <w:spacing w:before="0" w:beforeAutospacing="0" w:after="0" w:afterAutospacing="0"/>
        <w:jc w:val="both"/>
        <w:rPr>
          <w:rFonts w:ascii="Arial" w:hAnsi="Arial"/>
          <w:b/>
          <w:sz w:val="20"/>
          <w:szCs w:val="20"/>
          <w:lang w:eastAsia="en-US"/>
        </w:rPr>
      </w:pPr>
      <w:r w:rsidRPr="0031018C">
        <w:rPr>
          <w:rFonts w:ascii="Arial" w:hAnsi="Arial"/>
          <w:b/>
          <w:sz w:val="20"/>
          <w:szCs w:val="20"/>
          <w:lang w:eastAsia="en-US"/>
        </w:rPr>
        <w:t>pisno izjavo kandidata, da:</w:t>
      </w:r>
    </w:p>
    <w:p w:rsidR="00EE50E3" w:rsidRPr="0031018C" w:rsidRDefault="00EE50E3" w:rsidP="00EE50E3">
      <w:pPr>
        <w:pStyle w:val="align-justify"/>
        <w:numPr>
          <w:ilvl w:val="0"/>
          <w:numId w:val="3"/>
        </w:numPr>
        <w:spacing w:before="0" w:beforeAutospacing="0" w:after="0" w:afterAutospacing="0"/>
        <w:jc w:val="both"/>
        <w:rPr>
          <w:rFonts w:ascii="Arial" w:hAnsi="Arial"/>
          <w:b/>
          <w:sz w:val="20"/>
          <w:szCs w:val="20"/>
          <w:lang w:eastAsia="en-US"/>
        </w:rPr>
      </w:pPr>
      <w:r w:rsidRPr="0031018C">
        <w:rPr>
          <w:rFonts w:ascii="Arial" w:hAnsi="Arial"/>
          <w:b/>
          <w:sz w:val="20"/>
          <w:szCs w:val="20"/>
          <w:lang w:eastAsia="en-US"/>
        </w:rPr>
        <w:t>je državljan Republike Slovenije,</w:t>
      </w:r>
    </w:p>
    <w:p w:rsidR="00EE50E3" w:rsidRPr="0031018C" w:rsidRDefault="00EE50E3" w:rsidP="00EE50E3">
      <w:pPr>
        <w:pStyle w:val="align-justify"/>
        <w:numPr>
          <w:ilvl w:val="0"/>
          <w:numId w:val="3"/>
        </w:numPr>
        <w:spacing w:before="0" w:beforeAutospacing="0" w:after="0" w:afterAutospacing="0"/>
        <w:jc w:val="both"/>
        <w:rPr>
          <w:rFonts w:ascii="Arial" w:hAnsi="Arial"/>
          <w:b/>
          <w:sz w:val="20"/>
          <w:szCs w:val="20"/>
          <w:lang w:eastAsia="en-US"/>
        </w:rPr>
      </w:pPr>
      <w:r w:rsidRPr="0031018C">
        <w:rPr>
          <w:rFonts w:ascii="Arial" w:hAnsi="Arial"/>
          <w:b/>
          <w:sz w:val="20"/>
          <w:szCs w:val="20"/>
          <w:lang w:eastAsia="en-US"/>
        </w:rPr>
        <w:t>ni bil pravnomočno obsojen zaradi naklepnega kaznivega dejanja, ki se preganja po uradni dolžnosti in da ni bil obsojen na nepogojno kazen zapora v trajanju več kot šest mesecev,</w:t>
      </w:r>
    </w:p>
    <w:p w:rsidR="00EE50E3" w:rsidRPr="0031018C" w:rsidRDefault="00EE50E3" w:rsidP="00EE50E3">
      <w:pPr>
        <w:pStyle w:val="align-justify"/>
        <w:numPr>
          <w:ilvl w:val="0"/>
          <w:numId w:val="3"/>
        </w:numPr>
        <w:spacing w:before="0" w:beforeAutospacing="0" w:after="0" w:afterAutospacing="0"/>
        <w:jc w:val="both"/>
        <w:rPr>
          <w:rFonts w:ascii="Arial" w:hAnsi="Arial"/>
          <w:b/>
          <w:sz w:val="20"/>
          <w:szCs w:val="20"/>
          <w:lang w:eastAsia="en-US"/>
        </w:rPr>
      </w:pPr>
      <w:r w:rsidRPr="0031018C">
        <w:rPr>
          <w:rFonts w:ascii="Arial" w:hAnsi="Arial"/>
          <w:b/>
          <w:sz w:val="20"/>
          <w:szCs w:val="20"/>
          <w:lang w:eastAsia="en-US"/>
        </w:rPr>
        <w:t>zoper njega ni bila vložena pravnomočna obtožnica zaradi naklepnega kaznivega dejanja, ki se preganja po uradni dolžnosti,</w:t>
      </w:r>
    </w:p>
    <w:p w:rsidR="00EE50E3" w:rsidRPr="005F3475" w:rsidRDefault="00EE50E3" w:rsidP="00EE50E3">
      <w:pPr>
        <w:pStyle w:val="align-justify"/>
        <w:numPr>
          <w:ilvl w:val="0"/>
          <w:numId w:val="2"/>
        </w:numPr>
        <w:spacing w:before="0" w:beforeAutospacing="0" w:after="0" w:afterAutospacing="0"/>
        <w:jc w:val="both"/>
        <w:rPr>
          <w:rFonts w:ascii="Arial" w:hAnsi="Arial"/>
          <w:b/>
          <w:sz w:val="20"/>
          <w:szCs w:val="20"/>
          <w:lang w:eastAsia="en-US"/>
        </w:rPr>
      </w:pPr>
      <w:r w:rsidRPr="0031018C">
        <w:rPr>
          <w:rFonts w:ascii="Arial" w:hAnsi="Arial"/>
          <w:b/>
          <w:sz w:val="20"/>
          <w:szCs w:val="20"/>
          <w:lang w:eastAsia="en-US"/>
        </w:rPr>
        <w:t xml:space="preserve">pisno izjavo, da za namen te </w:t>
      </w:r>
      <w:r>
        <w:rPr>
          <w:rFonts w:ascii="Arial" w:hAnsi="Arial"/>
          <w:b/>
          <w:sz w:val="20"/>
          <w:szCs w:val="20"/>
          <w:lang w:eastAsia="en-US"/>
        </w:rPr>
        <w:t>javne objave</w:t>
      </w:r>
      <w:r w:rsidRPr="0031018C">
        <w:rPr>
          <w:rFonts w:ascii="Arial" w:hAnsi="Arial"/>
          <w:b/>
          <w:sz w:val="20"/>
          <w:szCs w:val="20"/>
          <w:lang w:eastAsia="en-US"/>
        </w:rPr>
        <w:t xml:space="preserve"> dovoljuje Agenciji RS za kmetijske trge in razvoj podeželja pridobitev podatkov</w:t>
      </w:r>
      <w:r>
        <w:rPr>
          <w:rFonts w:ascii="Arial" w:hAnsi="Arial"/>
          <w:b/>
          <w:sz w:val="20"/>
          <w:szCs w:val="20"/>
          <w:lang w:eastAsia="en-US"/>
        </w:rPr>
        <w:t xml:space="preserve"> iz 3. točke iz uradne evidence.</w:t>
      </w:r>
    </w:p>
    <w:p w:rsidR="00EE50E3" w:rsidRDefault="00EE50E3" w:rsidP="00EE50E3">
      <w:pPr>
        <w:pStyle w:val="align-justify"/>
        <w:spacing w:before="0" w:beforeAutospacing="0" w:after="0" w:afterAutospacing="0"/>
        <w:jc w:val="both"/>
        <w:rPr>
          <w:rFonts w:ascii="Arial" w:hAnsi="Arial" w:cs="Arial"/>
          <w:b/>
          <w:sz w:val="20"/>
          <w:szCs w:val="20"/>
          <w:lang w:eastAsia="en-US"/>
        </w:rPr>
      </w:pPr>
    </w:p>
    <w:p w:rsidR="00EE50E3" w:rsidRDefault="00EE50E3" w:rsidP="00EE50E3">
      <w:pPr>
        <w:pStyle w:val="align-justify"/>
        <w:spacing w:before="0" w:beforeAutospacing="0" w:after="0" w:afterAutospacing="0"/>
        <w:jc w:val="both"/>
        <w:rPr>
          <w:rFonts w:ascii="Arial" w:hAnsi="Arial" w:cs="Arial"/>
          <w:b/>
          <w:sz w:val="20"/>
          <w:szCs w:val="20"/>
          <w:lang w:eastAsia="en-US"/>
        </w:rPr>
      </w:pPr>
    </w:p>
    <w:p w:rsidR="00EE50E3" w:rsidRDefault="00EE50E3" w:rsidP="00EE50E3">
      <w:pPr>
        <w:pStyle w:val="align-justify"/>
        <w:spacing w:before="0" w:beforeAutospacing="0" w:after="0" w:afterAutospacing="0"/>
        <w:jc w:val="both"/>
        <w:rPr>
          <w:rFonts w:ascii="Arial" w:hAnsi="Arial" w:cs="Arial"/>
          <w:b/>
          <w:sz w:val="20"/>
          <w:szCs w:val="20"/>
          <w:lang w:eastAsia="en-US"/>
        </w:rPr>
      </w:pPr>
    </w:p>
    <w:p w:rsidR="00EE50E3" w:rsidRPr="00682D15" w:rsidRDefault="00EE50E3" w:rsidP="00EE50E3">
      <w:pPr>
        <w:spacing w:line="240" w:lineRule="auto"/>
        <w:jc w:val="both"/>
        <w:rPr>
          <w:rFonts w:cs="Arial"/>
          <w:b/>
          <w:color w:val="000000"/>
          <w:szCs w:val="20"/>
          <w:lang w:val="sl-SI"/>
        </w:rPr>
      </w:pPr>
    </w:p>
    <w:p w:rsidR="00EE50E3" w:rsidRPr="00682D15" w:rsidRDefault="00EE50E3" w:rsidP="00EE50E3">
      <w:pPr>
        <w:spacing w:line="240" w:lineRule="auto"/>
        <w:jc w:val="both"/>
        <w:rPr>
          <w:rFonts w:cs="Arial"/>
          <w:b/>
          <w:color w:val="000000"/>
          <w:szCs w:val="20"/>
          <w:lang w:val="sl-SI"/>
        </w:rPr>
      </w:pPr>
      <w:r w:rsidRPr="00682D15">
        <w:rPr>
          <w:rFonts w:cs="Arial"/>
          <w:b/>
          <w:color w:val="000000"/>
          <w:szCs w:val="20"/>
          <w:lang w:val="sl-SI"/>
        </w:rPr>
        <w:t>Kandidati vložijo prijavo v pisni obliki na obrazcu z oznako JO</w:t>
      </w:r>
      <w:r w:rsidRPr="00682D15">
        <w:rPr>
          <w:rFonts w:cs="Arial"/>
          <w:b/>
          <w:szCs w:val="20"/>
        </w:rPr>
        <w:t xml:space="preserve">, ki jo pošljejo v zaprti ovojnici z označbo: »javna objava št. </w:t>
      </w:r>
      <w:r w:rsidR="00096CA3">
        <w:rPr>
          <w:rFonts w:cs="Arial"/>
          <w:b/>
          <w:szCs w:val="20"/>
        </w:rPr>
        <w:t>1101-</w:t>
      </w:r>
      <w:r w:rsidR="0018439E">
        <w:rPr>
          <w:rFonts w:cs="Arial"/>
          <w:b/>
          <w:szCs w:val="20"/>
        </w:rPr>
        <w:t>8</w:t>
      </w:r>
      <w:bookmarkStart w:id="0" w:name="_GoBack"/>
      <w:bookmarkEnd w:id="0"/>
      <w:r w:rsidR="00096CA3">
        <w:rPr>
          <w:rFonts w:cs="Arial"/>
          <w:b/>
          <w:szCs w:val="20"/>
        </w:rPr>
        <w:t>/2019</w:t>
      </w:r>
      <w:r w:rsidRPr="00682D15">
        <w:rPr>
          <w:rFonts w:cs="Arial"/>
          <w:b/>
          <w:szCs w:val="20"/>
        </w:rPr>
        <w:t xml:space="preserve">« </w:t>
      </w:r>
      <w:r w:rsidRPr="00682D15">
        <w:rPr>
          <w:rFonts w:cs="Arial"/>
          <w:b/>
          <w:color w:val="000000"/>
          <w:szCs w:val="20"/>
          <w:lang w:val="sl-SI"/>
        </w:rPr>
        <w:t xml:space="preserve">na naslov: Agencija Republike Slovenije za kmetijske trge in razvoj podeželja, Služba za splošne zadeve, Oddelek za kadrovske in finančno materialne zadeve, Dunajska 160, 1000 in sicer v roku </w:t>
      </w:r>
      <w:r w:rsidR="00B37248" w:rsidRPr="003C30C0">
        <w:rPr>
          <w:rFonts w:cs="Arial"/>
          <w:b/>
          <w:color w:val="000000"/>
          <w:szCs w:val="20"/>
          <w:lang w:val="sl-SI"/>
        </w:rPr>
        <w:t>10</w:t>
      </w:r>
      <w:r w:rsidRPr="003C30C0">
        <w:rPr>
          <w:rFonts w:cs="Arial"/>
          <w:b/>
          <w:color w:val="000000"/>
          <w:szCs w:val="20"/>
          <w:lang w:val="sl-SI"/>
        </w:rPr>
        <w:t xml:space="preserve"> dni</w:t>
      </w:r>
      <w:r w:rsidRPr="00682D15">
        <w:rPr>
          <w:rFonts w:cs="Arial"/>
          <w:b/>
          <w:color w:val="000000"/>
          <w:szCs w:val="20"/>
          <w:lang w:val="sl-SI"/>
        </w:rPr>
        <w:t xml:space="preserve"> po objavi na spletni strani Zavoda RS za zaposlovanje</w:t>
      </w:r>
      <w:r w:rsidR="00B37248">
        <w:rPr>
          <w:rFonts w:cs="Arial"/>
          <w:b/>
          <w:color w:val="000000"/>
          <w:szCs w:val="20"/>
          <w:lang w:val="sl-SI"/>
        </w:rPr>
        <w:t xml:space="preserve"> in osrednjem spletnem mestu državne uprave </w:t>
      </w:r>
      <w:hyperlink r:id="rId6" w:history="1">
        <w:r w:rsidR="003C30C0" w:rsidRPr="00814CC9">
          <w:rPr>
            <w:rStyle w:val="Hiperpovezava"/>
            <w:rFonts w:cs="Arial"/>
            <w:b/>
            <w:szCs w:val="20"/>
            <w:lang w:val="sl-SI"/>
          </w:rPr>
          <w:t>www.gov.si</w:t>
        </w:r>
      </w:hyperlink>
      <w:r w:rsidR="003C30C0">
        <w:rPr>
          <w:rFonts w:cs="Arial"/>
          <w:b/>
          <w:color w:val="000000"/>
          <w:szCs w:val="20"/>
          <w:lang w:val="sl-SI"/>
        </w:rPr>
        <w:t xml:space="preserve">. </w:t>
      </w:r>
      <w:r w:rsidRPr="00682D15">
        <w:rPr>
          <w:rFonts w:cs="Arial"/>
          <w:b/>
          <w:color w:val="000000"/>
          <w:szCs w:val="20"/>
          <w:lang w:val="sl-SI"/>
        </w:rPr>
        <w:t xml:space="preserve">Za pisno obliko prijave se šteje tudi elektronska oblika, poslana na elektronski naslov: </w:t>
      </w:r>
      <w:r w:rsidRPr="00682D15">
        <w:rPr>
          <w:rFonts w:cs="Arial"/>
          <w:b/>
          <w:color w:val="000000"/>
          <w:szCs w:val="20"/>
          <w:u w:val="single"/>
          <w:lang w:val="sl-SI"/>
        </w:rPr>
        <w:t>kadrovska.aktrp@gov.si</w:t>
      </w:r>
      <w:r w:rsidRPr="00682D15">
        <w:rPr>
          <w:rFonts w:cs="Arial"/>
          <w:b/>
          <w:color w:val="000000"/>
          <w:szCs w:val="20"/>
          <w:lang w:val="sl-SI"/>
        </w:rPr>
        <w:t xml:space="preserve">, pri čemer veljavnost prijave ni pogojena z elektronskim podpisom. </w:t>
      </w:r>
    </w:p>
    <w:p w:rsidR="00EE50E3" w:rsidRPr="00682D15" w:rsidRDefault="00EE50E3" w:rsidP="00EE50E3">
      <w:pPr>
        <w:spacing w:line="240" w:lineRule="auto"/>
        <w:jc w:val="both"/>
        <w:rPr>
          <w:rFonts w:cs="Arial"/>
          <w:b/>
          <w:color w:val="000000"/>
          <w:szCs w:val="20"/>
          <w:lang w:val="sl-SI"/>
        </w:rPr>
      </w:pPr>
    </w:p>
    <w:p w:rsidR="00EE50E3" w:rsidRPr="00682D15" w:rsidRDefault="00EE50E3" w:rsidP="00EE50E3">
      <w:pPr>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rsidR="00EE50E3" w:rsidRPr="00682D15" w:rsidRDefault="00EE50E3" w:rsidP="00EE50E3">
      <w:pPr>
        <w:jc w:val="both"/>
        <w:rPr>
          <w:rFonts w:cs="Arial"/>
          <w:iCs/>
          <w:szCs w:val="20"/>
          <w:lang w:eastAsia="sl-SI"/>
        </w:rPr>
      </w:pPr>
    </w:p>
    <w:p w:rsidR="00EE50E3" w:rsidRPr="00682D15" w:rsidRDefault="00EE50E3" w:rsidP="00EE50E3">
      <w:pPr>
        <w:spacing w:line="240" w:lineRule="auto"/>
        <w:jc w:val="both"/>
        <w:rPr>
          <w:rFonts w:cs="Arial"/>
          <w:szCs w:val="20"/>
          <w:lang w:val="sl-SI" w:eastAsia="sl-SI"/>
        </w:rPr>
      </w:pPr>
      <w:r w:rsidRPr="00682D15">
        <w:rPr>
          <w:rFonts w:cs="Arial"/>
          <w:szCs w:val="20"/>
          <w:lang w:val="sl-SI" w:eastAsia="sl-SI"/>
        </w:rPr>
        <w:t>Na</w:t>
      </w:r>
      <w:r w:rsidR="003C30C0">
        <w:rPr>
          <w:rFonts w:cs="Arial"/>
          <w:szCs w:val="20"/>
          <w:lang w:val="sl-SI" w:eastAsia="sl-SI"/>
        </w:rPr>
        <w:t xml:space="preserve"> osrednjem spletnem mestu državne uprave</w:t>
      </w:r>
      <w:r w:rsidRPr="00682D15">
        <w:rPr>
          <w:rFonts w:cs="Arial"/>
          <w:szCs w:val="20"/>
          <w:lang w:val="sl-SI" w:eastAsia="sl-SI"/>
        </w:rPr>
        <w:t xml:space="preserve">, </w:t>
      </w:r>
      <w:r w:rsidRPr="003C30C0">
        <w:rPr>
          <w:rFonts w:cs="Arial"/>
          <w:szCs w:val="20"/>
          <w:lang w:val="sl-SI" w:eastAsia="sl-SI"/>
        </w:rPr>
        <w:t xml:space="preserve">na naslovu </w:t>
      </w:r>
      <w:hyperlink r:id="rId7" w:history="1">
        <w:r w:rsidR="003C30C0" w:rsidRPr="003C30C0">
          <w:rPr>
            <w:rStyle w:val="Hiperpovezava"/>
            <w:rFonts w:cs="Arial"/>
            <w:szCs w:val="20"/>
            <w:lang w:val="sl-SI" w:eastAsia="sl-SI"/>
          </w:rPr>
          <w:t>http://www.gov.si</w:t>
        </w:r>
      </w:hyperlink>
      <w:r w:rsidRPr="003C30C0">
        <w:rPr>
          <w:rFonts w:cs="Arial"/>
          <w:szCs w:val="20"/>
          <w:lang w:val="sl-SI" w:eastAsia="sl-SI"/>
        </w:rPr>
        <w:t xml:space="preserve">, bomo objavili obvestilo o končanem postopku </w:t>
      </w:r>
      <w:r w:rsidR="00B37248" w:rsidRPr="003C30C0">
        <w:rPr>
          <w:rFonts w:cs="Arial"/>
          <w:szCs w:val="20"/>
          <w:lang w:val="sl-SI" w:eastAsia="sl-SI"/>
        </w:rPr>
        <w:t xml:space="preserve">javne </w:t>
      </w:r>
      <w:r w:rsidRPr="003C30C0">
        <w:rPr>
          <w:rFonts w:cs="Arial"/>
          <w:szCs w:val="20"/>
          <w:lang w:val="sl-SI" w:eastAsia="sl-SI"/>
        </w:rPr>
        <w:t>objave.</w:t>
      </w:r>
    </w:p>
    <w:p w:rsidR="00EE50E3" w:rsidRPr="00682D15" w:rsidRDefault="00EE50E3" w:rsidP="00EE50E3">
      <w:pPr>
        <w:spacing w:line="240" w:lineRule="auto"/>
        <w:jc w:val="both"/>
        <w:rPr>
          <w:rFonts w:cs="Arial"/>
          <w:szCs w:val="20"/>
          <w:lang w:val="sl-SI" w:eastAsia="sl-SI"/>
        </w:rPr>
      </w:pPr>
    </w:p>
    <w:p w:rsidR="00EE50E3" w:rsidRPr="00682D15" w:rsidRDefault="00EE50E3" w:rsidP="00EE50E3">
      <w:pPr>
        <w:spacing w:line="240" w:lineRule="auto"/>
        <w:jc w:val="both"/>
        <w:rPr>
          <w:rFonts w:cs="Arial"/>
          <w:szCs w:val="20"/>
          <w:lang w:val="sl-SI" w:eastAsia="sl-SI"/>
        </w:rPr>
      </w:pPr>
      <w:r w:rsidRPr="00682D15">
        <w:rPr>
          <w:rFonts w:cs="Arial"/>
          <w:szCs w:val="20"/>
          <w:lang w:val="sl-SI" w:eastAsia="sl-SI"/>
        </w:rPr>
        <w:t>Informacije o izvedbi postopka lahko prejmete na tel. št. 01 580 77 88</w:t>
      </w:r>
      <w:r w:rsidR="00267B26">
        <w:rPr>
          <w:rFonts w:cs="Arial"/>
          <w:szCs w:val="20"/>
          <w:lang w:val="sl-SI" w:eastAsia="sl-SI"/>
        </w:rPr>
        <w:t xml:space="preserve"> (Barbara Kalan)</w:t>
      </w:r>
      <w:r w:rsidRPr="00682D15">
        <w:rPr>
          <w:rFonts w:cs="Arial"/>
          <w:szCs w:val="20"/>
          <w:lang w:val="sl-SI" w:eastAsia="sl-SI"/>
        </w:rPr>
        <w:t>.</w:t>
      </w:r>
    </w:p>
    <w:p w:rsidR="00EE50E3" w:rsidRPr="00682D15" w:rsidRDefault="00EE50E3" w:rsidP="00EE50E3">
      <w:pPr>
        <w:spacing w:line="240" w:lineRule="auto"/>
        <w:jc w:val="both"/>
        <w:rPr>
          <w:rFonts w:cs="Arial"/>
          <w:szCs w:val="20"/>
          <w:lang w:val="sl-SI" w:eastAsia="sl-SI"/>
        </w:rPr>
      </w:pPr>
    </w:p>
    <w:p w:rsidR="00EE50E3" w:rsidRPr="00682D15" w:rsidRDefault="00EE50E3" w:rsidP="00EE50E3">
      <w:pPr>
        <w:spacing w:line="240" w:lineRule="auto"/>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rsidR="00D92D15" w:rsidRDefault="0018439E"/>
    <w:sectPr w:rsidR="00D92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6"/>
  </w:num>
  <w:num w:numId="4">
    <w:abstractNumId w:val="8"/>
  </w:num>
  <w:num w:numId="5">
    <w:abstractNumId w:val="4"/>
  </w:num>
  <w:num w:numId="6">
    <w:abstractNumId w:val="5"/>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E3"/>
    <w:rsid w:val="000531D8"/>
    <w:rsid w:val="00096CA3"/>
    <w:rsid w:val="001255EC"/>
    <w:rsid w:val="00144E62"/>
    <w:rsid w:val="0018439E"/>
    <w:rsid w:val="0019526A"/>
    <w:rsid w:val="00267B26"/>
    <w:rsid w:val="00304214"/>
    <w:rsid w:val="003C30C0"/>
    <w:rsid w:val="00406842"/>
    <w:rsid w:val="008B47DF"/>
    <w:rsid w:val="009938DC"/>
    <w:rsid w:val="00A03A75"/>
    <w:rsid w:val="00B37248"/>
    <w:rsid w:val="00E02347"/>
    <w:rsid w:val="00EB0794"/>
    <w:rsid w:val="00EE50E3"/>
    <w:rsid w:val="00FE2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 w:type="paragraph" w:styleId="Telobesedila2">
    <w:name w:val="Body Text 2"/>
    <w:basedOn w:val="Navaden"/>
    <w:link w:val="Telobesedila2Znak"/>
    <w:rsid w:val="00A03A75"/>
    <w:pPr>
      <w:spacing w:after="120" w:line="480" w:lineRule="auto"/>
    </w:pPr>
    <w:rPr>
      <w:lang w:val="sl-SI"/>
    </w:rPr>
  </w:style>
  <w:style w:type="character" w:customStyle="1" w:styleId="Telobesedila2Znak">
    <w:name w:val="Telo besedila 2 Znak"/>
    <w:basedOn w:val="Privzetapisavaodstavka"/>
    <w:link w:val="Telobesedila2"/>
    <w:rsid w:val="00A03A75"/>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1073</Words>
  <Characters>6121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5</cp:revision>
  <dcterms:created xsi:type="dcterms:W3CDTF">2019-08-27T08:53:00Z</dcterms:created>
  <dcterms:modified xsi:type="dcterms:W3CDTF">2019-08-27T09:01:00Z</dcterms:modified>
</cp:coreProperties>
</file>