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7081732" w:rsidR="006E782F" w:rsidRPr="00697E34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7E3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97E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697E34" w:rsidRPr="00697E3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INŠPEKTOR SVETNIK V INŠPEKCIJI ZA VARSTVO PRED SEVANJI</w:t>
      </w:r>
      <w:r w:rsidR="00697E34" w:rsidRPr="00697E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</w:t>
      </w:r>
      <w:r w:rsidR="006E782F" w:rsidRPr="00697E34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27DD0C8D" w14:textId="41F6D87E" w:rsidR="00DC1460" w:rsidRPr="00697E3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7E3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697E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97E34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</w:p>
    <w:p w14:paraId="66373531" w14:textId="3FAA7444" w:rsidR="006E6091" w:rsidRPr="00697E3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7E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697E3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55735" w:rsidRPr="00697E3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97E34">
        <w:rPr>
          <w:rFonts w:asciiTheme="minorHAnsi" w:hAnsiTheme="minorHAnsi" w:cstheme="minorHAnsi"/>
          <w:b/>
          <w:sz w:val="22"/>
          <w:szCs w:val="22"/>
          <w:lang w:val="sl-SI"/>
        </w:rPr>
        <w:t>67</w:t>
      </w:r>
      <w:r w:rsidR="002A7EE1" w:rsidRPr="00697E3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697E3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826F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826F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826F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826F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826F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826F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697E34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697E34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697E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</w:t>
            </w:r>
            <w:r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697E34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697E34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C826F1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A4BC5EB" w:rsidR="00C24A50" w:rsidRPr="00697E34" w:rsidRDefault="00697E34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697E34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za inšpektorja</w:t>
            </w:r>
            <w:r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DA  </w:t>
            </w:r>
            <w:r w:rsidRPr="00697E34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697E34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697E34" w:rsidRPr="00697E34" w14:paraId="48755D04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D5533" w14:textId="6617954F" w:rsidR="00697E34" w:rsidRPr="0015401D" w:rsidRDefault="00697E3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113B0" w14:textId="77777777" w:rsidR="00697E34" w:rsidRPr="00697E34" w:rsidRDefault="00697E34" w:rsidP="00DB27C1">
            <w:pPr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697E3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Preizkus znanja za vodenje in odločanje v </w:t>
            </w:r>
            <w:proofErr w:type="spellStart"/>
            <w:r w:rsidRPr="00697E3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prekrškovnem</w:t>
            </w:r>
            <w:proofErr w:type="spellEnd"/>
            <w:r w:rsidRPr="00697E3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postopku</w:t>
            </w:r>
            <w:r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</w:p>
          <w:p w14:paraId="7E8A5639" w14:textId="70E1D1AC" w:rsidR="00697E34" w:rsidRPr="00697E34" w:rsidRDefault="00697E34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                                             DA  </w:t>
            </w:r>
            <w:r w:rsidRPr="00697E34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697E34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ABA9A" w14:textId="77777777" w:rsidR="00697E34" w:rsidRPr="0015401D" w:rsidRDefault="00697E34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5E111B03" w:rsidR="00AC0F02" w:rsidRDefault="00697E3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5A91031F" w:rsidR="00AC0F02" w:rsidRPr="00697E34" w:rsidRDefault="00697E34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97E3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21A4E8D2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E847916" w14:textId="77777777" w:rsidR="00697E34" w:rsidRPr="00A0650C" w:rsidRDefault="00697E34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826F1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40D57BF" w:rsidR="00C24A50" w:rsidRPr="00026170" w:rsidRDefault="00697E34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697E34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875FA6" w:rsidRPr="00697E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697E34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97E34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C7FBB8F" w:rsidR="00C24A50" w:rsidRPr="00026170" w:rsidRDefault="00C826F1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697E34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697E3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536C" w14:textId="0AF4F787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924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kandidati: </w:t>
            </w:r>
          </w:p>
          <w:p w14:paraId="61B51493" w14:textId="77777777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DDC53BD" w14:textId="77777777" w:rsidR="00697E34" w:rsidRPr="00697E34" w:rsidRDefault="00697E34" w:rsidP="00697E34">
            <w:pPr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97E3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vodenjem upravnih postopkov;</w:t>
            </w:r>
          </w:p>
          <w:p w14:paraId="78853EBE" w14:textId="77777777" w:rsidR="00697E34" w:rsidRPr="00697E34" w:rsidRDefault="00697E34" w:rsidP="00697E34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97E34">
              <w:rPr>
                <w:rFonts w:asciiTheme="minorHAnsi" w:eastAsia="Times New Roman" w:hAnsiTheme="minorHAnsi" w:cstheme="minorHAnsi"/>
              </w:rPr>
              <w:t>z delovnimi izkušnjami s področja ionizirajočih sevanj;</w:t>
            </w:r>
          </w:p>
          <w:p w14:paraId="2AC4EAFF" w14:textId="77777777" w:rsidR="00697E34" w:rsidRPr="00697E34" w:rsidRDefault="00697E34" w:rsidP="00697E34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97E34">
              <w:rPr>
                <w:rFonts w:asciiTheme="minorHAnsi" w:eastAsia="Times New Roman" w:hAnsiTheme="minorHAnsi" w:cstheme="minorHAnsi"/>
              </w:rPr>
              <w:t>z delovnimi izkušnjami s področja presoje vplivov na zdravje ali okolje;</w:t>
            </w:r>
          </w:p>
          <w:p w14:paraId="5F7808BC" w14:textId="77777777" w:rsidR="00697E34" w:rsidRPr="00697E34" w:rsidRDefault="00697E34" w:rsidP="00697E34">
            <w:pPr>
              <w:pStyle w:val="Odstavekseznama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97E34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z delovnimi izkušnjami s pripravo sistemskih rešitev na področju ukrepov za zmanjšanje vplivov na zdravje ali okolje;</w:t>
            </w:r>
          </w:p>
          <w:p w14:paraId="1AF3F4CF" w14:textId="77777777" w:rsidR="00697E34" w:rsidRPr="00697E34" w:rsidRDefault="00697E34" w:rsidP="00697E34">
            <w:pPr>
              <w:pStyle w:val="Odstavekseznama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697E34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s strokovnimi ali znanstvenimi objavami na področju ionizirajočih sevanj.</w:t>
            </w:r>
          </w:p>
          <w:p w14:paraId="78F5B7B9" w14:textId="77777777" w:rsidR="00992469" w:rsidRP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2782B12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1951AC" w14:textId="715ED7F9" w:rsidR="00697E34" w:rsidRDefault="00697E3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E9056E7" w14:textId="6262C80A" w:rsidR="00697E34" w:rsidRDefault="00697E3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2A10599" w14:textId="76606983" w:rsidR="00697E34" w:rsidRDefault="00697E3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BCC9DD" w14:textId="44991D32" w:rsidR="00697E34" w:rsidRDefault="00697E3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01CF05" w14:textId="77777777" w:rsidR="00697E34" w:rsidRDefault="00697E3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7D6FD412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27ADE6" w14:textId="7B473807" w:rsidR="00697E34" w:rsidRDefault="00697E3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63D5ED3" w14:textId="2B6BAF47" w:rsidR="00697E34" w:rsidRDefault="00697E3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D2FFC8D" w14:textId="77777777" w:rsidR="00697E34" w:rsidRDefault="00697E3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C826F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826F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826F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826F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A4889"/>
    <w:multiLevelType w:val="hybridMultilevel"/>
    <w:tmpl w:val="4062619C"/>
    <w:lvl w:ilvl="0" w:tplc="FBF6B6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76586"/>
    <w:multiLevelType w:val="hybridMultilevel"/>
    <w:tmpl w:val="36C46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17"/>
  </w:num>
  <w:num w:numId="5">
    <w:abstractNumId w:val="8"/>
  </w:num>
  <w:num w:numId="6">
    <w:abstractNumId w:val="24"/>
  </w:num>
  <w:num w:numId="7">
    <w:abstractNumId w:val="7"/>
  </w:num>
  <w:num w:numId="8">
    <w:abstractNumId w:val="26"/>
  </w:num>
  <w:num w:numId="9">
    <w:abstractNumId w:val="22"/>
  </w:num>
  <w:num w:numId="10">
    <w:abstractNumId w:val="12"/>
  </w:num>
  <w:num w:numId="11">
    <w:abstractNumId w:val="41"/>
  </w:num>
  <w:num w:numId="12">
    <w:abstractNumId w:val="37"/>
  </w:num>
  <w:num w:numId="13">
    <w:abstractNumId w:val="35"/>
  </w:num>
  <w:num w:numId="14">
    <w:abstractNumId w:val="6"/>
  </w:num>
  <w:num w:numId="15">
    <w:abstractNumId w:val="34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9"/>
  </w:num>
  <w:num w:numId="25">
    <w:abstractNumId w:val="39"/>
  </w:num>
  <w:num w:numId="26">
    <w:abstractNumId w:val="1"/>
  </w:num>
  <w:num w:numId="27">
    <w:abstractNumId w:val="20"/>
  </w:num>
  <w:num w:numId="28">
    <w:abstractNumId w:val="20"/>
  </w:num>
  <w:num w:numId="29">
    <w:abstractNumId w:val="36"/>
  </w:num>
  <w:num w:numId="30">
    <w:abstractNumId w:val="29"/>
  </w:num>
  <w:num w:numId="31">
    <w:abstractNumId w:val="18"/>
  </w:num>
  <w:num w:numId="32">
    <w:abstractNumId w:val="31"/>
  </w:num>
  <w:num w:numId="33">
    <w:abstractNumId w:val="16"/>
  </w:num>
  <w:num w:numId="34">
    <w:abstractNumId w:val="14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25"/>
  </w:num>
  <w:num w:numId="41">
    <w:abstractNumId w:val="13"/>
  </w:num>
  <w:num w:numId="42">
    <w:abstractNumId w:val="28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8"/>
  </w:num>
  <w:num w:numId="47">
    <w:abstractNumId w:val="32"/>
  </w:num>
  <w:num w:numId="48">
    <w:abstractNumId w:val="3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97E34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826F1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697E3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7013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2023-03-13T11:05:00Z</cp:lastPrinted>
  <dcterms:created xsi:type="dcterms:W3CDTF">2023-03-13T11:06:00Z</dcterms:created>
  <dcterms:modified xsi:type="dcterms:W3CDTF">2023-03-13T11:08:00Z</dcterms:modified>
</cp:coreProperties>
</file>