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AA32" w14:textId="77777777" w:rsidR="00B178FE" w:rsidRDefault="00B178FE" w:rsidP="007724B0">
      <w:pPr>
        <w:pStyle w:val="Naslov2"/>
        <w:rPr>
          <w:rFonts w:asciiTheme="minorHAnsi" w:hAnsiTheme="minorHAnsi" w:cstheme="minorHAnsi"/>
          <w:b/>
          <w:color w:val="auto"/>
          <w:sz w:val="28"/>
          <w:szCs w:val="28"/>
        </w:rPr>
      </w:pPr>
    </w:p>
    <w:p w14:paraId="4DEDC5C9" w14:textId="1E1125C5" w:rsidR="007724B0" w:rsidRPr="00FB71AC" w:rsidRDefault="007724B0" w:rsidP="007724B0">
      <w:pPr>
        <w:pStyle w:val="Naslov2"/>
        <w:rPr>
          <w:rFonts w:asciiTheme="minorHAnsi" w:hAnsiTheme="minorHAnsi" w:cstheme="minorHAnsi"/>
          <w:b/>
          <w:color w:val="auto"/>
          <w:sz w:val="28"/>
          <w:szCs w:val="28"/>
        </w:rPr>
      </w:pPr>
      <w:r w:rsidRPr="00FB71AC">
        <w:rPr>
          <w:rFonts w:asciiTheme="minorHAnsi" w:hAnsiTheme="minorHAnsi" w:cstheme="minorHAnsi"/>
          <w:b/>
          <w:color w:val="auto"/>
          <w:sz w:val="28"/>
          <w:szCs w:val="28"/>
        </w:rPr>
        <w:t xml:space="preserve">PRILOGA </w:t>
      </w:r>
      <w:r w:rsidR="00FB71AC" w:rsidRPr="00FB71AC">
        <w:rPr>
          <w:rFonts w:asciiTheme="minorHAnsi" w:hAnsiTheme="minorHAnsi" w:cstheme="minorHAnsi"/>
          <w:b/>
          <w:color w:val="auto"/>
          <w:sz w:val="28"/>
          <w:szCs w:val="28"/>
        </w:rPr>
        <w:t>3</w:t>
      </w:r>
    </w:p>
    <w:p w14:paraId="35C9921A" w14:textId="77777777" w:rsidR="00B85F76" w:rsidRPr="00FB71AC" w:rsidRDefault="00B85F76" w:rsidP="007724B0">
      <w:pPr>
        <w:pStyle w:val="Naslov3"/>
        <w:rPr>
          <w:rFonts w:asciiTheme="minorHAnsi" w:hAnsiTheme="minorHAnsi" w:cstheme="minorHAnsi"/>
        </w:rPr>
      </w:pPr>
      <w:r w:rsidRPr="00FB71AC">
        <w:rPr>
          <w:rFonts w:asciiTheme="minorHAnsi" w:hAnsiTheme="minorHAnsi" w:cstheme="minorHAnsi"/>
        </w:rPr>
        <w:t>Zaključno vsebinsko poročilo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5F76" w:rsidRPr="00FB71AC" w14:paraId="31EF4334" w14:textId="77777777" w:rsidTr="000D6A37">
        <w:tc>
          <w:tcPr>
            <w:tcW w:w="9067" w:type="dxa"/>
            <w:tcBorders>
              <w:bottom w:val="single" w:sz="4" w:space="0" w:color="auto"/>
            </w:tcBorders>
            <w:shd w:val="clear" w:color="auto" w:fill="D9D9D9" w:themeFill="background1" w:themeFillShade="D9"/>
          </w:tcPr>
          <w:p w14:paraId="10F6C05F" w14:textId="2D0EAF27" w:rsidR="00B85F76" w:rsidRPr="00FB71AC" w:rsidRDefault="00B85F76" w:rsidP="007921A6">
            <w:pPr>
              <w:suppressAutoHyphens/>
              <w:spacing w:line="240" w:lineRule="auto"/>
              <w:rPr>
                <w:rFonts w:asciiTheme="minorHAnsi" w:hAnsiTheme="minorHAnsi" w:cstheme="minorHAnsi"/>
                <w:b/>
                <w:szCs w:val="20"/>
                <w:lang w:eastAsia="ar-SA"/>
              </w:rPr>
            </w:pPr>
            <w:r w:rsidRPr="00FB71AC">
              <w:rPr>
                <w:rFonts w:asciiTheme="minorHAnsi" w:hAnsiTheme="minorHAnsi" w:cstheme="minorHAnsi"/>
                <w:b/>
                <w:szCs w:val="20"/>
                <w:lang w:eastAsia="ar-SA"/>
              </w:rPr>
              <w:t>KRATKA PREDSTAVITEV ZAKLJUČENIH AKTIVNOSTI</w:t>
            </w:r>
          </w:p>
          <w:p w14:paraId="653EB694" w14:textId="1FE7DBE2" w:rsidR="00B85F76" w:rsidRPr="00FB71AC" w:rsidRDefault="00B85F76" w:rsidP="00482971">
            <w:pPr>
              <w:suppressAutoHyphens/>
              <w:spacing w:line="240" w:lineRule="auto"/>
              <w:rPr>
                <w:rFonts w:asciiTheme="minorHAnsi" w:hAnsiTheme="minorHAnsi" w:cstheme="minorHAnsi"/>
                <w:i/>
                <w:szCs w:val="20"/>
                <w:lang w:eastAsia="ar-SA"/>
              </w:rPr>
            </w:pPr>
            <w:r w:rsidRPr="00FB71AC">
              <w:rPr>
                <w:rFonts w:asciiTheme="minorHAnsi" w:hAnsiTheme="minorHAnsi" w:cstheme="minorHAnsi"/>
                <w:i/>
                <w:szCs w:val="20"/>
                <w:lang w:eastAsia="ar-SA"/>
              </w:rPr>
              <w:t>(</w:t>
            </w:r>
            <w:r w:rsidR="00F84FF4" w:rsidRPr="00FB71AC">
              <w:rPr>
                <w:rFonts w:asciiTheme="minorHAnsi" w:hAnsiTheme="minorHAnsi" w:cstheme="minorHAnsi"/>
                <w:i/>
                <w:szCs w:val="20"/>
                <w:lang w:eastAsia="ar-SA"/>
              </w:rPr>
              <w:t xml:space="preserve">skupaj </w:t>
            </w:r>
            <w:r w:rsidR="00482971" w:rsidRPr="00FB71AC">
              <w:rPr>
                <w:rFonts w:asciiTheme="minorHAnsi" w:hAnsiTheme="minorHAnsi" w:cstheme="minorHAnsi"/>
                <w:i/>
                <w:szCs w:val="20"/>
                <w:lang w:eastAsia="ar-SA"/>
              </w:rPr>
              <w:t xml:space="preserve">od </w:t>
            </w:r>
            <w:r w:rsidR="007A2C6F" w:rsidRPr="00FB71AC">
              <w:rPr>
                <w:rFonts w:asciiTheme="minorHAnsi" w:hAnsiTheme="minorHAnsi" w:cstheme="minorHAnsi"/>
                <w:i/>
                <w:szCs w:val="20"/>
                <w:lang w:eastAsia="ar-SA"/>
              </w:rPr>
              <w:t>1</w:t>
            </w:r>
            <w:r w:rsidR="00482971" w:rsidRPr="00FB71AC">
              <w:rPr>
                <w:rFonts w:asciiTheme="minorHAnsi" w:hAnsiTheme="minorHAnsi" w:cstheme="minorHAnsi"/>
                <w:i/>
                <w:szCs w:val="20"/>
                <w:lang w:eastAsia="ar-SA"/>
              </w:rPr>
              <w:t xml:space="preserve"> do</w:t>
            </w:r>
            <w:r w:rsidRPr="00FB71AC">
              <w:rPr>
                <w:rFonts w:asciiTheme="minorHAnsi" w:hAnsiTheme="minorHAnsi" w:cstheme="minorHAnsi"/>
                <w:i/>
                <w:szCs w:val="20"/>
                <w:lang w:eastAsia="ar-SA"/>
              </w:rPr>
              <w:t xml:space="preserve"> </w:t>
            </w:r>
            <w:r w:rsidR="00F84FF4" w:rsidRPr="00FB71AC">
              <w:rPr>
                <w:rFonts w:asciiTheme="minorHAnsi" w:hAnsiTheme="minorHAnsi" w:cstheme="minorHAnsi"/>
                <w:i/>
                <w:szCs w:val="20"/>
                <w:lang w:eastAsia="ar-SA"/>
              </w:rPr>
              <w:t>2</w:t>
            </w:r>
            <w:r w:rsidRPr="00FB71AC">
              <w:rPr>
                <w:rFonts w:asciiTheme="minorHAnsi" w:hAnsiTheme="minorHAnsi" w:cstheme="minorHAnsi"/>
                <w:i/>
                <w:szCs w:val="20"/>
                <w:lang w:eastAsia="ar-SA"/>
              </w:rPr>
              <w:t xml:space="preserve"> strani)                                                                                                                </w:t>
            </w:r>
          </w:p>
        </w:tc>
      </w:tr>
      <w:tr w:rsidR="00B85F76" w:rsidRPr="00FB71AC" w14:paraId="55A6E562" w14:textId="77777777" w:rsidTr="000D6A37">
        <w:tc>
          <w:tcPr>
            <w:tcW w:w="9067" w:type="dxa"/>
            <w:shd w:val="clear" w:color="auto" w:fill="F2F2F2" w:themeFill="background1" w:themeFillShade="F2"/>
          </w:tcPr>
          <w:p w14:paraId="42F1E9E6" w14:textId="6D0317B5" w:rsidR="00B85F76" w:rsidRPr="00FB71AC" w:rsidRDefault="00B85F76" w:rsidP="007921A6">
            <w:pPr>
              <w:suppressAutoHyphens/>
              <w:spacing w:line="240" w:lineRule="auto"/>
              <w:rPr>
                <w:rFonts w:asciiTheme="minorHAnsi" w:hAnsiTheme="minorHAnsi" w:cstheme="minorHAnsi"/>
                <w:b/>
                <w:szCs w:val="20"/>
                <w:lang w:eastAsia="ar-SA"/>
              </w:rPr>
            </w:pPr>
            <w:r w:rsidRPr="00FB71AC">
              <w:rPr>
                <w:rFonts w:asciiTheme="minorHAnsi" w:hAnsiTheme="minorHAnsi" w:cstheme="minorHAnsi"/>
                <w:b/>
                <w:szCs w:val="20"/>
                <w:lang w:eastAsia="ar-SA"/>
              </w:rPr>
              <w:t>Povzetek aktivnosti</w:t>
            </w:r>
            <w:r w:rsidR="005D15A4">
              <w:rPr>
                <w:rStyle w:val="Sprotnaopomba-sklic"/>
                <w:rFonts w:asciiTheme="minorHAnsi" w:hAnsiTheme="minorHAnsi" w:cstheme="minorHAnsi"/>
                <w:b/>
                <w:szCs w:val="20"/>
                <w:lang w:eastAsia="ar-SA"/>
              </w:rPr>
              <w:footnoteReference w:id="1"/>
            </w:r>
          </w:p>
        </w:tc>
      </w:tr>
      <w:tr w:rsidR="00B85F76" w:rsidRPr="00FB71AC" w14:paraId="514CE122" w14:textId="77777777" w:rsidTr="000D6A37">
        <w:tc>
          <w:tcPr>
            <w:tcW w:w="9067" w:type="dxa"/>
            <w:tcBorders>
              <w:bottom w:val="single" w:sz="4" w:space="0" w:color="auto"/>
            </w:tcBorders>
            <w:shd w:val="clear" w:color="auto" w:fill="auto"/>
          </w:tcPr>
          <w:p w14:paraId="7EBACFB7" w14:textId="77777777" w:rsidR="00B85F76" w:rsidRPr="00FB71AC" w:rsidRDefault="00B85F76" w:rsidP="007921A6">
            <w:pPr>
              <w:spacing w:line="240" w:lineRule="auto"/>
              <w:jc w:val="both"/>
              <w:rPr>
                <w:rFonts w:asciiTheme="minorHAnsi" w:hAnsiTheme="minorHAnsi" w:cstheme="minorHAnsi"/>
                <w:i/>
                <w:szCs w:val="20"/>
                <w:lang w:eastAsia="sl-SI"/>
              </w:rPr>
            </w:pPr>
            <w:r w:rsidRPr="00FB71AC">
              <w:rPr>
                <w:rFonts w:asciiTheme="minorHAnsi" w:hAnsiTheme="minorHAnsi" w:cstheme="minorHAnsi"/>
                <w:i/>
                <w:szCs w:val="20"/>
                <w:lang w:eastAsia="sl-SI"/>
              </w:rPr>
              <w:fldChar w:fldCharType="begin">
                <w:ffData>
                  <w:name w:val="Besedilo88"/>
                  <w:enabled/>
                  <w:calcOnExit w:val="0"/>
                  <w:textInput/>
                </w:ffData>
              </w:fldChar>
            </w:r>
            <w:r w:rsidRPr="00FB71AC">
              <w:rPr>
                <w:rFonts w:asciiTheme="minorHAnsi" w:hAnsiTheme="minorHAnsi" w:cstheme="minorHAnsi"/>
                <w:i/>
                <w:szCs w:val="20"/>
                <w:lang w:eastAsia="sl-SI"/>
              </w:rPr>
              <w:instrText xml:space="preserve"> FORMTEXT </w:instrText>
            </w:r>
            <w:r w:rsidRPr="00FB71AC">
              <w:rPr>
                <w:rFonts w:asciiTheme="minorHAnsi" w:hAnsiTheme="minorHAnsi" w:cstheme="minorHAnsi"/>
                <w:i/>
                <w:szCs w:val="20"/>
                <w:lang w:eastAsia="sl-SI"/>
              </w:rPr>
            </w:r>
            <w:r w:rsidRPr="00FB71AC">
              <w:rPr>
                <w:rFonts w:asciiTheme="minorHAnsi" w:hAnsiTheme="minorHAnsi" w:cstheme="minorHAnsi"/>
                <w:i/>
                <w:szCs w:val="20"/>
                <w:lang w:eastAsia="sl-SI"/>
              </w:rPr>
              <w:fldChar w:fldCharType="separate"/>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fldChar w:fldCharType="end"/>
            </w:r>
          </w:p>
          <w:p w14:paraId="5FBFADFE" w14:textId="77777777" w:rsidR="00B85F76" w:rsidRPr="00FB71AC" w:rsidRDefault="00B85F76" w:rsidP="007921A6">
            <w:pPr>
              <w:suppressAutoHyphens/>
              <w:spacing w:line="240" w:lineRule="auto"/>
              <w:rPr>
                <w:rFonts w:asciiTheme="minorHAnsi" w:hAnsiTheme="minorHAnsi" w:cstheme="minorHAnsi"/>
                <w:i/>
                <w:szCs w:val="20"/>
                <w:lang w:eastAsia="ar-SA"/>
              </w:rPr>
            </w:pPr>
          </w:p>
          <w:p w14:paraId="5782D5B2" w14:textId="77777777" w:rsidR="00B85F76" w:rsidRPr="00FB71AC" w:rsidRDefault="00B85F76" w:rsidP="007921A6">
            <w:pPr>
              <w:suppressAutoHyphens/>
              <w:spacing w:line="240" w:lineRule="auto"/>
              <w:rPr>
                <w:rFonts w:asciiTheme="minorHAnsi" w:hAnsiTheme="minorHAnsi" w:cstheme="minorHAnsi"/>
                <w:szCs w:val="20"/>
                <w:lang w:eastAsia="ar-SA"/>
              </w:rPr>
            </w:pPr>
          </w:p>
        </w:tc>
      </w:tr>
    </w:tbl>
    <w:p w14:paraId="0D65BC88" w14:textId="77777777" w:rsidR="00B85F76" w:rsidRPr="007724B0" w:rsidRDefault="00B85F76" w:rsidP="00B85F76">
      <w:pPr>
        <w:rPr>
          <w:lang w:eastAsia="ar-SA"/>
        </w:rPr>
      </w:pPr>
    </w:p>
    <w:p w14:paraId="12FE6575" w14:textId="5A4604C9" w:rsidR="00101F5F" w:rsidRDefault="00101F5F" w:rsidP="00FB71AC">
      <w:pPr>
        <w:spacing w:after="160" w:line="259" w:lineRule="auto"/>
        <w:jc w:val="both"/>
        <w:rPr>
          <w:rFonts w:asciiTheme="minorHAnsi" w:eastAsia="Calibri" w:hAnsiTheme="minorHAnsi" w:cstheme="minorHAnsi"/>
          <w:iCs/>
          <w:szCs w:val="20"/>
        </w:rPr>
      </w:pPr>
      <w:r w:rsidRPr="00FB71AC">
        <w:rPr>
          <w:rFonts w:asciiTheme="minorHAnsi" w:eastAsia="Calibri" w:hAnsiTheme="minorHAnsi" w:cstheme="minorHAnsi"/>
          <w:iCs/>
          <w:szCs w:val="20"/>
        </w:rPr>
        <w:t>Zaključno vsebinsko</w:t>
      </w:r>
      <w:r w:rsidR="00FB71AC" w:rsidRPr="00FB71AC">
        <w:rPr>
          <w:rFonts w:asciiTheme="minorHAnsi" w:eastAsia="Calibri" w:hAnsiTheme="minorHAnsi" w:cstheme="minorHAnsi"/>
          <w:iCs/>
          <w:szCs w:val="20"/>
        </w:rPr>
        <w:t xml:space="preserve"> poročilo</w:t>
      </w:r>
      <w:r w:rsidRPr="00FB71AC">
        <w:rPr>
          <w:rFonts w:asciiTheme="minorHAnsi" w:eastAsia="Calibri" w:hAnsiTheme="minorHAnsi" w:cstheme="minorHAnsi"/>
          <w:iCs/>
          <w:szCs w:val="20"/>
        </w:rPr>
        <w:t xml:space="preserve"> mora vsebovati kratek opis </w:t>
      </w:r>
      <w:r w:rsidR="00F04F1D">
        <w:rPr>
          <w:rFonts w:asciiTheme="minorHAnsi" w:eastAsia="Calibri" w:hAnsiTheme="minorHAnsi" w:cstheme="minorHAnsi"/>
          <w:iCs/>
          <w:szCs w:val="20"/>
        </w:rPr>
        <w:t xml:space="preserve">izvedenih </w:t>
      </w:r>
      <w:r w:rsidRPr="00FB71AC">
        <w:rPr>
          <w:rFonts w:asciiTheme="minorHAnsi" w:eastAsia="Calibri" w:hAnsiTheme="minorHAnsi" w:cstheme="minorHAnsi"/>
          <w:iCs/>
          <w:szCs w:val="20"/>
        </w:rPr>
        <w:t>aktivnosti</w:t>
      </w:r>
      <w:r w:rsidR="00FD6955">
        <w:rPr>
          <w:rFonts w:asciiTheme="minorHAnsi" w:eastAsia="Calibri" w:hAnsiTheme="minorHAnsi" w:cstheme="minorHAnsi"/>
          <w:iCs/>
          <w:szCs w:val="20"/>
        </w:rPr>
        <w:t>,</w:t>
      </w:r>
      <w:r w:rsidR="00F04F1D">
        <w:rPr>
          <w:rFonts w:asciiTheme="minorHAnsi" w:eastAsia="Calibri" w:hAnsiTheme="minorHAnsi" w:cstheme="minorHAnsi"/>
          <w:iCs/>
          <w:szCs w:val="20"/>
        </w:rPr>
        <w:t xml:space="preserve"> vključno s postopki javnega naročanja</w:t>
      </w:r>
      <w:r w:rsidR="002C39A5">
        <w:rPr>
          <w:rFonts w:asciiTheme="minorHAnsi" w:eastAsia="Calibri" w:hAnsiTheme="minorHAnsi" w:cstheme="minorHAnsi"/>
          <w:iCs/>
          <w:szCs w:val="20"/>
        </w:rPr>
        <w:t>. M</w:t>
      </w:r>
      <w:r w:rsidRPr="00FB71AC">
        <w:rPr>
          <w:rFonts w:asciiTheme="minorHAnsi" w:eastAsia="Calibri" w:hAnsiTheme="minorHAnsi" w:cstheme="minorHAnsi"/>
          <w:iCs/>
          <w:szCs w:val="20"/>
        </w:rPr>
        <w:t xml:space="preserve">orebitna odstopanja </w:t>
      </w:r>
      <w:r w:rsidR="00F04F1D">
        <w:rPr>
          <w:rFonts w:asciiTheme="minorHAnsi" w:eastAsia="Calibri" w:hAnsiTheme="minorHAnsi" w:cstheme="minorHAnsi"/>
          <w:iCs/>
          <w:szCs w:val="20"/>
        </w:rPr>
        <w:t>od projekt</w:t>
      </w:r>
      <w:r w:rsidR="00FD6955">
        <w:rPr>
          <w:rFonts w:asciiTheme="minorHAnsi" w:eastAsia="Calibri" w:hAnsiTheme="minorHAnsi" w:cstheme="minorHAnsi"/>
          <w:iCs/>
          <w:szCs w:val="20"/>
        </w:rPr>
        <w:t>ne</w:t>
      </w:r>
      <w:r w:rsidR="00F04F1D">
        <w:rPr>
          <w:rFonts w:asciiTheme="minorHAnsi" w:eastAsia="Calibri" w:hAnsiTheme="minorHAnsi" w:cstheme="minorHAnsi"/>
          <w:iCs/>
          <w:szCs w:val="20"/>
        </w:rPr>
        <w:t xml:space="preserve"> vloge</w:t>
      </w:r>
      <w:r w:rsidRPr="004E1B23">
        <w:rPr>
          <w:rFonts w:asciiTheme="minorHAnsi" w:eastAsia="Calibri" w:hAnsiTheme="minorHAnsi" w:cstheme="minorHAnsi"/>
          <w:iCs/>
          <w:szCs w:val="20"/>
        </w:rPr>
        <w:t>,</w:t>
      </w:r>
      <w:r w:rsidRPr="00FB71AC">
        <w:rPr>
          <w:rFonts w:asciiTheme="minorHAnsi" w:eastAsia="Calibri" w:hAnsiTheme="minorHAnsi" w:cstheme="minorHAnsi"/>
          <w:iCs/>
          <w:szCs w:val="20"/>
        </w:rPr>
        <w:t xml:space="preserve"> ki je določen s pogodbo, je </w:t>
      </w:r>
      <w:r w:rsidR="00B178FE">
        <w:rPr>
          <w:rFonts w:asciiTheme="minorHAnsi" w:eastAsia="Calibri" w:hAnsiTheme="minorHAnsi" w:cstheme="minorHAnsi"/>
          <w:iCs/>
          <w:szCs w:val="20"/>
        </w:rPr>
        <w:t>treba</w:t>
      </w:r>
      <w:r w:rsidRPr="00FB71AC">
        <w:rPr>
          <w:rFonts w:asciiTheme="minorHAnsi" w:eastAsia="Calibri" w:hAnsiTheme="minorHAnsi" w:cstheme="minorHAnsi"/>
          <w:iCs/>
          <w:szCs w:val="20"/>
        </w:rPr>
        <w:t xml:space="preserve"> opisati in pojasniti. </w:t>
      </w:r>
      <w:r w:rsidR="00FD6955" w:rsidRPr="00FD6955">
        <w:rPr>
          <w:rFonts w:asciiTheme="minorHAnsi" w:eastAsia="Calibri" w:hAnsiTheme="minorHAnsi" w:cstheme="minorHAnsi"/>
          <w:iCs/>
          <w:szCs w:val="20"/>
        </w:rPr>
        <w:t>K izvedenim aktivnostim je treba priložiti tudi fotografsko gradivo (pred in po izvedbi).</w:t>
      </w:r>
    </w:p>
    <w:p w14:paraId="5D550285" w14:textId="5A8E78B8" w:rsidR="0067782E" w:rsidRPr="0067782E" w:rsidRDefault="00B178FE" w:rsidP="00FB71AC">
      <w:pPr>
        <w:spacing w:after="160" w:line="259" w:lineRule="auto"/>
        <w:jc w:val="both"/>
        <w:rPr>
          <w:rFonts w:asciiTheme="minorHAnsi" w:eastAsia="Calibri" w:hAnsiTheme="minorHAnsi" w:cstheme="minorHAnsi"/>
          <w:iCs/>
          <w:szCs w:val="20"/>
        </w:rPr>
      </w:pPr>
      <w:r w:rsidRPr="00FB71AC">
        <w:rPr>
          <w:rFonts w:asciiTheme="minorHAnsi" w:eastAsia="Calibri" w:hAnsiTheme="minorHAnsi" w:cstheme="minorHAnsi"/>
          <w:iCs/>
          <w:szCs w:val="20"/>
        </w:rPr>
        <w:t xml:space="preserve">Povzetek aktivnosti mora odražati prikazane stroške aktivnosti. </w:t>
      </w:r>
      <w:r w:rsidR="0067782E" w:rsidRPr="008C6C14">
        <w:rPr>
          <w:rFonts w:asciiTheme="minorHAnsi" w:eastAsia="Calibri" w:hAnsiTheme="minorHAnsi" w:cstheme="minorHAnsi"/>
          <w:iCs/>
          <w:szCs w:val="20"/>
        </w:rPr>
        <w:t xml:space="preserve">Za </w:t>
      </w:r>
      <w:r w:rsidR="00995816" w:rsidRPr="008C6C14">
        <w:rPr>
          <w:rFonts w:asciiTheme="minorHAnsi" w:eastAsia="Calibri" w:hAnsiTheme="minorHAnsi" w:cstheme="minorHAnsi"/>
          <w:iCs/>
          <w:szCs w:val="20"/>
        </w:rPr>
        <w:t xml:space="preserve">poročane </w:t>
      </w:r>
      <w:r w:rsidR="0067782E" w:rsidRPr="008C6C14">
        <w:rPr>
          <w:rFonts w:asciiTheme="minorHAnsi" w:eastAsia="Calibri" w:hAnsiTheme="minorHAnsi" w:cstheme="minorHAnsi"/>
          <w:iCs/>
          <w:szCs w:val="20"/>
        </w:rPr>
        <w:t xml:space="preserve">stroške v okviru projekta je </w:t>
      </w:r>
      <w:r w:rsidR="00F04F1D">
        <w:rPr>
          <w:rFonts w:asciiTheme="minorHAnsi" w:eastAsia="Calibri" w:hAnsiTheme="minorHAnsi" w:cstheme="minorHAnsi"/>
          <w:iCs/>
          <w:szCs w:val="20"/>
        </w:rPr>
        <w:t>treba</w:t>
      </w:r>
      <w:r w:rsidR="0067782E" w:rsidRPr="008C6C14">
        <w:rPr>
          <w:rFonts w:asciiTheme="minorHAnsi" w:eastAsia="Calibri" w:hAnsiTheme="minorHAnsi" w:cstheme="minorHAnsi"/>
          <w:iCs/>
          <w:szCs w:val="20"/>
        </w:rPr>
        <w:t xml:space="preserve"> izpolniti </w:t>
      </w:r>
      <w:r w:rsidR="00E235A3">
        <w:rPr>
          <w:rFonts w:asciiTheme="minorHAnsi" w:eastAsia="Calibri" w:hAnsiTheme="minorHAnsi" w:cstheme="minorHAnsi"/>
          <w:iCs/>
          <w:szCs w:val="20"/>
        </w:rPr>
        <w:t>Prilogo 3</w:t>
      </w:r>
      <w:proofErr w:type="gramStart"/>
      <w:r w:rsidR="00E235A3">
        <w:rPr>
          <w:rFonts w:asciiTheme="minorHAnsi" w:eastAsia="Calibri" w:hAnsiTheme="minorHAnsi" w:cstheme="minorHAnsi"/>
          <w:iCs/>
          <w:szCs w:val="20"/>
        </w:rPr>
        <w:t>A</w:t>
      </w:r>
      <w:proofErr w:type="gramEnd"/>
      <w:r w:rsidR="005D15A4" w:rsidRPr="008C6C14">
        <w:rPr>
          <w:rFonts w:asciiTheme="minorHAnsi" w:eastAsia="Calibri" w:hAnsiTheme="minorHAnsi" w:cstheme="minorHAnsi"/>
          <w:iCs/>
          <w:szCs w:val="20"/>
        </w:rPr>
        <w:t>: Finančno poročilo projekta</w:t>
      </w:r>
      <w:r w:rsidR="0067782E" w:rsidRPr="008C6C14">
        <w:rPr>
          <w:rFonts w:asciiTheme="minorHAnsi" w:eastAsia="Calibri" w:hAnsiTheme="minorHAnsi" w:cstheme="minorHAnsi"/>
          <w:iCs/>
          <w:szCs w:val="20"/>
        </w:rPr>
        <w:t xml:space="preserve"> (Excelova tabela), v katerega se vnesejo vsi stroški, ki so nastali v okviru posameznih projektnih aktivnosti.</w:t>
      </w:r>
      <w:r w:rsidR="0037755D">
        <w:rPr>
          <w:rFonts w:asciiTheme="minorHAnsi" w:eastAsia="Calibri" w:hAnsiTheme="minorHAnsi" w:cstheme="minorHAnsi"/>
          <w:iCs/>
          <w:szCs w:val="20"/>
        </w:rPr>
        <w:t xml:space="preserve"> Dokazila se </w:t>
      </w:r>
      <w:proofErr w:type="gramStart"/>
      <w:r w:rsidR="0037755D">
        <w:rPr>
          <w:rFonts w:asciiTheme="minorHAnsi" w:eastAsia="Calibri" w:hAnsiTheme="minorHAnsi" w:cstheme="minorHAnsi"/>
          <w:iCs/>
          <w:szCs w:val="20"/>
        </w:rPr>
        <w:t>priloži</w:t>
      </w:r>
      <w:proofErr w:type="gramEnd"/>
      <w:r w:rsidR="0037755D">
        <w:rPr>
          <w:rFonts w:asciiTheme="minorHAnsi" w:eastAsia="Calibri" w:hAnsiTheme="minorHAnsi" w:cstheme="minorHAnsi"/>
          <w:iCs/>
          <w:szCs w:val="20"/>
        </w:rPr>
        <w:t xml:space="preserve"> v digitalni obliki (</w:t>
      </w:r>
      <w:proofErr w:type="spellStart"/>
      <w:r w:rsidR="0037755D">
        <w:rPr>
          <w:rFonts w:asciiTheme="minorHAnsi" w:eastAsia="Calibri" w:hAnsiTheme="minorHAnsi" w:cstheme="minorHAnsi"/>
          <w:iCs/>
          <w:szCs w:val="20"/>
        </w:rPr>
        <w:t>sken</w:t>
      </w:r>
      <w:proofErr w:type="spellEnd"/>
      <w:r w:rsidR="0037755D">
        <w:rPr>
          <w:rFonts w:asciiTheme="minorHAnsi" w:eastAsia="Calibri" w:hAnsiTheme="minorHAnsi" w:cstheme="minorHAnsi"/>
          <w:iCs/>
          <w:szCs w:val="20"/>
        </w:rPr>
        <w:t xml:space="preserve"> dokazil v. </w:t>
      </w:r>
      <w:proofErr w:type="spellStart"/>
      <w:r w:rsidR="0037755D">
        <w:rPr>
          <w:rFonts w:asciiTheme="minorHAnsi" w:eastAsia="Calibri" w:hAnsiTheme="minorHAnsi" w:cstheme="minorHAnsi"/>
          <w:iCs/>
          <w:szCs w:val="20"/>
        </w:rPr>
        <w:t>pdf</w:t>
      </w:r>
      <w:proofErr w:type="spellEnd"/>
      <w:r w:rsidR="0037755D">
        <w:rPr>
          <w:rFonts w:asciiTheme="minorHAnsi" w:eastAsia="Calibri" w:hAnsiTheme="minorHAnsi" w:cstheme="minorHAnsi"/>
          <w:iCs/>
          <w:szCs w:val="20"/>
        </w:rPr>
        <w:t xml:space="preserve"> zapisu).</w:t>
      </w:r>
    </w:p>
    <w:p w14:paraId="0CBCDB88" w14:textId="77777777" w:rsidR="00567360" w:rsidRDefault="00567360" w:rsidP="002C39A5">
      <w:pPr>
        <w:spacing w:after="160" w:line="259" w:lineRule="auto"/>
        <w:jc w:val="both"/>
        <w:rPr>
          <w:rFonts w:asciiTheme="minorHAnsi" w:eastAsia="Calibri" w:hAnsiTheme="minorHAnsi" w:cstheme="minorHAnsi"/>
          <w:iCs/>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C39A5" w:rsidRPr="00FB71AC" w14:paraId="608060F3" w14:textId="77777777" w:rsidTr="002B146E">
        <w:tc>
          <w:tcPr>
            <w:tcW w:w="9067" w:type="dxa"/>
            <w:tcBorders>
              <w:bottom w:val="single" w:sz="4" w:space="0" w:color="auto"/>
            </w:tcBorders>
            <w:shd w:val="clear" w:color="auto" w:fill="D9D9D9" w:themeFill="background1" w:themeFillShade="D9"/>
          </w:tcPr>
          <w:p w14:paraId="7E09FEC9" w14:textId="77777777" w:rsidR="002C39A5" w:rsidRPr="002C39A5" w:rsidRDefault="002C39A5" w:rsidP="002B146E">
            <w:pPr>
              <w:suppressAutoHyphens/>
              <w:spacing w:line="240" w:lineRule="auto"/>
              <w:rPr>
                <w:rFonts w:asciiTheme="minorHAnsi" w:hAnsiTheme="minorHAnsi" w:cstheme="minorHAnsi"/>
                <w:b/>
                <w:szCs w:val="20"/>
                <w:lang w:eastAsia="ar-SA"/>
              </w:rPr>
            </w:pPr>
            <w:r>
              <w:rPr>
                <w:rFonts w:asciiTheme="minorHAnsi" w:hAnsiTheme="minorHAnsi" w:cstheme="minorHAnsi"/>
                <w:b/>
                <w:szCs w:val="20"/>
                <w:lang w:eastAsia="ar-SA"/>
              </w:rPr>
              <w:t>SPREMLJANJE OBVEZNEGA KAZALNIKA PROJEKTA</w:t>
            </w:r>
            <w:r w:rsidRPr="00FB71AC">
              <w:rPr>
                <w:rFonts w:asciiTheme="minorHAnsi" w:hAnsiTheme="minorHAnsi" w:cstheme="minorHAnsi"/>
                <w:i/>
                <w:szCs w:val="20"/>
                <w:lang w:eastAsia="ar-SA"/>
              </w:rPr>
              <w:t xml:space="preserve">                                                                                       </w:t>
            </w:r>
          </w:p>
        </w:tc>
      </w:tr>
      <w:tr w:rsidR="002C39A5" w:rsidRPr="00FB71AC" w14:paraId="7A3E4799" w14:textId="77777777" w:rsidTr="002B146E">
        <w:tc>
          <w:tcPr>
            <w:tcW w:w="9067" w:type="dxa"/>
            <w:shd w:val="clear" w:color="auto" w:fill="F2F2F2" w:themeFill="background1" w:themeFillShade="F2"/>
          </w:tcPr>
          <w:p w14:paraId="381434E7" w14:textId="485A581D" w:rsidR="002C39A5" w:rsidRPr="002D40E9" w:rsidRDefault="002C39A5" w:rsidP="002B146E">
            <w:pPr>
              <w:suppressAutoHyphens/>
              <w:spacing w:line="240" w:lineRule="auto"/>
              <w:rPr>
                <w:rFonts w:asciiTheme="minorHAnsi" w:hAnsiTheme="minorHAnsi" w:cstheme="minorHAnsi"/>
                <w:bCs/>
                <w:szCs w:val="20"/>
                <w:lang w:eastAsia="ar-SA"/>
              </w:rPr>
            </w:pPr>
            <w:r w:rsidRPr="002D40E9">
              <w:rPr>
                <w:rFonts w:asciiTheme="minorHAnsi" w:hAnsiTheme="minorHAnsi" w:cstheme="minorHAnsi"/>
                <w:bCs/>
                <w:szCs w:val="20"/>
                <w:lang w:eastAsia="ar-SA"/>
              </w:rPr>
              <w:t>Poročilo merjenja obveznega kazalnika pred/po izvedenem ukrepu in metodologija za spremljanj</w:t>
            </w:r>
            <w:r w:rsidR="00D03411" w:rsidRPr="002D40E9">
              <w:rPr>
                <w:rFonts w:asciiTheme="minorHAnsi" w:hAnsiTheme="minorHAnsi" w:cstheme="minorHAnsi"/>
                <w:bCs/>
                <w:szCs w:val="20"/>
                <w:lang w:eastAsia="ar-SA"/>
              </w:rPr>
              <w:t>e 3 leta po zaključku projekta</w:t>
            </w:r>
            <w:r w:rsidRPr="002D40E9">
              <w:rPr>
                <w:rFonts w:asciiTheme="minorHAnsi" w:hAnsiTheme="minorHAnsi" w:cstheme="minorHAnsi"/>
                <w:bCs/>
                <w:szCs w:val="20"/>
                <w:lang w:eastAsia="ar-SA"/>
              </w:rPr>
              <w:t xml:space="preserve"> </w:t>
            </w:r>
          </w:p>
        </w:tc>
      </w:tr>
      <w:tr w:rsidR="002C39A5" w:rsidRPr="00FB71AC" w14:paraId="04AC61B7" w14:textId="77777777" w:rsidTr="002B146E">
        <w:tc>
          <w:tcPr>
            <w:tcW w:w="9067" w:type="dxa"/>
            <w:tcBorders>
              <w:bottom w:val="single" w:sz="4" w:space="0" w:color="auto"/>
            </w:tcBorders>
            <w:shd w:val="clear" w:color="auto" w:fill="auto"/>
          </w:tcPr>
          <w:p w14:paraId="424DB5F0" w14:textId="77777777" w:rsidR="002C39A5" w:rsidRPr="00FB71AC" w:rsidRDefault="002C39A5" w:rsidP="002B146E">
            <w:pPr>
              <w:spacing w:line="240" w:lineRule="auto"/>
              <w:jc w:val="both"/>
              <w:rPr>
                <w:rFonts w:asciiTheme="minorHAnsi" w:hAnsiTheme="minorHAnsi" w:cstheme="minorHAnsi"/>
                <w:i/>
                <w:szCs w:val="20"/>
                <w:lang w:eastAsia="sl-SI"/>
              </w:rPr>
            </w:pPr>
            <w:r w:rsidRPr="00FB71AC">
              <w:rPr>
                <w:rFonts w:asciiTheme="minorHAnsi" w:hAnsiTheme="minorHAnsi" w:cstheme="minorHAnsi"/>
                <w:i/>
                <w:szCs w:val="20"/>
                <w:lang w:eastAsia="sl-SI"/>
              </w:rPr>
              <w:fldChar w:fldCharType="begin">
                <w:ffData>
                  <w:name w:val="Besedilo88"/>
                  <w:enabled/>
                  <w:calcOnExit w:val="0"/>
                  <w:textInput/>
                </w:ffData>
              </w:fldChar>
            </w:r>
            <w:r w:rsidRPr="00FB71AC">
              <w:rPr>
                <w:rFonts w:asciiTheme="minorHAnsi" w:hAnsiTheme="minorHAnsi" w:cstheme="minorHAnsi"/>
                <w:i/>
                <w:szCs w:val="20"/>
                <w:lang w:eastAsia="sl-SI"/>
              </w:rPr>
              <w:instrText xml:space="preserve"> FORMTEXT </w:instrText>
            </w:r>
            <w:r w:rsidRPr="00FB71AC">
              <w:rPr>
                <w:rFonts w:asciiTheme="minorHAnsi" w:hAnsiTheme="minorHAnsi" w:cstheme="minorHAnsi"/>
                <w:i/>
                <w:szCs w:val="20"/>
                <w:lang w:eastAsia="sl-SI"/>
              </w:rPr>
            </w:r>
            <w:r w:rsidRPr="00FB71AC">
              <w:rPr>
                <w:rFonts w:asciiTheme="minorHAnsi" w:hAnsiTheme="minorHAnsi" w:cstheme="minorHAnsi"/>
                <w:i/>
                <w:szCs w:val="20"/>
                <w:lang w:eastAsia="sl-SI"/>
              </w:rPr>
              <w:fldChar w:fldCharType="separate"/>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t> </w:t>
            </w:r>
            <w:r w:rsidRPr="00FB71AC">
              <w:rPr>
                <w:rFonts w:asciiTheme="minorHAnsi" w:hAnsiTheme="minorHAnsi" w:cstheme="minorHAnsi"/>
                <w:i/>
                <w:szCs w:val="20"/>
                <w:lang w:eastAsia="sl-SI"/>
              </w:rPr>
              <w:fldChar w:fldCharType="end"/>
            </w:r>
          </w:p>
          <w:p w14:paraId="3A498DAE" w14:textId="77777777" w:rsidR="002C39A5" w:rsidRPr="00FB71AC" w:rsidRDefault="002C39A5" w:rsidP="002B146E">
            <w:pPr>
              <w:suppressAutoHyphens/>
              <w:spacing w:line="240" w:lineRule="auto"/>
              <w:rPr>
                <w:rFonts w:asciiTheme="minorHAnsi" w:hAnsiTheme="minorHAnsi" w:cstheme="minorHAnsi"/>
                <w:i/>
                <w:szCs w:val="20"/>
                <w:lang w:eastAsia="ar-SA"/>
              </w:rPr>
            </w:pPr>
          </w:p>
          <w:p w14:paraId="32CD2FB8" w14:textId="77777777" w:rsidR="002C39A5" w:rsidRPr="00FB71AC" w:rsidRDefault="002C39A5" w:rsidP="002B146E">
            <w:pPr>
              <w:suppressAutoHyphens/>
              <w:spacing w:line="240" w:lineRule="auto"/>
              <w:rPr>
                <w:rFonts w:asciiTheme="minorHAnsi" w:hAnsiTheme="minorHAnsi" w:cstheme="minorHAnsi"/>
                <w:szCs w:val="20"/>
                <w:lang w:eastAsia="ar-SA"/>
              </w:rPr>
            </w:pPr>
          </w:p>
        </w:tc>
      </w:tr>
    </w:tbl>
    <w:p w14:paraId="545D3090" w14:textId="77777777" w:rsidR="00F04F1D" w:rsidRDefault="00F04F1D" w:rsidP="002C39A5">
      <w:pPr>
        <w:spacing w:after="160" w:line="259" w:lineRule="auto"/>
        <w:jc w:val="both"/>
        <w:rPr>
          <w:rFonts w:asciiTheme="minorHAnsi" w:eastAsia="Calibri" w:hAnsiTheme="minorHAnsi" w:cstheme="minorHAnsi"/>
          <w:iCs/>
          <w:szCs w:val="20"/>
        </w:rPr>
      </w:pPr>
    </w:p>
    <w:p w14:paraId="642D61F9" w14:textId="2BC8E09A" w:rsidR="002C39A5" w:rsidRPr="00FB71AC" w:rsidRDefault="00F04F1D" w:rsidP="002C39A5">
      <w:pPr>
        <w:spacing w:after="160" w:line="259" w:lineRule="auto"/>
        <w:jc w:val="both"/>
        <w:rPr>
          <w:rFonts w:asciiTheme="minorHAnsi" w:eastAsia="Calibri" w:hAnsiTheme="minorHAnsi" w:cstheme="minorHAnsi"/>
          <w:iCs/>
          <w:szCs w:val="20"/>
        </w:rPr>
      </w:pPr>
      <w:r w:rsidRPr="00F04F1D">
        <w:rPr>
          <w:rFonts w:asciiTheme="minorHAnsi" w:eastAsia="Calibri" w:hAnsiTheme="minorHAnsi" w:cstheme="minorHAnsi"/>
          <w:iCs/>
          <w:szCs w:val="20"/>
        </w:rPr>
        <w:t>Obvezni kazalnik projekta je dejanska hitrost v naselju na odseku ceste, ki je predmet projekta (V85). Meritve hitrosti je treba izvesti pred in po izvedbi projekta umirjanje prometa. Podatek o izmerjeni hitrosti (V85) pred izvedbo projekta je del vloge. Po zaključku projekta je treba meritve izvajati vsaj enkrat letno še najmanj tri leta po izvedbi v trajanju najmanj en mesec z uporabo metode T-test in o kazalniku poročati ministrstvu.</w:t>
      </w:r>
    </w:p>
    <w:p w14:paraId="3B688EED" w14:textId="77777777" w:rsidR="002C39A5" w:rsidRDefault="002C39A5">
      <w:pPr>
        <w:spacing w:after="160" w:line="259" w:lineRule="auto"/>
        <w:jc w:val="both"/>
        <w:rPr>
          <w:rFonts w:asciiTheme="minorHAnsi" w:hAnsiTheme="minorHAnsi" w:cs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2930"/>
        <w:gridCol w:w="1190"/>
        <w:gridCol w:w="4105"/>
      </w:tblGrid>
      <w:tr w:rsidR="00567360" w14:paraId="1AB652AB" w14:textId="77777777" w:rsidTr="002B146E">
        <w:trPr>
          <w:trHeight w:val="435"/>
        </w:trPr>
        <w:tc>
          <w:tcPr>
            <w:tcW w:w="837" w:type="dxa"/>
            <w:vAlign w:val="bottom"/>
          </w:tcPr>
          <w:p w14:paraId="1F76B9AE" w14:textId="77777777" w:rsidR="00567360" w:rsidRDefault="00567360" w:rsidP="002B146E">
            <w:pPr>
              <w:pStyle w:val="Naslovpublikacije"/>
              <w:spacing w:after="0" w:line="240" w:lineRule="auto"/>
              <w:jc w:val="left"/>
              <w:rPr>
                <w:rFonts w:asciiTheme="minorHAnsi" w:eastAsiaTheme="minorHAnsi" w:hAnsiTheme="minorHAnsi" w:cstheme="minorHAnsi"/>
                <w:b w:val="0"/>
                <w:color w:val="auto"/>
                <w:sz w:val="20"/>
                <w:szCs w:val="20"/>
              </w:rPr>
            </w:pPr>
            <w:bookmarkStart w:id="0" w:name="_Hlk202524309"/>
            <w:r>
              <w:rPr>
                <w:rFonts w:asciiTheme="minorHAnsi" w:eastAsiaTheme="minorHAnsi" w:hAnsiTheme="minorHAnsi" w:cstheme="minorHAnsi"/>
                <w:b w:val="0"/>
                <w:color w:val="auto"/>
                <w:sz w:val="20"/>
                <w:szCs w:val="20"/>
              </w:rPr>
              <w:t>V/na:</w:t>
            </w:r>
          </w:p>
        </w:tc>
        <w:tc>
          <w:tcPr>
            <w:tcW w:w="2930" w:type="dxa"/>
            <w:tcBorders>
              <w:bottom w:val="single" w:sz="4" w:space="0" w:color="auto"/>
            </w:tcBorders>
          </w:tcPr>
          <w:p w14:paraId="28BE1218"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c>
          <w:tcPr>
            <w:tcW w:w="1190" w:type="dxa"/>
          </w:tcPr>
          <w:p w14:paraId="1EC8D9F1"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c>
          <w:tcPr>
            <w:tcW w:w="4105" w:type="dxa"/>
            <w:tcBorders>
              <w:bottom w:val="single" w:sz="4" w:space="0" w:color="auto"/>
            </w:tcBorders>
          </w:tcPr>
          <w:p w14:paraId="1A5DC75F"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r>
      <w:tr w:rsidR="00567360" w14:paraId="1E92F3AA" w14:textId="77777777" w:rsidTr="002B146E">
        <w:trPr>
          <w:trHeight w:val="403"/>
        </w:trPr>
        <w:tc>
          <w:tcPr>
            <w:tcW w:w="837" w:type="dxa"/>
            <w:vAlign w:val="bottom"/>
          </w:tcPr>
          <w:p w14:paraId="5F8E24B7" w14:textId="77777777" w:rsidR="00567360" w:rsidRDefault="00567360" w:rsidP="002B146E">
            <w:pPr>
              <w:pStyle w:val="Naslovpublikacije"/>
              <w:spacing w:after="0" w:line="240" w:lineRule="auto"/>
              <w:jc w:val="left"/>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Datum:</w:t>
            </w:r>
          </w:p>
        </w:tc>
        <w:tc>
          <w:tcPr>
            <w:tcW w:w="2930" w:type="dxa"/>
            <w:tcBorders>
              <w:top w:val="single" w:sz="4" w:space="0" w:color="auto"/>
              <w:bottom w:val="single" w:sz="4" w:space="0" w:color="auto"/>
            </w:tcBorders>
          </w:tcPr>
          <w:p w14:paraId="6B235BF7"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c>
          <w:tcPr>
            <w:tcW w:w="1190" w:type="dxa"/>
          </w:tcPr>
          <w:p w14:paraId="468C0A9E" w14:textId="77777777" w:rsidR="00567360" w:rsidRDefault="00567360" w:rsidP="002B146E">
            <w:pPr>
              <w:pStyle w:val="Naslovpublikacije"/>
              <w:spacing w:after="0"/>
              <w:rPr>
                <w:rFonts w:asciiTheme="minorHAnsi" w:eastAsiaTheme="minorHAnsi" w:hAnsiTheme="minorHAnsi" w:cstheme="minorHAnsi"/>
                <w:b w:val="0"/>
                <w:color w:val="auto"/>
                <w:sz w:val="20"/>
                <w:szCs w:val="20"/>
              </w:rPr>
            </w:pPr>
          </w:p>
        </w:tc>
        <w:tc>
          <w:tcPr>
            <w:tcW w:w="4105" w:type="dxa"/>
            <w:tcBorders>
              <w:top w:val="single" w:sz="4" w:space="0" w:color="auto"/>
            </w:tcBorders>
          </w:tcPr>
          <w:p w14:paraId="05801ADB" w14:textId="772EE77B" w:rsidR="00567360" w:rsidRDefault="00567360" w:rsidP="002B146E">
            <w:pPr>
              <w:pStyle w:val="Naslovpublikacije"/>
              <w:spacing w:after="0"/>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Ime in </w:t>
            </w:r>
            <w:proofErr w:type="spellStart"/>
            <w:r>
              <w:rPr>
                <w:rFonts w:asciiTheme="minorHAnsi" w:eastAsiaTheme="minorHAnsi" w:hAnsiTheme="minorHAnsi" w:cstheme="minorHAnsi"/>
                <w:b w:val="0"/>
                <w:color w:val="auto"/>
                <w:sz w:val="20"/>
                <w:szCs w:val="20"/>
              </w:rPr>
              <w:t>priimek</w:t>
            </w:r>
            <w:proofErr w:type="spellEnd"/>
            <w:r>
              <w:rPr>
                <w:rFonts w:asciiTheme="minorHAnsi" w:eastAsiaTheme="minorHAnsi" w:hAnsiTheme="minorHAnsi" w:cstheme="minorHAnsi"/>
                <w:b w:val="0"/>
                <w:color w:val="auto"/>
                <w:sz w:val="20"/>
                <w:szCs w:val="20"/>
              </w:rPr>
              <w:t xml:space="preserve"> </w:t>
            </w:r>
            <w:proofErr w:type="spellStart"/>
            <w:r>
              <w:rPr>
                <w:rFonts w:asciiTheme="minorHAnsi" w:eastAsiaTheme="minorHAnsi" w:hAnsiTheme="minorHAnsi" w:cstheme="minorHAnsi"/>
                <w:b w:val="0"/>
                <w:color w:val="auto"/>
                <w:sz w:val="20"/>
                <w:szCs w:val="20"/>
              </w:rPr>
              <w:t>odgovorne</w:t>
            </w:r>
            <w:proofErr w:type="spellEnd"/>
            <w:r>
              <w:rPr>
                <w:rFonts w:asciiTheme="minorHAnsi" w:eastAsiaTheme="minorHAnsi" w:hAnsiTheme="minorHAnsi" w:cstheme="minorHAnsi"/>
                <w:b w:val="0"/>
                <w:color w:val="auto"/>
                <w:sz w:val="20"/>
                <w:szCs w:val="20"/>
              </w:rPr>
              <w:t xml:space="preserve"> </w:t>
            </w:r>
            <w:proofErr w:type="spellStart"/>
            <w:r>
              <w:rPr>
                <w:rFonts w:asciiTheme="minorHAnsi" w:eastAsiaTheme="minorHAnsi" w:hAnsiTheme="minorHAnsi" w:cstheme="minorHAnsi"/>
                <w:b w:val="0"/>
                <w:color w:val="auto"/>
                <w:sz w:val="20"/>
                <w:szCs w:val="20"/>
              </w:rPr>
              <w:t>osebe</w:t>
            </w:r>
            <w:proofErr w:type="spellEnd"/>
          </w:p>
        </w:tc>
      </w:tr>
      <w:tr w:rsidR="00567360" w14:paraId="7D4522CE" w14:textId="77777777" w:rsidTr="002B146E">
        <w:tc>
          <w:tcPr>
            <w:tcW w:w="837" w:type="dxa"/>
          </w:tcPr>
          <w:p w14:paraId="069A8BC4"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c>
          <w:tcPr>
            <w:tcW w:w="2930" w:type="dxa"/>
            <w:tcBorders>
              <w:top w:val="single" w:sz="4" w:space="0" w:color="auto"/>
            </w:tcBorders>
          </w:tcPr>
          <w:p w14:paraId="71F08ADC"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p w14:paraId="340BFDA7"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p w14:paraId="4B0EC084"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c>
          <w:tcPr>
            <w:tcW w:w="1190" w:type="dxa"/>
          </w:tcPr>
          <w:p w14:paraId="0FFC616C" w14:textId="77777777" w:rsidR="00567360" w:rsidRDefault="00567360" w:rsidP="002B146E">
            <w:pPr>
              <w:pStyle w:val="Naslovpublikacije"/>
              <w:spacing w:after="0"/>
              <w:rPr>
                <w:rFonts w:asciiTheme="minorHAnsi" w:eastAsiaTheme="minorHAnsi" w:hAnsiTheme="minorHAnsi" w:cstheme="minorHAnsi"/>
                <w:b w:val="0"/>
                <w:color w:val="auto"/>
                <w:sz w:val="20"/>
                <w:szCs w:val="20"/>
              </w:rPr>
            </w:pPr>
          </w:p>
        </w:tc>
        <w:tc>
          <w:tcPr>
            <w:tcW w:w="4105" w:type="dxa"/>
          </w:tcPr>
          <w:p w14:paraId="60321B10" w14:textId="77777777" w:rsidR="00567360" w:rsidRDefault="00567360" w:rsidP="002B146E">
            <w:pPr>
              <w:pStyle w:val="Naslovpublikacije"/>
              <w:spacing w:after="0"/>
              <w:rPr>
                <w:rFonts w:asciiTheme="minorHAnsi" w:eastAsiaTheme="minorHAnsi" w:hAnsiTheme="minorHAnsi" w:cstheme="minorHAnsi"/>
                <w:b w:val="0"/>
                <w:color w:val="auto"/>
                <w:sz w:val="20"/>
                <w:szCs w:val="20"/>
              </w:rPr>
            </w:pPr>
          </w:p>
        </w:tc>
      </w:tr>
      <w:tr w:rsidR="00567360" w14:paraId="004FC7A6" w14:textId="77777777" w:rsidTr="002B146E">
        <w:tc>
          <w:tcPr>
            <w:tcW w:w="837" w:type="dxa"/>
          </w:tcPr>
          <w:p w14:paraId="60552B8D"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c>
          <w:tcPr>
            <w:tcW w:w="2930" w:type="dxa"/>
          </w:tcPr>
          <w:p w14:paraId="3E749DA9" w14:textId="679405E2" w:rsidR="00567360" w:rsidRDefault="00567360" w:rsidP="002B146E">
            <w:pPr>
              <w:pStyle w:val="Naslovpublikacije"/>
              <w:spacing w:after="0"/>
              <w:jc w:val="right"/>
              <w:rPr>
                <w:rFonts w:asciiTheme="minorHAnsi" w:eastAsiaTheme="minorHAnsi" w:hAnsiTheme="minorHAnsi" w:cstheme="minorHAnsi"/>
                <w:b w:val="0"/>
                <w:color w:val="auto"/>
                <w:sz w:val="20"/>
                <w:szCs w:val="20"/>
              </w:rPr>
            </w:pPr>
            <w:proofErr w:type="spellStart"/>
            <w:r>
              <w:rPr>
                <w:rFonts w:asciiTheme="minorHAnsi" w:eastAsiaTheme="minorHAnsi" w:hAnsiTheme="minorHAnsi" w:cstheme="minorHAnsi"/>
                <w:b w:val="0"/>
                <w:color w:val="auto"/>
                <w:sz w:val="20"/>
                <w:szCs w:val="20"/>
              </w:rPr>
              <w:t>Žig</w:t>
            </w:r>
            <w:proofErr w:type="spellEnd"/>
            <w:r w:rsidR="005D15A4">
              <w:rPr>
                <w:rFonts w:asciiTheme="minorHAnsi" w:eastAsiaTheme="minorHAnsi" w:hAnsiTheme="minorHAnsi" w:cstheme="minorHAnsi"/>
                <w:b w:val="0"/>
                <w:color w:val="auto"/>
                <w:sz w:val="20"/>
                <w:szCs w:val="20"/>
              </w:rPr>
              <w:t xml:space="preserve"> </w:t>
            </w:r>
            <w:r w:rsidR="005D15A4">
              <w:rPr>
                <w:rStyle w:val="Sprotnaopomba-sklic"/>
                <w:rFonts w:asciiTheme="minorHAnsi" w:eastAsiaTheme="minorHAnsi" w:hAnsiTheme="minorHAnsi" w:cstheme="minorHAnsi"/>
                <w:b w:val="0"/>
                <w:color w:val="auto"/>
                <w:sz w:val="20"/>
                <w:szCs w:val="20"/>
              </w:rPr>
              <w:footnoteReference w:id="2"/>
            </w:r>
          </w:p>
        </w:tc>
        <w:tc>
          <w:tcPr>
            <w:tcW w:w="1190" w:type="dxa"/>
          </w:tcPr>
          <w:p w14:paraId="1AD12347" w14:textId="77777777" w:rsidR="00567360" w:rsidRDefault="00567360" w:rsidP="002B146E">
            <w:pPr>
              <w:pStyle w:val="Naslovpublikacije"/>
              <w:spacing w:after="0"/>
              <w:rPr>
                <w:rFonts w:asciiTheme="minorHAnsi" w:eastAsiaTheme="minorHAnsi" w:hAnsiTheme="minorHAnsi" w:cstheme="minorHAnsi"/>
                <w:b w:val="0"/>
                <w:color w:val="auto"/>
                <w:sz w:val="20"/>
                <w:szCs w:val="20"/>
              </w:rPr>
            </w:pPr>
          </w:p>
        </w:tc>
        <w:tc>
          <w:tcPr>
            <w:tcW w:w="4105" w:type="dxa"/>
            <w:tcBorders>
              <w:bottom w:val="single" w:sz="4" w:space="0" w:color="auto"/>
            </w:tcBorders>
          </w:tcPr>
          <w:p w14:paraId="64432E30" w14:textId="77777777" w:rsidR="00567360" w:rsidRDefault="00567360" w:rsidP="002B146E">
            <w:pPr>
              <w:pStyle w:val="Naslovpublikacije"/>
              <w:spacing w:after="0"/>
              <w:rPr>
                <w:rFonts w:asciiTheme="minorHAnsi" w:eastAsiaTheme="minorHAnsi" w:hAnsiTheme="minorHAnsi" w:cstheme="minorHAnsi"/>
                <w:b w:val="0"/>
                <w:color w:val="auto"/>
                <w:sz w:val="20"/>
                <w:szCs w:val="20"/>
              </w:rPr>
            </w:pPr>
          </w:p>
        </w:tc>
      </w:tr>
      <w:tr w:rsidR="00567360" w14:paraId="4196C749" w14:textId="77777777" w:rsidTr="002B146E">
        <w:tc>
          <w:tcPr>
            <w:tcW w:w="837" w:type="dxa"/>
          </w:tcPr>
          <w:p w14:paraId="0FAAE77A"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br/>
            </w:r>
          </w:p>
        </w:tc>
        <w:tc>
          <w:tcPr>
            <w:tcW w:w="2930" w:type="dxa"/>
          </w:tcPr>
          <w:p w14:paraId="2A7EE154" w14:textId="77777777" w:rsidR="00567360" w:rsidRDefault="00567360" w:rsidP="002B146E">
            <w:pPr>
              <w:pStyle w:val="Naslovpublikacije"/>
              <w:spacing w:after="0"/>
              <w:jc w:val="both"/>
              <w:rPr>
                <w:rFonts w:asciiTheme="minorHAnsi" w:eastAsiaTheme="minorHAnsi" w:hAnsiTheme="minorHAnsi" w:cstheme="minorHAnsi"/>
                <w:b w:val="0"/>
                <w:color w:val="auto"/>
                <w:sz w:val="20"/>
                <w:szCs w:val="20"/>
              </w:rPr>
            </w:pPr>
          </w:p>
        </w:tc>
        <w:tc>
          <w:tcPr>
            <w:tcW w:w="1190" w:type="dxa"/>
          </w:tcPr>
          <w:p w14:paraId="60972996" w14:textId="77777777" w:rsidR="00567360" w:rsidRDefault="00567360" w:rsidP="002B146E">
            <w:pPr>
              <w:pStyle w:val="Naslovpublikacije"/>
              <w:spacing w:after="0"/>
              <w:rPr>
                <w:rFonts w:asciiTheme="minorHAnsi" w:eastAsiaTheme="minorHAnsi" w:hAnsiTheme="minorHAnsi" w:cstheme="minorHAnsi"/>
                <w:b w:val="0"/>
                <w:color w:val="auto"/>
                <w:sz w:val="20"/>
                <w:szCs w:val="20"/>
              </w:rPr>
            </w:pPr>
          </w:p>
        </w:tc>
        <w:tc>
          <w:tcPr>
            <w:tcW w:w="4105" w:type="dxa"/>
            <w:tcBorders>
              <w:top w:val="single" w:sz="4" w:space="0" w:color="auto"/>
            </w:tcBorders>
          </w:tcPr>
          <w:p w14:paraId="22235C40" w14:textId="77777777" w:rsidR="00567360" w:rsidRDefault="00567360" w:rsidP="002B146E">
            <w:pPr>
              <w:pStyle w:val="Naslovpublikacije"/>
              <w:spacing w:after="0"/>
              <w:rPr>
                <w:rFonts w:asciiTheme="minorHAnsi" w:eastAsiaTheme="minorHAnsi" w:hAnsiTheme="minorHAnsi" w:cstheme="minorHAnsi"/>
                <w:b w:val="0"/>
                <w:color w:val="auto"/>
                <w:sz w:val="20"/>
                <w:szCs w:val="20"/>
              </w:rPr>
            </w:pPr>
            <w:proofErr w:type="spellStart"/>
            <w:r>
              <w:rPr>
                <w:rFonts w:asciiTheme="minorHAnsi" w:eastAsiaTheme="minorHAnsi" w:hAnsiTheme="minorHAnsi" w:cstheme="minorHAnsi"/>
                <w:b w:val="0"/>
                <w:color w:val="auto"/>
                <w:sz w:val="20"/>
                <w:szCs w:val="20"/>
              </w:rPr>
              <w:t>Podpis</w:t>
            </w:r>
            <w:proofErr w:type="spellEnd"/>
            <w:r>
              <w:rPr>
                <w:rFonts w:asciiTheme="minorHAnsi" w:eastAsiaTheme="minorHAnsi" w:hAnsiTheme="minorHAnsi" w:cstheme="minorHAnsi"/>
                <w:b w:val="0"/>
                <w:color w:val="auto"/>
                <w:sz w:val="20"/>
                <w:szCs w:val="20"/>
              </w:rPr>
              <w:t xml:space="preserve"> </w:t>
            </w:r>
            <w:proofErr w:type="spellStart"/>
            <w:r>
              <w:rPr>
                <w:rFonts w:asciiTheme="minorHAnsi" w:eastAsiaTheme="minorHAnsi" w:hAnsiTheme="minorHAnsi" w:cstheme="minorHAnsi"/>
                <w:b w:val="0"/>
                <w:color w:val="auto"/>
                <w:sz w:val="20"/>
                <w:szCs w:val="20"/>
              </w:rPr>
              <w:t>odgovorne</w:t>
            </w:r>
            <w:proofErr w:type="spellEnd"/>
            <w:r>
              <w:rPr>
                <w:rFonts w:asciiTheme="minorHAnsi" w:eastAsiaTheme="minorHAnsi" w:hAnsiTheme="minorHAnsi" w:cstheme="minorHAnsi"/>
                <w:b w:val="0"/>
                <w:color w:val="auto"/>
                <w:sz w:val="20"/>
                <w:szCs w:val="20"/>
              </w:rPr>
              <w:t xml:space="preserve"> </w:t>
            </w:r>
            <w:proofErr w:type="spellStart"/>
            <w:r>
              <w:rPr>
                <w:rFonts w:asciiTheme="minorHAnsi" w:eastAsiaTheme="minorHAnsi" w:hAnsiTheme="minorHAnsi" w:cstheme="minorHAnsi"/>
                <w:b w:val="0"/>
                <w:color w:val="auto"/>
                <w:sz w:val="20"/>
                <w:szCs w:val="20"/>
              </w:rPr>
              <w:t>osebe</w:t>
            </w:r>
            <w:proofErr w:type="spellEnd"/>
          </w:p>
        </w:tc>
      </w:tr>
      <w:bookmarkEnd w:id="0"/>
    </w:tbl>
    <w:p w14:paraId="6E986F15" w14:textId="77777777" w:rsidR="00567360" w:rsidRDefault="00567360">
      <w:pPr>
        <w:spacing w:after="160" w:line="259" w:lineRule="auto"/>
        <w:jc w:val="both"/>
        <w:rPr>
          <w:rFonts w:asciiTheme="minorHAnsi" w:hAnsiTheme="minorHAnsi" w:cstheme="minorHAnsi"/>
        </w:rPr>
      </w:pPr>
    </w:p>
    <w:p w14:paraId="204E1DF0" w14:textId="77777777" w:rsidR="00097620" w:rsidRDefault="00097620" w:rsidP="00097620">
      <w:pPr>
        <w:rPr>
          <w:rFonts w:asciiTheme="minorHAnsi" w:hAnsiTheme="minorHAnsi" w:cstheme="minorHAnsi"/>
        </w:rPr>
      </w:pPr>
    </w:p>
    <w:p w14:paraId="3112E629" w14:textId="77777777" w:rsidR="005D15A4" w:rsidRDefault="005D15A4" w:rsidP="00097620">
      <w:pPr>
        <w:rPr>
          <w:rFonts w:asciiTheme="minorHAnsi" w:hAnsiTheme="minorHAnsi" w:cstheme="minorHAnsi"/>
        </w:rPr>
      </w:pPr>
    </w:p>
    <w:p w14:paraId="64416A77" w14:textId="38E5A0B6" w:rsidR="00097620" w:rsidRDefault="00097620">
      <w:pPr>
        <w:spacing w:after="160" w:line="259" w:lineRule="auto"/>
        <w:rPr>
          <w:rFonts w:asciiTheme="minorHAnsi" w:hAnsiTheme="minorHAnsi" w:cstheme="minorHAnsi"/>
        </w:rPr>
      </w:pPr>
    </w:p>
    <w:p w14:paraId="22470AC6" w14:textId="77777777" w:rsidR="0040446F" w:rsidRDefault="0040446F" w:rsidP="00097620">
      <w:pPr>
        <w:spacing w:line="240" w:lineRule="auto"/>
        <w:jc w:val="center"/>
        <w:rPr>
          <w:rFonts w:cs="Arial"/>
          <w:b/>
          <w:szCs w:val="20"/>
          <w:lang w:eastAsia="sl-SI"/>
        </w:rPr>
      </w:pPr>
    </w:p>
    <w:p w14:paraId="15ACC57E" w14:textId="77777777" w:rsidR="0040446F" w:rsidRDefault="0040446F" w:rsidP="00097620">
      <w:pPr>
        <w:spacing w:line="240" w:lineRule="auto"/>
        <w:jc w:val="center"/>
        <w:rPr>
          <w:rFonts w:cs="Arial"/>
          <w:b/>
          <w:szCs w:val="20"/>
          <w:lang w:eastAsia="sl-SI"/>
        </w:rPr>
      </w:pPr>
    </w:p>
    <w:p w14:paraId="0E6E8A5E" w14:textId="1A7500CF" w:rsidR="00097620" w:rsidRPr="005D15A4" w:rsidRDefault="00097620" w:rsidP="00097620">
      <w:pPr>
        <w:spacing w:line="240" w:lineRule="auto"/>
        <w:jc w:val="center"/>
        <w:rPr>
          <w:rFonts w:cs="Arial"/>
          <w:b/>
          <w:szCs w:val="20"/>
          <w:lang w:eastAsia="sl-SI"/>
        </w:rPr>
      </w:pPr>
      <w:r w:rsidRPr="005D15A4">
        <w:rPr>
          <w:rFonts w:cs="Arial"/>
          <w:b/>
          <w:szCs w:val="20"/>
          <w:lang w:eastAsia="sl-SI"/>
        </w:rPr>
        <w:t xml:space="preserve">IZJAVA ZAKONITEGA ZASTOPNIKA </w:t>
      </w:r>
      <w:r w:rsidR="005D15A4">
        <w:rPr>
          <w:rFonts w:cs="Arial"/>
          <w:b/>
          <w:szCs w:val="20"/>
          <w:lang w:eastAsia="sl-SI"/>
        </w:rPr>
        <w:t>UPRAVIČENCA</w:t>
      </w:r>
    </w:p>
    <w:p w14:paraId="41BEE4CE" w14:textId="77777777" w:rsidR="00097620" w:rsidRPr="005D15A4" w:rsidRDefault="00097620" w:rsidP="00097620">
      <w:pPr>
        <w:spacing w:line="240" w:lineRule="auto"/>
        <w:rPr>
          <w:rFonts w:cs="Arial"/>
          <w:szCs w:val="20"/>
          <w:lang w:eastAsia="sl-SI"/>
        </w:rPr>
      </w:pPr>
    </w:p>
    <w:p w14:paraId="535C9691" w14:textId="77777777" w:rsidR="00097620" w:rsidRPr="005D15A4" w:rsidRDefault="00097620" w:rsidP="005D396C">
      <w:pPr>
        <w:spacing w:line="276" w:lineRule="auto"/>
        <w:rPr>
          <w:rFonts w:cs="Arial"/>
          <w:szCs w:val="20"/>
          <w:lang w:eastAsia="sl-SI"/>
        </w:rPr>
      </w:pPr>
    </w:p>
    <w:p w14:paraId="22090973" w14:textId="0941C0CF" w:rsidR="00097620" w:rsidRPr="005D15A4" w:rsidRDefault="005E2452" w:rsidP="005D396C">
      <w:pPr>
        <w:spacing w:line="276" w:lineRule="auto"/>
        <w:jc w:val="both"/>
        <w:rPr>
          <w:rFonts w:cs="Arial"/>
          <w:szCs w:val="20"/>
          <w:lang w:eastAsia="sl-SI"/>
        </w:rPr>
      </w:pPr>
      <w:r>
        <w:rPr>
          <w:rFonts w:cs="Arial"/>
          <w:szCs w:val="20"/>
          <w:lang w:eastAsia="sl-SI"/>
        </w:rPr>
        <w:t xml:space="preserve">Za potrebe vsebinskega in finančnega poročanja </w:t>
      </w:r>
      <w:r w:rsidR="00097620" w:rsidRPr="005D15A4">
        <w:rPr>
          <w:rFonts w:cs="Arial"/>
          <w:szCs w:val="20"/>
          <w:lang w:eastAsia="sl-SI"/>
        </w:rPr>
        <w:t xml:space="preserve">z izvedbo projekta "[NAZIV PROJEKTA]", </w:t>
      </w:r>
      <w:r>
        <w:rPr>
          <w:rFonts w:cs="Arial"/>
          <w:szCs w:val="20"/>
          <w:lang w:eastAsia="sl-SI"/>
        </w:rPr>
        <w:t xml:space="preserve">sofinanciranega v okviru </w:t>
      </w:r>
      <w:r w:rsidRPr="005D396C">
        <w:rPr>
          <w:rFonts w:cs="Arial"/>
          <w:i/>
          <w:iCs/>
          <w:szCs w:val="20"/>
          <w:lang w:eastAsia="sl-SI"/>
        </w:rPr>
        <w:t>Javnega razpisa za sofinanciranje projektov umirjanja prometa na državnih cestah skozi naselja na predlog občin</w:t>
      </w:r>
      <w:r>
        <w:rPr>
          <w:rFonts w:cs="Arial"/>
          <w:szCs w:val="20"/>
          <w:lang w:eastAsia="sl-SI"/>
        </w:rPr>
        <w:t xml:space="preserve"> </w:t>
      </w:r>
      <w:r w:rsidRPr="005E2452">
        <w:rPr>
          <w:rFonts w:cs="Arial"/>
          <w:szCs w:val="20"/>
          <w:lang w:eastAsia="sl-SI"/>
        </w:rPr>
        <w:t>v okviru Sklada za podnebne spremembe</w:t>
      </w:r>
      <w:r>
        <w:rPr>
          <w:rFonts w:cs="Arial"/>
          <w:szCs w:val="20"/>
          <w:lang w:eastAsia="sl-SI"/>
        </w:rPr>
        <w:t xml:space="preserve">, </w:t>
      </w:r>
      <w:r w:rsidR="00097620" w:rsidRPr="005D15A4">
        <w:rPr>
          <w:rFonts w:cs="Arial"/>
          <w:szCs w:val="20"/>
          <w:lang w:eastAsia="sl-SI"/>
        </w:rPr>
        <w:t>podajam naslednjo izjavo:</w:t>
      </w:r>
    </w:p>
    <w:p w14:paraId="4FBC5346" w14:textId="77777777" w:rsidR="00097620" w:rsidRPr="005D15A4" w:rsidRDefault="00097620" w:rsidP="005D396C">
      <w:pPr>
        <w:spacing w:line="276" w:lineRule="auto"/>
        <w:jc w:val="both"/>
        <w:rPr>
          <w:rFonts w:cs="Arial"/>
          <w:szCs w:val="20"/>
          <w:lang w:eastAsia="sl-SI"/>
        </w:rPr>
      </w:pPr>
    </w:p>
    <w:p w14:paraId="06D37DBF" w14:textId="77777777" w:rsidR="00097620" w:rsidRPr="005D15A4" w:rsidRDefault="00097620" w:rsidP="005D396C">
      <w:pPr>
        <w:spacing w:line="276" w:lineRule="auto"/>
        <w:jc w:val="both"/>
        <w:rPr>
          <w:rFonts w:cs="Arial"/>
          <w:szCs w:val="20"/>
          <w:lang w:eastAsia="sl-SI"/>
        </w:rPr>
      </w:pPr>
    </w:p>
    <w:p w14:paraId="7A8BCFA4" w14:textId="77777777" w:rsidR="00097620" w:rsidRPr="005D15A4" w:rsidRDefault="00097620" w:rsidP="005D396C">
      <w:pPr>
        <w:spacing w:line="276" w:lineRule="auto"/>
        <w:jc w:val="both"/>
        <w:rPr>
          <w:rFonts w:cs="Arial"/>
          <w:szCs w:val="20"/>
          <w:lang w:eastAsia="sl-SI"/>
        </w:rPr>
      </w:pPr>
    </w:p>
    <w:p w14:paraId="60A9BCD0" w14:textId="77777777" w:rsidR="00097620" w:rsidRPr="005D15A4" w:rsidRDefault="00097620" w:rsidP="005D396C">
      <w:pPr>
        <w:spacing w:line="276" w:lineRule="auto"/>
        <w:jc w:val="center"/>
        <w:rPr>
          <w:rFonts w:cs="Arial"/>
          <w:b/>
          <w:szCs w:val="20"/>
          <w:lang w:eastAsia="sl-SI"/>
        </w:rPr>
      </w:pPr>
      <w:r w:rsidRPr="005D15A4">
        <w:rPr>
          <w:rFonts w:cs="Arial"/>
          <w:b/>
          <w:szCs w:val="20"/>
          <w:lang w:eastAsia="sl-SI"/>
        </w:rPr>
        <w:t>IZJAVLJAM,</w:t>
      </w:r>
    </w:p>
    <w:p w14:paraId="6ABD69AD" w14:textId="77777777" w:rsidR="00097620" w:rsidRPr="005D15A4" w:rsidRDefault="00097620" w:rsidP="005D396C">
      <w:pPr>
        <w:spacing w:line="276" w:lineRule="auto"/>
        <w:jc w:val="both"/>
        <w:rPr>
          <w:rFonts w:cs="Arial"/>
          <w:szCs w:val="20"/>
          <w:lang w:eastAsia="sl-SI"/>
        </w:rPr>
      </w:pPr>
    </w:p>
    <w:p w14:paraId="7F8C042F" w14:textId="77777777" w:rsidR="00097620" w:rsidRPr="005D15A4" w:rsidRDefault="00097620" w:rsidP="005D396C">
      <w:pPr>
        <w:spacing w:line="276" w:lineRule="auto"/>
        <w:jc w:val="both"/>
        <w:rPr>
          <w:rFonts w:cs="Arial"/>
          <w:szCs w:val="20"/>
          <w:lang w:eastAsia="sl-SI"/>
        </w:rPr>
      </w:pPr>
    </w:p>
    <w:p w14:paraId="39898652" w14:textId="050889A6" w:rsidR="00097620" w:rsidRPr="005D15A4" w:rsidRDefault="00097620" w:rsidP="005D396C">
      <w:pPr>
        <w:spacing w:line="276" w:lineRule="auto"/>
        <w:jc w:val="both"/>
        <w:rPr>
          <w:rFonts w:cs="Arial"/>
          <w:bCs/>
          <w:szCs w:val="20"/>
          <w:lang w:eastAsia="sl-SI"/>
        </w:rPr>
      </w:pPr>
      <w:r w:rsidRPr="005D15A4">
        <w:rPr>
          <w:rFonts w:cs="Arial"/>
          <w:bCs/>
          <w:szCs w:val="20"/>
          <w:lang w:eastAsia="sl-SI"/>
        </w:rPr>
        <w:t>da je Občina [NAZIV OBČINE] v okviru izvedbe zgoraj navedenega projekta izvedla vsa javna naročila v skladu z določbami Zakona o javnem naročanju (ZJN-3; Uradni list RS, št. 91/15, 14/18, 121/21, 10/22, 74/22 – odl. US, 100/22 – ZNUZSZS, 28/23 in 88/23 – ZOPNN-F) ter v skladu z vsemi drugimi veljavnimi predpisi</w:t>
      </w:r>
      <w:r w:rsidR="005D15A4" w:rsidRPr="005D15A4">
        <w:rPr>
          <w:rFonts w:cs="Arial"/>
          <w:bCs/>
          <w:szCs w:val="20"/>
          <w:lang w:eastAsia="sl-SI"/>
        </w:rPr>
        <w:t xml:space="preserve"> in internimi aktih</w:t>
      </w:r>
      <w:r w:rsidRPr="005D15A4">
        <w:rPr>
          <w:rFonts w:cs="Arial"/>
          <w:bCs/>
          <w:szCs w:val="20"/>
          <w:lang w:eastAsia="sl-SI"/>
        </w:rPr>
        <w:t>, ki urejajo področje javnega naročanja.</w:t>
      </w:r>
    </w:p>
    <w:p w14:paraId="6BF2CC61" w14:textId="77777777" w:rsidR="00097620" w:rsidRPr="005D15A4" w:rsidRDefault="00097620" w:rsidP="00097620">
      <w:pPr>
        <w:spacing w:line="240" w:lineRule="auto"/>
        <w:rPr>
          <w:rFonts w:cs="Arial"/>
          <w:szCs w:val="20"/>
          <w:lang w:eastAsia="sl-SI"/>
        </w:rPr>
      </w:pPr>
    </w:p>
    <w:p w14:paraId="5C97A836" w14:textId="77777777" w:rsidR="00097620" w:rsidRPr="005D15A4" w:rsidRDefault="00097620" w:rsidP="00097620">
      <w:pPr>
        <w:spacing w:line="240" w:lineRule="auto"/>
        <w:rPr>
          <w:rFonts w:cs="Arial"/>
          <w:szCs w:val="20"/>
          <w:lang w:eastAsia="sl-SI"/>
        </w:rPr>
      </w:pPr>
    </w:p>
    <w:p w14:paraId="411D0CF0" w14:textId="77777777" w:rsidR="00097620" w:rsidRPr="005D15A4" w:rsidRDefault="00097620" w:rsidP="00097620">
      <w:pPr>
        <w:spacing w:line="240" w:lineRule="auto"/>
        <w:rPr>
          <w:rFonts w:cs="Arial"/>
          <w:szCs w:val="20"/>
          <w:lang w:eastAsia="sl-SI"/>
        </w:rPr>
      </w:pPr>
    </w:p>
    <w:p w14:paraId="12862D8E" w14:textId="77777777" w:rsidR="00097620" w:rsidRPr="005D15A4" w:rsidRDefault="00097620" w:rsidP="00097620">
      <w:pPr>
        <w:spacing w:line="240" w:lineRule="auto"/>
        <w:rPr>
          <w:rFonts w:cs="Arial"/>
          <w:szCs w:val="20"/>
          <w:lang w:eastAsia="sl-SI"/>
        </w:rPr>
      </w:pPr>
    </w:p>
    <w:p w14:paraId="408E564F" w14:textId="77777777" w:rsidR="00097620" w:rsidRPr="005D15A4" w:rsidRDefault="00097620" w:rsidP="00097620">
      <w:pPr>
        <w:spacing w:line="240" w:lineRule="auto"/>
        <w:rPr>
          <w:rFonts w:cs="Arial"/>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2924"/>
        <w:gridCol w:w="1188"/>
        <w:gridCol w:w="4099"/>
      </w:tblGrid>
      <w:tr w:rsidR="00097620" w:rsidRPr="005D15A4" w14:paraId="53573F6F" w14:textId="77777777" w:rsidTr="00F85030">
        <w:trPr>
          <w:trHeight w:val="435"/>
        </w:trPr>
        <w:tc>
          <w:tcPr>
            <w:tcW w:w="837" w:type="dxa"/>
            <w:vAlign w:val="bottom"/>
          </w:tcPr>
          <w:p w14:paraId="37C13EA3" w14:textId="77777777" w:rsidR="00097620" w:rsidRPr="005D15A4" w:rsidRDefault="00097620" w:rsidP="00F85030">
            <w:pPr>
              <w:pStyle w:val="Naslovpublikacije"/>
              <w:spacing w:after="0" w:line="240" w:lineRule="auto"/>
              <w:jc w:val="left"/>
              <w:rPr>
                <w:rFonts w:ascii="Arial" w:eastAsia="Times New Roman" w:hAnsi="Arial" w:cs="Arial"/>
                <w:b w:val="0"/>
                <w:bCs/>
                <w:color w:val="auto"/>
                <w:sz w:val="20"/>
                <w:szCs w:val="20"/>
                <w:lang w:val="sl-SI"/>
              </w:rPr>
            </w:pPr>
            <w:r w:rsidRPr="005D15A4">
              <w:rPr>
                <w:rFonts w:ascii="Arial" w:eastAsia="Times New Roman" w:hAnsi="Arial" w:cs="Arial"/>
                <w:b w:val="0"/>
                <w:bCs/>
                <w:color w:val="auto"/>
                <w:sz w:val="20"/>
                <w:szCs w:val="20"/>
                <w:lang w:val="sl-SI"/>
              </w:rPr>
              <w:t>V/na:</w:t>
            </w:r>
          </w:p>
        </w:tc>
        <w:tc>
          <w:tcPr>
            <w:tcW w:w="2930" w:type="dxa"/>
            <w:tcBorders>
              <w:bottom w:val="single" w:sz="4" w:space="0" w:color="auto"/>
            </w:tcBorders>
          </w:tcPr>
          <w:p w14:paraId="0B8CB65B"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c>
          <w:tcPr>
            <w:tcW w:w="1190" w:type="dxa"/>
          </w:tcPr>
          <w:p w14:paraId="303C6AF2"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c>
          <w:tcPr>
            <w:tcW w:w="4105" w:type="dxa"/>
            <w:tcBorders>
              <w:bottom w:val="single" w:sz="4" w:space="0" w:color="auto"/>
            </w:tcBorders>
          </w:tcPr>
          <w:p w14:paraId="18DF8DFF"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r>
      <w:tr w:rsidR="00097620" w:rsidRPr="005D15A4" w14:paraId="24858D7D" w14:textId="77777777" w:rsidTr="00F85030">
        <w:trPr>
          <w:trHeight w:val="403"/>
        </w:trPr>
        <w:tc>
          <w:tcPr>
            <w:tcW w:w="837" w:type="dxa"/>
            <w:vAlign w:val="bottom"/>
          </w:tcPr>
          <w:p w14:paraId="55297052" w14:textId="77777777" w:rsidR="00097620" w:rsidRPr="005D15A4" w:rsidRDefault="00097620" w:rsidP="00F85030">
            <w:pPr>
              <w:pStyle w:val="Naslovpublikacije"/>
              <w:spacing w:after="0" w:line="240" w:lineRule="auto"/>
              <w:jc w:val="left"/>
              <w:rPr>
                <w:rFonts w:ascii="Arial" w:eastAsia="Times New Roman" w:hAnsi="Arial" w:cs="Arial"/>
                <w:b w:val="0"/>
                <w:bCs/>
                <w:color w:val="auto"/>
                <w:sz w:val="20"/>
                <w:szCs w:val="20"/>
                <w:lang w:val="sl-SI"/>
              </w:rPr>
            </w:pPr>
            <w:r w:rsidRPr="005D15A4">
              <w:rPr>
                <w:rFonts w:ascii="Arial" w:eastAsia="Times New Roman" w:hAnsi="Arial" w:cs="Arial"/>
                <w:b w:val="0"/>
                <w:bCs/>
                <w:color w:val="auto"/>
                <w:sz w:val="20"/>
                <w:szCs w:val="20"/>
                <w:lang w:val="sl-SI"/>
              </w:rPr>
              <w:t>Datum:</w:t>
            </w:r>
          </w:p>
        </w:tc>
        <w:tc>
          <w:tcPr>
            <w:tcW w:w="2930" w:type="dxa"/>
            <w:tcBorders>
              <w:top w:val="single" w:sz="4" w:space="0" w:color="auto"/>
              <w:bottom w:val="single" w:sz="4" w:space="0" w:color="auto"/>
            </w:tcBorders>
          </w:tcPr>
          <w:p w14:paraId="31C6E251"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c>
          <w:tcPr>
            <w:tcW w:w="1190" w:type="dxa"/>
          </w:tcPr>
          <w:p w14:paraId="35E4FFD0" w14:textId="77777777" w:rsidR="00097620" w:rsidRPr="005D15A4" w:rsidRDefault="00097620" w:rsidP="00F85030">
            <w:pPr>
              <w:pStyle w:val="Naslovpublikacije"/>
              <w:spacing w:after="0"/>
              <w:rPr>
                <w:rFonts w:ascii="Arial" w:eastAsia="Times New Roman" w:hAnsi="Arial" w:cs="Arial"/>
                <w:b w:val="0"/>
                <w:bCs/>
                <w:color w:val="auto"/>
                <w:sz w:val="20"/>
                <w:szCs w:val="20"/>
                <w:lang w:val="sl-SI"/>
              </w:rPr>
            </w:pPr>
          </w:p>
        </w:tc>
        <w:tc>
          <w:tcPr>
            <w:tcW w:w="4105" w:type="dxa"/>
            <w:tcBorders>
              <w:top w:val="single" w:sz="4" w:space="0" w:color="auto"/>
            </w:tcBorders>
          </w:tcPr>
          <w:p w14:paraId="2D36A5DB" w14:textId="77777777" w:rsidR="00097620" w:rsidRPr="005D15A4" w:rsidRDefault="00097620" w:rsidP="00F85030">
            <w:pPr>
              <w:pStyle w:val="Naslovpublikacije"/>
              <w:spacing w:after="0"/>
              <w:rPr>
                <w:rFonts w:ascii="Arial" w:eastAsia="Times New Roman" w:hAnsi="Arial" w:cs="Arial"/>
                <w:b w:val="0"/>
                <w:bCs/>
                <w:color w:val="auto"/>
                <w:sz w:val="20"/>
                <w:szCs w:val="20"/>
                <w:lang w:val="sl-SI"/>
              </w:rPr>
            </w:pPr>
            <w:r w:rsidRPr="005D15A4">
              <w:rPr>
                <w:rFonts w:ascii="Arial" w:eastAsia="Times New Roman" w:hAnsi="Arial" w:cs="Arial"/>
                <w:b w:val="0"/>
                <w:bCs/>
                <w:color w:val="auto"/>
                <w:sz w:val="20"/>
                <w:szCs w:val="20"/>
                <w:lang w:val="sl-SI"/>
              </w:rPr>
              <w:t>Ime in priimek odgovorne osebe</w:t>
            </w:r>
          </w:p>
        </w:tc>
      </w:tr>
      <w:tr w:rsidR="00097620" w:rsidRPr="005D15A4" w14:paraId="43FA1013" w14:textId="77777777" w:rsidTr="00F85030">
        <w:tc>
          <w:tcPr>
            <w:tcW w:w="837" w:type="dxa"/>
          </w:tcPr>
          <w:p w14:paraId="3291C077"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c>
          <w:tcPr>
            <w:tcW w:w="2930" w:type="dxa"/>
            <w:tcBorders>
              <w:top w:val="single" w:sz="4" w:space="0" w:color="auto"/>
            </w:tcBorders>
          </w:tcPr>
          <w:p w14:paraId="1C9156B8"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p w14:paraId="0EB8A13F"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p w14:paraId="5C0E9D8A"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c>
          <w:tcPr>
            <w:tcW w:w="1190" w:type="dxa"/>
          </w:tcPr>
          <w:p w14:paraId="37BEA50E" w14:textId="77777777" w:rsidR="00097620" w:rsidRPr="005D15A4" w:rsidRDefault="00097620" w:rsidP="00F85030">
            <w:pPr>
              <w:pStyle w:val="Naslovpublikacije"/>
              <w:spacing w:after="0"/>
              <w:rPr>
                <w:rFonts w:ascii="Arial" w:eastAsia="Times New Roman" w:hAnsi="Arial" w:cs="Arial"/>
                <w:b w:val="0"/>
                <w:bCs/>
                <w:color w:val="auto"/>
                <w:sz w:val="20"/>
                <w:szCs w:val="20"/>
                <w:lang w:val="sl-SI"/>
              </w:rPr>
            </w:pPr>
          </w:p>
        </w:tc>
        <w:tc>
          <w:tcPr>
            <w:tcW w:w="4105" w:type="dxa"/>
          </w:tcPr>
          <w:p w14:paraId="27CECF79" w14:textId="77777777" w:rsidR="00097620" w:rsidRPr="005D15A4" w:rsidRDefault="00097620" w:rsidP="00F85030">
            <w:pPr>
              <w:pStyle w:val="Naslovpublikacije"/>
              <w:spacing w:after="0"/>
              <w:rPr>
                <w:rFonts w:ascii="Arial" w:eastAsia="Times New Roman" w:hAnsi="Arial" w:cs="Arial"/>
                <w:b w:val="0"/>
                <w:bCs/>
                <w:color w:val="auto"/>
                <w:sz w:val="20"/>
                <w:szCs w:val="20"/>
                <w:lang w:val="sl-SI"/>
              </w:rPr>
            </w:pPr>
          </w:p>
        </w:tc>
      </w:tr>
      <w:tr w:rsidR="00097620" w:rsidRPr="005D15A4" w14:paraId="1B7E5A44" w14:textId="77777777" w:rsidTr="00F85030">
        <w:tc>
          <w:tcPr>
            <w:tcW w:w="837" w:type="dxa"/>
          </w:tcPr>
          <w:p w14:paraId="6B478ECD"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c>
          <w:tcPr>
            <w:tcW w:w="2930" w:type="dxa"/>
          </w:tcPr>
          <w:p w14:paraId="333E4FE0" w14:textId="065EB8C8" w:rsidR="00097620" w:rsidRPr="005D15A4" w:rsidRDefault="00097620" w:rsidP="00F85030">
            <w:pPr>
              <w:pStyle w:val="Naslovpublikacije"/>
              <w:spacing w:after="0"/>
              <w:jc w:val="right"/>
              <w:rPr>
                <w:rFonts w:ascii="Arial" w:eastAsia="Times New Roman" w:hAnsi="Arial" w:cs="Arial"/>
                <w:b w:val="0"/>
                <w:bCs/>
                <w:color w:val="auto"/>
                <w:sz w:val="20"/>
                <w:szCs w:val="20"/>
                <w:lang w:val="sl-SI"/>
              </w:rPr>
            </w:pPr>
            <w:r w:rsidRPr="005D15A4">
              <w:rPr>
                <w:rFonts w:ascii="Arial" w:eastAsia="Times New Roman" w:hAnsi="Arial" w:cs="Arial"/>
                <w:b w:val="0"/>
                <w:bCs/>
                <w:color w:val="auto"/>
                <w:sz w:val="20"/>
                <w:szCs w:val="20"/>
                <w:lang w:val="sl-SI"/>
              </w:rPr>
              <w:t>Žig</w:t>
            </w:r>
            <w:r w:rsidR="005D15A4" w:rsidRPr="005D15A4">
              <w:rPr>
                <w:rFonts w:ascii="Arial" w:eastAsia="Times New Roman" w:hAnsi="Arial" w:cs="Arial"/>
                <w:b w:val="0"/>
                <w:bCs/>
                <w:color w:val="auto"/>
                <w:sz w:val="20"/>
                <w:szCs w:val="20"/>
                <w:lang w:val="sl-SI"/>
              </w:rPr>
              <w:t xml:space="preserve"> </w:t>
            </w:r>
            <w:r w:rsidR="005D15A4" w:rsidRPr="005D15A4">
              <w:rPr>
                <w:rStyle w:val="Sprotnaopomba-sklic"/>
                <w:rFonts w:ascii="Arial" w:eastAsia="Times New Roman" w:hAnsi="Arial" w:cs="Arial"/>
                <w:b w:val="0"/>
                <w:bCs/>
                <w:color w:val="auto"/>
                <w:sz w:val="20"/>
                <w:szCs w:val="20"/>
                <w:lang w:val="sl-SI"/>
              </w:rPr>
              <w:footnoteReference w:id="3"/>
            </w:r>
          </w:p>
        </w:tc>
        <w:tc>
          <w:tcPr>
            <w:tcW w:w="1190" w:type="dxa"/>
          </w:tcPr>
          <w:p w14:paraId="788B1286" w14:textId="77777777" w:rsidR="00097620" w:rsidRPr="005D15A4" w:rsidRDefault="00097620" w:rsidP="00F85030">
            <w:pPr>
              <w:pStyle w:val="Naslovpublikacije"/>
              <w:spacing w:after="0"/>
              <w:rPr>
                <w:rFonts w:ascii="Arial" w:eastAsia="Times New Roman" w:hAnsi="Arial" w:cs="Arial"/>
                <w:b w:val="0"/>
                <w:bCs/>
                <w:color w:val="auto"/>
                <w:sz w:val="20"/>
                <w:szCs w:val="20"/>
                <w:lang w:val="sl-SI"/>
              </w:rPr>
            </w:pPr>
          </w:p>
        </w:tc>
        <w:tc>
          <w:tcPr>
            <w:tcW w:w="4105" w:type="dxa"/>
            <w:tcBorders>
              <w:bottom w:val="single" w:sz="4" w:space="0" w:color="auto"/>
            </w:tcBorders>
          </w:tcPr>
          <w:p w14:paraId="0A5289D5" w14:textId="77777777" w:rsidR="00097620" w:rsidRPr="005D15A4" w:rsidRDefault="00097620" w:rsidP="00F85030">
            <w:pPr>
              <w:pStyle w:val="Naslovpublikacije"/>
              <w:spacing w:after="0"/>
              <w:rPr>
                <w:rFonts w:ascii="Arial" w:eastAsia="Times New Roman" w:hAnsi="Arial" w:cs="Arial"/>
                <w:b w:val="0"/>
                <w:bCs/>
                <w:color w:val="auto"/>
                <w:sz w:val="20"/>
                <w:szCs w:val="20"/>
                <w:lang w:val="sl-SI"/>
              </w:rPr>
            </w:pPr>
          </w:p>
        </w:tc>
      </w:tr>
      <w:tr w:rsidR="00097620" w14:paraId="696BC6B9" w14:textId="77777777" w:rsidTr="00F85030">
        <w:tc>
          <w:tcPr>
            <w:tcW w:w="837" w:type="dxa"/>
          </w:tcPr>
          <w:p w14:paraId="5959AAC8"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r w:rsidRPr="005D15A4">
              <w:rPr>
                <w:rFonts w:ascii="Arial" w:eastAsia="Times New Roman" w:hAnsi="Arial" w:cs="Arial"/>
                <w:b w:val="0"/>
                <w:bCs/>
                <w:color w:val="auto"/>
                <w:sz w:val="20"/>
                <w:szCs w:val="20"/>
                <w:lang w:val="sl-SI"/>
              </w:rPr>
              <w:br/>
            </w:r>
          </w:p>
        </w:tc>
        <w:tc>
          <w:tcPr>
            <w:tcW w:w="2930" w:type="dxa"/>
          </w:tcPr>
          <w:p w14:paraId="5FF9B0D1" w14:textId="77777777" w:rsidR="00097620" w:rsidRPr="005D15A4" w:rsidRDefault="00097620" w:rsidP="00F85030">
            <w:pPr>
              <w:pStyle w:val="Naslovpublikacije"/>
              <w:spacing w:after="0"/>
              <w:jc w:val="both"/>
              <w:rPr>
                <w:rFonts w:ascii="Arial" w:eastAsia="Times New Roman" w:hAnsi="Arial" w:cs="Arial"/>
                <w:b w:val="0"/>
                <w:bCs/>
                <w:color w:val="auto"/>
                <w:sz w:val="20"/>
                <w:szCs w:val="20"/>
                <w:lang w:val="sl-SI"/>
              </w:rPr>
            </w:pPr>
          </w:p>
        </w:tc>
        <w:tc>
          <w:tcPr>
            <w:tcW w:w="1190" w:type="dxa"/>
          </w:tcPr>
          <w:p w14:paraId="09012CED" w14:textId="77777777" w:rsidR="00097620" w:rsidRPr="005D15A4" w:rsidRDefault="00097620" w:rsidP="00F85030">
            <w:pPr>
              <w:pStyle w:val="Naslovpublikacije"/>
              <w:spacing w:after="0"/>
              <w:rPr>
                <w:rFonts w:ascii="Arial" w:eastAsia="Times New Roman" w:hAnsi="Arial" w:cs="Arial"/>
                <w:b w:val="0"/>
                <w:bCs/>
                <w:color w:val="auto"/>
                <w:sz w:val="20"/>
                <w:szCs w:val="20"/>
                <w:lang w:val="sl-SI"/>
              </w:rPr>
            </w:pPr>
          </w:p>
        </w:tc>
        <w:tc>
          <w:tcPr>
            <w:tcW w:w="4105" w:type="dxa"/>
            <w:tcBorders>
              <w:top w:val="single" w:sz="4" w:space="0" w:color="auto"/>
            </w:tcBorders>
          </w:tcPr>
          <w:p w14:paraId="0D254243" w14:textId="77777777" w:rsidR="00097620" w:rsidRPr="00097620" w:rsidRDefault="00097620" w:rsidP="00F85030">
            <w:pPr>
              <w:pStyle w:val="Naslovpublikacije"/>
              <w:spacing w:after="0"/>
              <w:rPr>
                <w:rFonts w:ascii="Arial" w:eastAsia="Times New Roman" w:hAnsi="Arial" w:cs="Arial"/>
                <w:b w:val="0"/>
                <w:bCs/>
                <w:color w:val="auto"/>
                <w:sz w:val="20"/>
                <w:szCs w:val="20"/>
                <w:lang w:val="sl-SI"/>
              </w:rPr>
            </w:pPr>
            <w:r w:rsidRPr="005D15A4">
              <w:rPr>
                <w:rFonts w:ascii="Arial" w:eastAsia="Times New Roman" w:hAnsi="Arial" w:cs="Arial"/>
                <w:b w:val="0"/>
                <w:bCs/>
                <w:color w:val="auto"/>
                <w:sz w:val="20"/>
                <w:szCs w:val="20"/>
                <w:lang w:val="sl-SI"/>
              </w:rPr>
              <w:t>Podpis odgovorne osebe</w:t>
            </w:r>
          </w:p>
        </w:tc>
      </w:tr>
    </w:tbl>
    <w:p w14:paraId="2F91F79B" w14:textId="77777777" w:rsidR="00097620" w:rsidRPr="00097620" w:rsidRDefault="00097620" w:rsidP="00097620">
      <w:pPr>
        <w:spacing w:line="240" w:lineRule="auto"/>
        <w:rPr>
          <w:rFonts w:cs="Arial"/>
          <w:szCs w:val="20"/>
          <w:lang w:eastAsia="sl-SI"/>
        </w:rPr>
      </w:pPr>
    </w:p>
    <w:sectPr w:rsidR="00097620" w:rsidRPr="00097620" w:rsidSect="0040446F">
      <w:headerReference w:type="default" r:id="rId7"/>
      <w:headerReference w:type="first" r:id="rId8"/>
      <w:footerReference w:type="first" r:id="rId9"/>
      <w:pgSz w:w="11906" w:h="16838"/>
      <w:pgMar w:top="1417" w:right="1417" w:bottom="993" w:left="1417" w:header="708"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359F5" w14:textId="77777777" w:rsidR="00D84352" w:rsidRDefault="00D84352" w:rsidP="00B85F76">
      <w:pPr>
        <w:spacing w:line="240" w:lineRule="auto"/>
      </w:pPr>
      <w:r>
        <w:separator/>
      </w:r>
    </w:p>
  </w:endnote>
  <w:endnote w:type="continuationSeparator" w:id="0">
    <w:p w14:paraId="0EFFD1F9" w14:textId="77777777" w:rsidR="00D84352" w:rsidRDefault="00D84352" w:rsidP="00B85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CE72" w14:textId="77777777" w:rsidR="0040446F" w:rsidRPr="0022394D" w:rsidRDefault="0040446F" w:rsidP="0040446F">
    <w:pPr>
      <w:pStyle w:val="Noga"/>
      <w:rPr>
        <w:rFonts w:asciiTheme="minorHAnsi" w:hAnsiTheme="minorHAnsi" w:cstheme="minorHAnsi"/>
        <w:sz w:val="18"/>
        <w:szCs w:val="18"/>
      </w:rPr>
    </w:pPr>
    <w:r w:rsidRPr="0022394D">
      <w:rPr>
        <w:rFonts w:asciiTheme="minorHAnsi" w:hAnsiTheme="minorHAnsi" w:cstheme="minorHAnsi"/>
        <w:sz w:val="18"/>
        <w:szCs w:val="18"/>
      </w:rPr>
      <w:t>Javni razpis za sofinanciranje projektov umirjanja prometa na državnih cestah skozi naselja na predlog občin (JR UPDC 2024)</w:t>
    </w:r>
  </w:p>
  <w:p w14:paraId="247AFB8E" w14:textId="77777777" w:rsidR="0040446F" w:rsidRDefault="004044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EE16" w14:textId="77777777" w:rsidR="00D84352" w:rsidRDefault="00D84352" w:rsidP="00B85F76">
      <w:pPr>
        <w:spacing w:line="240" w:lineRule="auto"/>
      </w:pPr>
      <w:r>
        <w:separator/>
      </w:r>
    </w:p>
  </w:footnote>
  <w:footnote w:type="continuationSeparator" w:id="0">
    <w:p w14:paraId="7156B1FB" w14:textId="77777777" w:rsidR="00D84352" w:rsidRDefault="00D84352" w:rsidP="00B85F76">
      <w:pPr>
        <w:spacing w:line="240" w:lineRule="auto"/>
      </w:pPr>
      <w:r>
        <w:continuationSeparator/>
      </w:r>
    </w:p>
  </w:footnote>
  <w:footnote w:id="1">
    <w:p w14:paraId="2AB1788F" w14:textId="2C5F6DF0" w:rsidR="005D15A4" w:rsidRDefault="005D15A4">
      <w:pPr>
        <w:pStyle w:val="Sprotnaopomba-besedilo"/>
      </w:pPr>
      <w:r>
        <w:rPr>
          <w:rStyle w:val="Sprotnaopomba-sklic"/>
        </w:rPr>
        <w:footnoteRef/>
      </w:r>
      <w:r>
        <w:t xml:space="preserve"> </w:t>
      </w:r>
      <w:r w:rsidRPr="005D15A4">
        <w:rPr>
          <w:rFonts w:asciiTheme="minorHAnsi" w:hAnsiTheme="minorHAnsi" w:cstheme="minorHAnsi"/>
          <w:sz w:val="16"/>
        </w:rPr>
        <w:t xml:space="preserve">Kratka predstavitev zaključenih aktivnosti mora biti izdana v obliki, ki omogoča objavo na spletu in v </w:t>
      </w:r>
      <w:proofErr w:type="spellStart"/>
      <w:r w:rsidRPr="005D15A4">
        <w:rPr>
          <w:rFonts w:asciiTheme="minorHAnsi" w:hAnsiTheme="minorHAnsi" w:cstheme="minorHAnsi"/>
          <w:sz w:val="16"/>
        </w:rPr>
        <w:t>word</w:t>
      </w:r>
      <w:proofErr w:type="spellEnd"/>
      <w:r w:rsidRPr="005D15A4">
        <w:rPr>
          <w:rFonts w:asciiTheme="minorHAnsi" w:hAnsiTheme="minorHAnsi" w:cstheme="minorHAnsi"/>
          <w:sz w:val="16"/>
        </w:rPr>
        <w:t xml:space="preserve"> verziji. Ministrstvo za okolje, podnebje in energijo si pridružuje pravico za objavo končnih poročil. Občine bodo naknadno pozvane, da določene dele poročila ter slikovni material zagotovijo za namen izdaje kataloga dobrih praks.</w:t>
      </w:r>
    </w:p>
  </w:footnote>
  <w:footnote w:id="2">
    <w:p w14:paraId="34B29E12" w14:textId="2559897D" w:rsidR="005D15A4" w:rsidRDefault="005D15A4">
      <w:pPr>
        <w:pStyle w:val="Sprotnaopomba-besedilo"/>
      </w:pPr>
      <w:r>
        <w:rPr>
          <w:rStyle w:val="Sprotnaopomba-sklic"/>
        </w:rPr>
        <w:footnoteRef/>
      </w:r>
      <w:r>
        <w:t xml:space="preserve"> </w:t>
      </w:r>
      <w:r w:rsidRPr="005D15A4">
        <w:rPr>
          <w:rFonts w:asciiTheme="minorHAnsi" w:hAnsiTheme="minorHAnsi" w:cstheme="minorHAnsi"/>
          <w:sz w:val="16"/>
        </w:rPr>
        <w:t>V primeru elektronskega podpisa dokumenta, žig ni potreben.</w:t>
      </w:r>
    </w:p>
  </w:footnote>
  <w:footnote w:id="3">
    <w:p w14:paraId="7AE390CB" w14:textId="29433267" w:rsidR="005D15A4" w:rsidRDefault="005D15A4">
      <w:pPr>
        <w:pStyle w:val="Sprotnaopomba-besedilo"/>
      </w:pPr>
      <w:r>
        <w:rPr>
          <w:rStyle w:val="Sprotnaopomba-sklic"/>
        </w:rPr>
        <w:footnoteRef/>
      </w:r>
      <w:r>
        <w:t xml:space="preserve"> </w:t>
      </w:r>
      <w:r w:rsidRPr="005D15A4">
        <w:rPr>
          <w:rFonts w:asciiTheme="minorHAnsi" w:hAnsiTheme="minorHAnsi" w:cstheme="minorHAnsi"/>
          <w:sz w:val="16"/>
        </w:rPr>
        <w:t>V primeru elektronskega podpisa dokumenta, žig ni potreben.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BF3D" w14:textId="20012167" w:rsidR="00B11B7E" w:rsidRPr="00FB71AC" w:rsidRDefault="00B11B7E" w:rsidP="002C39A5">
    <w:pPr>
      <w:pStyle w:val="Glava"/>
      <w:tabs>
        <w:tab w:val="left" w:pos="5112"/>
      </w:tabs>
      <w:spacing w:line="240" w:lineRule="exact"/>
      <w:rPr>
        <w:rFonts w:ascii="Calibri" w:hAnsi="Calibri" w:cs="Calibri"/>
        <w:sz w:val="16"/>
      </w:rPr>
    </w:pPr>
    <w:r w:rsidRPr="00FB71AC">
      <w:rPr>
        <w:rFonts w:ascii="Calibri" w:hAnsi="Calibri" w:cs="Calibri"/>
        <w:sz w:val="16"/>
      </w:rPr>
      <w:tab/>
    </w:r>
  </w:p>
  <w:p w14:paraId="41E7735B" w14:textId="77777777" w:rsidR="00B85F76" w:rsidRPr="00FB71AC" w:rsidRDefault="00B85F76">
    <w:pPr>
      <w:pStyle w:val="Glava"/>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2A28" w14:textId="77777777" w:rsidR="0040446F" w:rsidRDefault="0040446F" w:rsidP="0040446F">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50C5AEDA" wp14:editId="4AD1BD35">
          <wp:simplePos x="0" y="0"/>
          <wp:positionH relativeFrom="column">
            <wp:posOffset>-502920</wp:posOffset>
          </wp:positionH>
          <wp:positionV relativeFrom="paragraph">
            <wp:posOffset>-1064</wp:posOffset>
          </wp:positionV>
          <wp:extent cx="3315335" cy="344170"/>
          <wp:effectExtent l="0" t="0" r="0" b="0"/>
          <wp:wrapNone/>
          <wp:docPr id="654260151" name="Slika 65426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83D3425" w14:textId="77777777" w:rsidR="0040446F" w:rsidRDefault="0040446F" w:rsidP="0040446F">
    <w:pPr>
      <w:pStyle w:val="Glava"/>
      <w:tabs>
        <w:tab w:val="left" w:pos="5112"/>
      </w:tabs>
      <w:spacing w:before="120" w:line="240" w:lineRule="exact"/>
      <w:rPr>
        <w:rFonts w:cs="Arial"/>
        <w:sz w:val="16"/>
      </w:rPr>
    </w:pPr>
  </w:p>
  <w:p w14:paraId="0136A7A2" w14:textId="1F0653B3" w:rsidR="0040446F" w:rsidRDefault="0040446F" w:rsidP="0040446F">
    <w:pPr>
      <w:pStyle w:val="Glava"/>
    </w:pPr>
    <w:r w:rsidRPr="00FB71AC">
      <w:rPr>
        <w:rFonts w:ascii="Calibri" w:hAnsi="Calibri" w:cs="Calibri"/>
        <w:sz w:val="16"/>
      </w:rPr>
      <w:t>Langusova ulica 4, 1000 Ljubljana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76"/>
    <w:rsid w:val="00022078"/>
    <w:rsid w:val="00022DA8"/>
    <w:rsid w:val="00097620"/>
    <w:rsid w:val="000D6A37"/>
    <w:rsid w:val="00101F5F"/>
    <w:rsid w:val="001735A6"/>
    <w:rsid w:val="00216E03"/>
    <w:rsid w:val="0022394D"/>
    <w:rsid w:val="002B249F"/>
    <w:rsid w:val="002C39A5"/>
    <w:rsid w:val="002D40E9"/>
    <w:rsid w:val="0037755D"/>
    <w:rsid w:val="00403341"/>
    <w:rsid w:val="0040446F"/>
    <w:rsid w:val="0043147F"/>
    <w:rsid w:val="00482971"/>
    <w:rsid w:val="004B1256"/>
    <w:rsid w:val="004D5C60"/>
    <w:rsid w:val="004E1B23"/>
    <w:rsid w:val="00567360"/>
    <w:rsid w:val="005B7934"/>
    <w:rsid w:val="005D15A4"/>
    <w:rsid w:val="005D396C"/>
    <w:rsid w:val="005E2452"/>
    <w:rsid w:val="0067782E"/>
    <w:rsid w:val="006E2E1E"/>
    <w:rsid w:val="007067CB"/>
    <w:rsid w:val="007724B0"/>
    <w:rsid w:val="007A2C6F"/>
    <w:rsid w:val="007B53CA"/>
    <w:rsid w:val="007F54C2"/>
    <w:rsid w:val="008711D8"/>
    <w:rsid w:val="008C6C14"/>
    <w:rsid w:val="00980454"/>
    <w:rsid w:val="00995816"/>
    <w:rsid w:val="009C5B0F"/>
    <w:rsid w:val="00B11B7E"/>
    <w:rsid w:val="00B178FE"/>
    <w:rsid w:val="00B647D1"/>
    <w:rsid w:val="00B85F76"/>
    <w:rsid w:val="00BB5A01"/>
    <w:rsid w:val="00C37F7C"/>
    <w:rsid w:val="00CB6913"/>
    <w:rsid w:val="00D03411"/>
    <w:rsid w:val="00D6367C"/>
    <w:rsid w:val="00D6544D"/>
    <w:rsid w:val="00D84352"/>
    <w:rsid w:val="00DD5FC7"/>
    <w:rsid w:val="00E235A3"/>
    <w:rsid w:val="00F04F1D"/>
    <w:rsid w:val="00F84FF4"/>
    <w:rsid w:val="00F91682"/>
    <w:rsid w:val="00FB71AC"/>
    <w:rsid w:val="00FD6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D4673"/>
  <w15:chartTrackingRefBased/>
  <w15:docId w15:val="{E9D0BB37-614E-46C9-B117-7D842F4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5F76"/>
    <w:pPr>
      <w:spacing w:after="0" w:line="260" w:lineRule="exac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7724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B85F76"/>
    <w:pPr>
      <w:keepNext/>
      <w:suppressAutoHyphens/>
      <w:spacing w:before="240" w:after="120" w:line="240" w:lineRule="auto"/>
      <w:outlineLvl w:val="2"/>
    </w:pPr>
    <w:rPr>
      <w:rFonts w:cs="Arial"/>
      <w:b/>
      <w:bCs/>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B85F76"/>
    <w:rPr>
      <w:rFonts w:ascii="Arial" w:eastAsia="Times New Roman" w:hAnsi="Arial" w:cs="Arial"/>
      <w:b/>
      <w:bCs/>
      <w:sz w:val="20"/>
      <w:szCs w:val="26"/>
      <w:lang w:eastAsia="ar-SA"/>
    </w:rPr>
  </w:style>
  <w:style w:type="paragraph" w:styleId="Glava">
    <w:name w:val="header"/>
    <w:basedOn w:val="Navaden"/>
    <w:link w:val="GlavaZnak"/>
    <w:unhideWhenUsed/>
    <w:rsid w:val="00B85F76"/>
    <w:pPr>
      <w:tabs>
        <w:tab w:val="center" w:pos="4536"/>
        <w:tab w:val="right" w:pos="9072"/>
      </w:tabs>
      <w:spacing w:line="240" w:lineRule="auto"/>
    </w:pPr>
  </w:style>
  <w:style w:type="character" w:customStyle="1" w:styleId="GlavaZnak">
    <w:name w:val="Glava Znak"/>
    <w:basedOn w:val="Privzetapisavaodstavka"/>
    <w:link w:val="Glava"/>
    <w:uiPriority w:val="99"/>
    <w:rsid w:val="00B85F76"/>
    <w:rPr>
      <w:rFonts w:ascii="Arial" w:eastAsia="Times New Roman" w:hAnsi="Arial" w:cs="Times New Roman"/>
      <w:sz w:val="20"/>
      <w:szCs w:val="24"/>
    </w:rPr>
  </w:style>
  <w:style w:type="paragraph" w:styleId="Noga">
    <w:name w:val="footer"/>
    <w:basedOn w:val="Navaden"/>
    <w:link w:val="NogaZnak"/>
    <w:uiPriority w:val="99"/>
    <w:unhideWhenUsed/>
    <w:rsid w:val="00B85F76"/>
    <w:pPr>
      <w:tabs>
        <w:tab w:val="center" w:pos="4536"/>
        <w:tab w:val="right" w:pos="9072"/>
      </w:tabs>
      <w:spacing w:line="240" w:lineRule="auto"/>
    </w:pPr>
  </w:style>
  <w:style w:type="character" w:customStyle="1" w:styleId="NogaZnak">
    <w:name w:val="Noga Znak"/>
    <w:basedOn w:val="Privzetapisavaodstavka"/>
    <w:link w:val="Noga"/>
    <w:uiPriority w:val="99"/>
    <w:rsid w:val="00B85F76"/>
    <w:rPr>
      <w:rFonts w:ascii="Arial" w:eastAsia="Times New Roman" w:hAnsi="Arial" w:cs="Times New Roman"/>
      <w:sz w:val="20"/>
      <w:szCs w:val="24"/>
    </w:rPr>
  </w:style>
  <w:style w:type="table" w:styleId="Tabelamrea">
    <w:name w:val="Table Grid"/>
    <w:basedOn w:val="Navadnatabela"/>
    <w:uiPriority w:val="39"/>
    <w:rsid w:val="00B85F7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B85F76"/>
    <w:rPr>
      <w:color w:val="0000FF"/>
      <w:u w:val="single"/>
    </w:rPr>
  </w:style>
  <w:style w:type="character" w:customStyle="1" w:styleId="Naslov2Znak">
    <w:name w:val="Naslov 2 Znak"/>
    <w:basedOn w:val="Privzetapisavaodstavka"/>
    <w:link w:val="Naslov2"/>
    <w:uiPriority w:val="9"/>
    <w:rsid w:val="007724B0"/>
    <w:rPr>
      <w:rFonts w:asciiTheme="majorHAnsi" w:eastAsiaTheme="majorEastAsia" w:hAnsiTheme="majorHAnsi" w:cstheme="majorBidi"/>
      <w:color w:val="2E74B5" w:themeColor="accent1" w:themeShade="BF"/>
      <w:sz w:val="26"/>
      <w:szCs w:val="26"/>
    </w:rPr>
  </w:style>
  <w:style w:type="paragraph" w:styleId="Revizija">
    <w:name w:val="Revision"/>
    <w:hidden/>
    <w:uiPriority w:val="99"/>
    <w:semiHidden/>
    <w:rsid w:val="002C39A5"/>
    <w:pPr>
      <w:spacing w:after="0" w:line="240" w:lineRule="auto"/>
    </w:pPr>
    <w:rPr>
      <w:rFonts w:ascii="Arial" w:eastAsia="Times New Roman" w:hAnsi="Arial" w:cs="Times New Roman"/>
      <w:sz w:val="20"/>
      <w:szCs w:val="24"/>
    </w:rPr>
  </w:style>
  <w:style w:type="paragraph" w:customStyle="1" w:styleId="Naslovpublikacije">
    <w:name w:val="Naslov_publikacije"/>
    <w:basedOn w:val="Navaden"/>
    <w:link w:val="NaslovpublikacijeZnak"/>
    <w:rsid w:val="00567360"/>
    <w:pPr>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567360"/>
    <w:rPr>
      <w:rFonts w:ascii="Republika" w:eastAsia="Calibri" w:hAnsi="Republika" w:cs="Times New Roman"/>
      <w:b/>
      <w:color w:val="0070C0"/>
      <w:sz w:val="72"/>
      <w:szCs w:val="72"/>
      <w:lang w:eastAsia="sl-SI"/>
    </w:rPr>
  </w:style>
  <w:style w:type="table" w:customStyle="1" w:styleId="Tabelamrea1">
    <w:name w:val="Tabela – mreža1"/>
    <w:basedOn w:val="Navadnatabela"/>
    <w:next w:val="Tabelamrea"/>
    <w:uiPriority w:val="39"/>
    <w:rsid w:val="000976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5D15A4"/>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5D15A4"/>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5D1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197476">
      <w:bodyDiv w:val="1"/>
      <w:marLeft w:val="0"/>
      <w:marRight w:val="0"/>
      <w:marTop w:val="0"/>
      <w:marBottom w:val="0"/>
      <w:divBdr>
        <w:top w:val="none" w:sz="0" w:space="0" w:color="auto"/>
        <w:left w:val="none" w:sz="0" w:space="0" w:color="auto"/>
        <w:bottom w:val="none" w:sz="0" w:space="0" w:color="auto"/>
        <w:right w:val="none" w:sz="0" w:space="0" w:color="auto"/>
      </w:divBdr>
    </w:div>
    <w:div w:id="17008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3F0225-6E92-4FC1-A47C-2EBAFF82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381</Words>
  <Characters>2175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Sara Brvar</cp:lastModifiedBy>
  <cp:revision>24</cp:revision>
  <dcterms:created xsi:type="dcterms:W3CDTF">2024-06-05T07:38:00Z</dcterms:created>
  <dcterms:modified xsi:type="dcterms:W3CDTF">2025-08-06T07:12:00Z</dcterms:modified>
</cp:coreProperties>
</file>