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40B31180"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w:t>
      </w:r>
      <w:r w:rsidR="00D16D9A">
        <w:rPr>
          <w:rFonts w:cs="Arial"/>
        </w:rPr>
        <w:t>44</w:t>
      </w:r>
      <w:r w:rsidR="004D576C">
        <w:rPr>
          <w:rFonts w:cs="Arial"/>
        </w:rPr>
        <w:t>/2025/1</w:t>
      </w:r>
    </w:p>
    <w:p w14:paraId="7C20C2BC" w14:textId="19E3ECF4"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F45B6C">
        <w:rPr>
          <w:rFonts w:cs="Arial"/>
          <w:color w:val="000000"/>
        </w:rPr>
        <w:t>5</w:t>
      </w:r>
      <w:r>
        <w:rPr>
          <w:rFonts w:cs="Arial"/>
          <w:color w:val="000000"/>
        </w:rPr>
        <w:t xml:space="preserve">. </w:t>
      </w:r>
      <w:r w:rsidR="0006780D">
        <w:rPr>
          <w:rFonts w:cs="Arial"/>
          <w:color w:val="000000"/>
        </w:rPr>
        <w:t>1</w:t>
      </w:r>
      <w:r w:rsidR="00F45B6C">
        <w:rPr>
          <w:rFonts w:cs="Arial"/>
          <w:color w:val="000000"/>
        </w:rPr>
        <w:t>1</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 ZIntPK-C,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 odl. US, </w:t>
      </w:r>
      <w:hyperlink r:id="rId16" w:tgtFrame="_blank" w:tooltip="Zakon o debirokratizaciji (ZDeb)" w:history="1">
        <w:r w:rsidR="002F659F" w:rsidRPr="002F659F">
          <w:rPr>
            <w:rFonts w:cs="Arial"/>
            <w:szCs w:val="20"/>
          </w:rPr>
          <w:t>3/22</w:t>
        </w:r>
      </w:hyperlink>
      <w:r w:rsidR="002F659F" w:rsidRPr="002F659F">
        <w:rPr>
          <w:rFonts w:cs="Arial"/>
          <w:szCs w:val="20"/>
        </w:rPr>
        <w:t> – ZDeb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7D717DDD"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D16D9A">
        <w:rPr>
          <w:rFonts w:ascii="Arial" w:hAnsi="Arial" w:cs="Arial"/>
          <w:b/>
          <w:iCs/>
          <w:sz w:val="20"/>
          <w:szCs w:val="20"/>
          <w:lang w:val="sl-SI" w:eastAsia="ar-SA"/>
        </w:rPr>
        <w:t>Direktoratu za kmetijstvu</w:t>
      </w:r>
      <w:r>
        <w:rPr>
          <w:rFonts w:ascii="Arial" w:hAnsi="Arial" w:cs="Arial"/>
          <w:b/>
          <w:iCs/>
          <w:sz w:val="20"/>
          <w:szCs w:val="20"/>
          <w:lang w:val="sl-SI" w:eastAsia="ar-SA"/>
        </w:rPr>
        <w:t xml:space="preserve">, šifra DM: </w:t>
      </w:r>
      <w:r w:rsidR="0006780D">
        <w:rPr>
          <w:rFonts w:ascii="Arial" w:hAnsi="Arial" w:cs="Arial"/>
          <w:b/>
          <w:iCs/>
          <w:sz w:val="20"/>
          <w:szCs w:val="20"/>
          <w:lang w:val="sl-SI" w:eastAsia="ar-SA"/>
        </w:rPr>
        <w:t>1012</w:t>
      </w:r>
      <w:r>
        <w:rPr>
          <w:rFonts w:ascii="Arial" w:hAnsi="Arial" w:cs="Arial"/>
          <w:b/>
          <w:iCs/>
          <w:sz w:val="20"/>
          <w:szCs w:val="20"/>
          <w:lang w:val="sl-SI" w:eastAsia="ar-SA"/>
        </w:rPr>
        <w:t xml:space="preserve"> (JN </w:t>
      </w:r>
      <w:r w:rsidR="00D16D9A">
        <w:rPr>
          <w:rFonts w:ascii="Arial" w:hAnsi="Arial" w:cs="Arial"/>
          <w:b/>
          <w:iCs/>
          <w:sz w:val="20"/>
          <w:szCs w:val="20"/>
          <w:lang w:val="sl-SI" w:eastAsia="ar-SA"/>
        </w:rPr>
        <w:t>51</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6C420BF8"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06780D">
        <w:rPr>
          <w:rFonts w:cs="Arial"/>
          <w:szCs w:val="20"/>
          <w:lang w:eastAsia="ar-SA"/>
        </w:rPr>
        <w:t>5</w:t>
      </w:r>
      <w:r>
        <w:rPr>
          <w:rFonts w:cs="Arial"/>
          <w:szCs w:val="20"/>
          <w:lang w:eastAsia="ar-SA"/>
        </w:rPr>
        <w:t xml:space="preserve"> let</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F1E7B61" w14:textId="77777777" w:rsidR="00192473" w:rsidRPr="00C34DF5" w:rsidRDefault="00192473"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13D1E428" w14:textId="762450E3" w:rsidR="0006780D" w:rsidRPr="0006780D" w:rsidRDefault="0006780D" w:rsidP="0006780D">
      <w:pPr>
        <w:pStyle w:val="Odstavekseznama"/>
        <w:numPr>
          <w:ilvl w:val="0"/>
          <w:numId w:val="34"/>
        </w:numPr>
        <w:spacing w:line="276" w:lineRule="auto"/>
        <w:rPr>
          <w:rFonts w:cs="Arial"/>
          <w:szCs w:val="20"/>
          <w:lang w:eastAsia="ar-SA"/>
        </w:rPr>
      </w:pPr>
      <w:r w:rsidRPr="0006780D">
        <w:rPr>
          <w:rFonts w:cs="Arial"/>
          <w:szCs w:val="20"/>
          <w:lang w:eastAsia="ar-SA"/>
        </w:rPr>
        <w:t>organiziranje medsebojnega sodelovanja in usklajevanja notranjih organizacijskih enot in sodelovanja z drugimi organi</w:t>
      </w:r>
      <w:r>
        <w:rPr>
          <w:rFonts w:cs="Arial"/>
          <w:szCs w:val="20"/>
          <w:lang w:eastAsia="ar-SA"/>
        </w:rPr>
        <w:t>,</w:t>
      </w:r>
    </w:p>
    <w:p w14:paraId="762A99DC" w14:textId="6A3FFF76" w:rsidR="0006780D" w:rsidRPr="0006780D" w:rsidRDefault="0006780D" w:rsidP="0006780D">
      <w:pPr>
        <w:pStyle w:val="Odstavekseznama"/>
        <w:numPr>
          <w:ilvl w:val="0"/>
          <w:numId w:val="34"/>
        </w:numPr>
        <w:spacing w:line="276" w:lineRule="auto"/>
        <w:rPr>
          <w:rFonts w:cs="Arial"/>
          <w:szCs w:val="20"/>
          <w:lang w:eastAsia="ar-SA"/>
        </w:rPr>
      </w:pPr>
      <w:r w:rsidRPr="0006780D">
        <w:rPr>
          <w:rFonts w:cs="Arial"/>
          <w:szCs w:val="20"/>
          <w:lang w:eastAsia="ar-SA"/>
        </w:rPr>
        <w:t>sodelovanje pri oblikovanju sistemskih rešitev in drugih najzahtevnejših gradiv</w:t>
      </w:r>
      <w:r>
        <w:rPr>
          <w:rFonts w:cs="Arial"/>
          <w:szCs w:val="20"/>
          <w:lang w:eastAsia="ar-SA"/>
        </w:rPr>
        <w:t>,</w:t>
      </w:r>
    </w:p>
    <w:p w14:paraId="5B5D8A20" w14:textId="34383A65" w:rsidR="0006780D" w:rsidRPr="0006780D" w:rsidRDefault="0006780D" w:rsidP="0006780D">
      <w:pPr>
        <w:pStyle w:val="Odstavekseznama"/>
        <w:numPr>
          <w:ilvl w:val="0"/>
          <w:numId w:val="34"/>
        </w:numPr>
        <w:spacing w:line="276" w:lineRule="auto"/>
        <w:rPr>
          <w:rFonts w:cs="Arial"/>
          <w:szCs w:val="20"/>
          <w:lang w:eastAsia="ar-SA"/>
        </w:rPr>
      </w:pPr>
      <w:r w:rsidRPr="0006780D">
        <w:rPr>
          <w:rFonts w:cs="Arial"/>
          <w:szCs w:val="20"/>
          <w:lang w:eastAsia="ar-SA"/>
        </w:rPr>
        <w:t>samostojna priprava zahtevnih analiz, razvojnih projektov, informacij, poročil in drugih zahtevnih gradiv</w:t>
      </w:r>
      <w:r>
        <w:rPr>
          <w:rFonts w:cs="Arial"/>
          <w:szCs w:val="20"/>
          <w:lang w:eastAsia="ar-SA"/>
        </w:rPr>
        <w:t>,</w:t>
      </w:r>
    </w:p>
    <w:p w14:paraId="6F8F6C46" w14:textId="190ACB67" w:rsidR="00D16D9A" w:rsidRDefault="0006780D" w:rsidP="0006780D">
      <w:pPr>
        <w:pStyle w:val="Odstavekseznama"/>
        <w:numPr>
          <w:ilvl w:val="0"/>
          <w:numId w:val="34"/>
        </w:numPr>
        <w:spacing w:line="276" w:lineRule="auto"/>
        <w:rPr>
          <w:rFonts w:cs="Arial"/>
          <w:szCs w:val="20"/>
          <w:lang w:eastAsia="ar-SA"/>
        </w:rPr>
      </w:pPr>
      <w:r w:rsidRPr="0006780D">
        <w:rPr>
          <w:rFonts w:cs="Arial"/>
          <w:szCs w:val="20"/>
          <w:lang w:eastAsia="ar-SA"/>
        </w:rPr>
        <w:t>samostojno opravljanje drugih zahtevnejših nalo</w:t>
      </w:r>
      <w:r>
        <w:rPr>
          <w:rFonts w:cs="Arial"/>
          <w:szCs w:val="20"/>
          <w:lang w:eastAsia="ar-SA"/>
        </w:rPr>
        <w:t>g.</w:t>
      </w:r>
    </w:p>
    <w:p w14:paraId="66C926C0" w14:textId="7BDAAB0B"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D16D9A">
        <w:rPr>
          <w:rFonts w:cs="Arial"/>
          <w:iCs/>
          <w:szCs w:val="20"/>
          <w:lang w:eastAsia="ar-SA"/>
        </w:rPr>
        <w:t>51</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w:t>
      </w:r>
      <w:r w:rsidRPr="00242444">
        <w:rPr>
          <w:rFonts w:cs="Arial"/>
          <w:szCs w:val="20"/>
          <w:lang w:eastAsia="sl-SI"/>
        </w:rPr>
        <w:t xml:space="preserve">, z možnostjo napredovanja v višji naziv višji </w:t>
      </w:r>
      <w:r>
        <w:rPr>
          <w:rFonts w:cs="Arial"/>
          <w:szCs w:val="20"/>
          <w:lang w:eastAsia="sl-SI"/>
        </w:rPr>
        <w:t>svetovalec I</w:t>
      </w:r>
      <w:r w:rsidR="00E04428">
        <w:rPr>
          <w:rFonts w:cs="Arial"/>
          <w:szCs w:val="20"/>
          <w:lang w:eastAsia="sl-SI"/>
        </w:rPr>
        <w:t>.</w:t>
      </w:r>
    </w:p>
    <w:p w14:paraId="4DE08125" w14:textId="4A926A26"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w:t>
      </w:r>
      <w:r w:rsidR="0006780D">
        <w:rPr>
          <w:rFonts w:cs="Arial"/>
          <w:szCs w:val="20"/>
          <w:lang w:eastAsia="sl-SI"/>
        </w:rPr>
        <w:t>4</w:t>
      </w:r>
      <w:r>
        <w:rPr>
          <w:rFonts w:cs="Arial"/>
          <w:szCs w:val="20"/>
          <w:lang w:eastAsia="sl-SI"/>
        </w:rPr>
        <w:t>. Osnovna bruto plača na podlagi trenutno veljavne plačne lestvice znaša 2.</w:t>
      </w:r>
      <w:r w:rsidR="0006780D">
        <w:rPr>
          <w:rFonts w:cs="Arial"/>
          <w:szCs w:val="20"/>
          <w:lang w:eastAsia="sl-SI"/>
        </w:rPr>
        <w:t>474</w:t>
      </w:r>
      <w:r w:rsidRPr="00847979">
        <w:rPr>
          <w:rFonts w:cs="Arial"/>
          <w:szCs w:val="20"/>
          <w:lang w:eastAsia="sl-SI"/>
        </w:rPr>
        <w:t>,</w:t>
      </w:r>
      <w:r>
        <w:rPr>
          <w:rFonts w:cs="Arial"/>
          <w:szCs w:val="20"/>
          <w:lang w:eastAsia="sl-SI"/>
        </w:rPr>
        <w:t>6</w:t>
      </w:r>
      <w:r w:rsidR="0006780D">
        <w:rPr>
          <w:rFonts w:cs="Arial"/>
          <w:szCs w:val="20"/>
          <w:lang w:eastAsia="sl-SI"/>
        </w:rPr>
        <w:t>8</w:t>
      </w:r>
      <w:r>
        <w:rPr>
          <w:rFonts w:cs="Arial"/>
          <w:szCs w:val="20"/>
          <w:lang w:eastAsia="sl-SI"/>
        </w:rPr>
        <w:t xml:space="preserve">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389C5667"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D16D9A">
        <w:rPr>
          <w:rFonts w:cs="Arial"/>
          <w:iCs/>
          <w:szCs w:val="20"/>
          <w:lang w:eastAsia="ar-SA"/>
        </w:rPr>
        <w:t>51</w:t>
      </w:r>
      <w:r w:rsidRPr="00CA4CDA">
        <w:rPr>
          <w:rFonts w:cs="Arial"/>
          <w:iCs/>
          <w:szCs w:val="20"/>
          <w:lang w:eastAsia="ar-SA"/>
        </w:rPr>
        <w:t xml:space="preserve">, ki jo pošlje v </w:t>
      </w:r>
      <w:r>
        <w:rPr>
          <w:rFonts w:cs="Arial"/>
          <w:iCs/>
          <w:szCs w:val="20"/>
          <w:lang w:eastAsia="ar-SA"/>
        </w:rPr>
        <w:t xml:space="preserve">zaprti ovojnici z označbo: JN </w:t>
      </w:r>
      <w:r w:rsidR="00D16D9A">
        <w:rPr>
          <w:rFonts w:cs="Arial"/>
          <w:iCs/>
          <w:szCs w:val="20"/>
          <w:lang w:eastAsia="ar-SA"/>
        </w:rPr>
        <w:t>51</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D16D9A">
        <w:rPr>
          <w:rFonts w:cs="Arial"/>
          <w:bCs/>
          <w:iCs/>
          <w:szCs w:val="20"/>
          <w:lang w:eastAsia="ar-SA"/>
        </w:rPr>
        <w:t>Direktoratu za kmetijstvu</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74A5F32E"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545CD0">
        <w:rPr>
          <w:rFonts w:ascii="Arial" w:hAnsi="Arial" w:cs="Arial"/>
          <w:iCs/>
          <w:sz w:val="20"/>
          <w:szCs w:val="20"/>
        </w:rPr>
        <w:t>ga</w:t>
      </w:r>
      <w:r w:rsidRPr="00AA6AD9">
        <w:rPr>
          <w:rFonts w:ascii="Arial" w:hAnsi="Arial" w:cs="Arial"/>
          <w:iCs/>
          <w:sz w:val="20"/>
          <w:szCs w:val="20"/>
        </w:rPr>
        <w:t xml:space="preserve">. </w:t>
      </w:r>
      <w:r w:rsidR="00D16D9A">
        <w:rPr>
          <w:rFonts w:ascii="Arial" w:hAnsi="Arial" w:cs="Arial"/>
          <w:iCs/>
          <w:sz w:val="20"/>
          <w:szCs w:val="20"/>
        </w:rPr>
        <w:t>Katja Zalaznik</w:t>
      </w:r>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D16D9A">
        <w:rPr>
          <w:rFonts w:ascii="Arial" w:hAnsi="Arial" w:cs="Arial"/>
          <w:iCs/>
          <w:sz w:val="20"/>
          <w:szCs w:val="20"/>
        </w:rPr>
        <w:t>9191</w:t>
      </w:r>
      <w:r w:rsidRPr="00AA6AD9">
        <w:rPr>
          <w:rFonts w:ascii="Arial" w:hAnsi="Arial" w:cs="Arial"/>
          <w:iCs/>
          <w:sz w:val="20"/>
          <w:szCs w:val="20"/>
        </w:rPr>
        <w:t xml:space="preserve"> od 9. do 10. ure vsak delavnik, informacije glede področja dela pa </w:t>
      </w:r>
      <w:r w:rsidR="00D16D9A">
        <w:rPr>
          <w:rFonts w:ascii="Arial" w:hAnsi="Arial" w:cs="Arial"/>
          <w:iCs/>
          <w:sz w:val="20"/>
          <w:szCs w:val="20"/>
        </w:rPr>
        <w:t>mag</w:t>
      </w:r>
      <w:r w:rsidR="00FC713A">
        <w:rPr>
          <w:rFonts w:ascii="Arial" w:hAnsi="Arial" w:cs="Arial"/>
          <w:iCs/>
          <w:sz w:val="20"/>
          <w:szCs w:val="20"/>
        </w:rPr>
        <w:t xml:space="preserve">. </w:t>
      </w:r>
      <w:r w:rsidR="00D16D9A">
        <w:rPr>
          <w:rFonts w:ascii="Arial" w:hAnsi="Arial" w:cs="Arial"/>
          <w:iCs/>
          <w:sz w:val="20"/>
          <w:szCs w:val="20"/>
        </w:rPr>
        <w:t>Nataša Kobe Logonder</w:t>
      </w:r>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D16D9A">
        <w:rPr>
          <w:rFonts w:ascii="Arial" w:hAnsi="Arial" w:cs="Arial"/>
          <w:iCs/>
          <w:sz w:val="20"/>
          <w:szCs w:val="20"/>
        </w:rPr>
        <w:t>9343</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Zaposlujemo po načelu nediskriminatornosti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CBD9B252-5707-4F97-AD97-917A5156EE7F}"/>
    <w:embedBold r:id="rId2" w:fontKey="{66351B3B-0084-413B-B0A7-8A528B7DA0F8}"/>
    <w:embedItalic r:id="rId3" w:fontKey="{8B3005E3-1595-4E86-B582-34892C6969EB}"/>
    <w:embedBoldItalic r:id="rId4" w:fontKey="{98413066-1FDD-446F-A338-6354ACAAA548}"/>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E1EA55E3-FDA2-4567-86FA-C0CD624C3467}"/>
  </w:font>
  <w:font w:name="Republika Bold">
    <w:altName w:val="Courier New"/>
    <w:panose1 w:val="02000806030000020004"/>
    <w:charset w:val="00"/>
    <w:family w:val="auto"/>
    <w:pitch w:val="variable"/>
    <w:sig w:usb0="03000000" w:usb1="00000000" w:usb2="00000000" w:usb3="00000000" w:csb0="00000001" w:csb1="00000000"/>
    <w:embedBold r:id="rId6" w:subsetted="1" w:fontKey="{B093B8D6-434C-4119-8ECB-5A0EA5179CF3}"/>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15"/>
    <w:multiLevelType w:val="hybridMultilevel"/>
    <w:tmpl w:val="9E209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54C62FF"/>
    <w:multiLevelType w:val="hybridMultilevel"/>
    <w:tmpl w:val="285A4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B71B25"/>
    <w:multiLevelType w:val="hybridMultilevel"/>
    <w:tmpl w:val="21B46AC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2C7A11"/>
    <w:multiLevelType w:val="hybridMultilevel"/>
    <w:tmpl w:val="6A166E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38466E"/>
    <w:multiLevelType w:val="hybridMultilevel"/>
    <w:tmpl w:val="3858090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3A5B2E"/>
    <w:multiLevelType w:val="hybridMultilevel"/>
    <w:tmpl w:val="6EECC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114005"/>
    <w:multiLevelType w:val="hybridMultilevel"/>
    <w:tmpl w:val="86A0294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3"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14189">
    <w:abstractNumId w:val="23"/>
  </w:num>
  <w:num w:numId="2" w16cid:durableId="277568287">
    <w:abstractNumId w:val="10"/>
  </w:num>
  <w:num w:numId="3" w16cid:durableId="1145506754">
    <w:abstractNumId w:val="15"/>
  </w:num>
  <w:num w:numId="4" w16cid:durableId="2053456395">
    <w:abstractNumId w:val="4"/>
  </w:num>
  <w:num w:numId="5" w16cid:durableId="1525705044">
    <w:abstractNumId w:val="5"/>
  </w:num>
  <w:num w:numId="6" w16cid:durableId="740715791">
    <w:abstractNumId w:val="18"/>
  </w:num>
  <w:num w:numId="7" w16cid:durableId="1465076442">
    <w:abstractNumId w:val="17"/>
  </w:num>
  <w:num w:numId="8" w16cid:durableId="1791582856">
    <w:abstractNumId w:val="11"/>
  </w:num>
  <w:num w:numId="9" w16cid:durableId="430513053">
    <w:abstractNumId w:val="9"/>
  </w:num>
  <w:num w:numId="10" w16cid:durableId="1204752662">
    <w:abstractNumId w:val="32"/>
  </w:num>
  <w:num w:numId="11" w16cid:durableId="741029350">
    <w:abstractNumId w:val="33"/>
  </w:num>
  <w:num w:numId="12" w16cid:durableId="1158813341">
    <w:abstractNumId w:val="14"/>
  </w:num>
  <w:num w:numId="13" w16cid:durableId="1622108115">
    <w:abstractNumId w:val="29"/>
  </w:num>
  <w:num w:numId="14" w16cid:durableId="863247574">
    <w:abstractNumId w:val="27"/>
  </w:num>
  <w:num w:numId="15" w16cid:durableId="1041516071">
    <w:abstractNumId w:val="19"/>
  </w:num>
  <w:num w:numId="16" w16cid:durableId="1408070805">
    <w:abstractNumId w:val="21"/>
  </w:num>
  <w:num w:numId="17" w16cid:durableId="63991095">
    <w:abstractNumId w:val="22"/>
  </w:num>
  <w:num w:numId="18" w16cid:durableId="601768095">
    <w:abstractNumId w:val="3"/>
  </w:num>
  <w:num w:numId="19" w16cid:durableId="332294105">
    <w:abstractNumId w:val="30"/>
  </w:num>
  <w:num w:numId="20" w16cid:durableId="867260775">
    <w:abstractNumId w:val="26"/>
  </w:num>
  <w:num w:numId="21" w16cid:durableId="362677054">
    <w:abstractNumId w:val="20"/>
  </w:num>
  <w:num w:numId="22" w16cid:durableId="121582255">
    <w:abstractNumId w:val="24"/>
  </w:num>
  <w:num w:numId="23" w16cid:durableId="1686983505">
    <w:abstractNumId w:val="7"/>
  </w:num>
  <w:num w:numId="24" w16cid:durableId="753094058">
    <w:abstractNumId w:val="31"/>
  </w:num>
  <w:num w:numId="25" w16cid:durableId="1238637266">
    <w:abstractNumId w:val="13"/>
  </w:num>
  <w:num w:numId="26" w16cid:durableId="782774563">
    <w:abstractNumId w:val="12"/>
  </w:num>
  <w:num w:numId="27" w16cid:durableId="1018583742">
    <w:abstractNumId w:val="25"/>
  </w:num>
  <w:num w:numId="28" w16cid:durableId="1469779101">
    <w:abstractNumId w:val="1"/>
  </w:num>
  <w:num w:numId="29" w16cid:durableId="1325204549">
    <w:abstractNumId w:val="0"/>
  </w:num>
  <w:num w:numId="30" w16cid:durableId="1426531611">
    <w:abstractNumId w:val="16"/>
  </w:num>
  <w:num w:numId="31" w16cid:durableId="1830513256">
    <w:abstractNumId w:val="28"/>
  </w:num>
  <w:num w:numId="32" w16cid:durableId="941111066">
    <w:abstractNumId w:val="6"/>
  </w:num>
  <w:num w:numId="33" w16cid:durableId="1356535069">
    <w:abstractNumId w:val="8"/>
  </w:num>
  <w:num w:numId="34" w16cid:durableId="617418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24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29E9"/>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6424D"/>
    <w:rsid w:val="0006780D"/>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11A0"/>
    <w:rsid w:val="00174400"/>
    <w:rsid w:val="00175C01"/>
    <w:rsid w:val="00176E50"/>
    <w:rsid w:val="001833B6"/>
    <w:rsid w:val="001840B4"/>
    <w:rsid w:val="00187307"/>
    <w:rsid w:val="001874DD"/>
    <w:rsid w:val="00191A1A"/>
    <w:rsid w:val="00192473"/>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140"/>
    <w:rsid w:val="00316A47"/>
    <w:rsid w:val="00333A82"/>
    <w:rsid w:val="00333E81"/>
    <w:rsid w:val="003400C2"/>
    <w:rsid w:val="00341F17"/>
    <w:rsid w:val="00345C4E"/>
    <w:rsid w:val="0035100A"/>
    <w:rsid w:val="003525BF"/>
    <w:rsid w:val="0035407D"/>
    <w:rsid w:val="00354EF0"/>
    <w:rsid w:val="00362BD0"/>
    <w:rsid w:val="003636BF"/>
    <w:rsid w:val="00363788"/>
    <w:rsid w:val="00364211"/>
    <w:rsid w:val="0036453D"/>
    <w:rsid w:val="00367B1A"/>
    <w:rsid w:val="00370C1C"/>
    <w:rsid w:val="0037479F"/>
    <w:rsid w:val="00377135"/>
    <w:rsid w:val="003845B4"/>
    <w:rsid w:val="00387B1A"/>
    <w:rsid w:val="00391808"/>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B2C09"/>
    <w:rsid w:val="004C120D"/>
    <w:rsid w:val="004D576C"/>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A61FE"/>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8F74F7"/>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56766"/>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4A5D"/>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6D9A"/>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4428"/>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6C"/>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13A"/>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886</Words>
  <Characters>7231</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13</cp:revision>
  <cp:lastPrinted>2019-10-16T09:43:00Z</cp:lastPrinted>
  <dcterms:created xsi:type="dcterms:W3CDTF">2025-06-17T11:15:00Z</dcterms:created>
  <dcterms:modified xsi:type="dcterms:W3CDTF">2025-11-05T08:35:00Z</dcterms:modified>
</cp:coreProperties>
</file>