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A71C" w14:textId="77777777" w:rsidR="00FB36A8" w:rsidRPr="000778BC" w:rsidRDefault="004D2702" w:rsidP="00660716">
      <w:pPr>
        <w:jc w:val="center"/>
        <w:rPr>
          <w:b/>
          <w:sz w:val="20"/>
          <w:szCs w:val="20"/>
        </w:rPr>
      </w:pPr>
      <w:r w:rsidRPr="000778BC">
        <w:rPr>
          <w:b/>
          <w:sz w:val="20"/>
          <w:szCs w:val="20"/>
        </w:rPr>
        <w:t>RAZVID</w:t>
      </w:r>
      <w:r w:rsidR="00660716" w:rsidRPr="000778BC">
        <w:rPr>
          <w:b/>
          <w:sz w:val="20"/>
          <w:szCs w:val="20"/>
        </w:rPr>
        <w:t xml:space="preserve"> UPRAVNIH POSTOPKOV</w:t>
      </w:r>
    </w:p>
    <w:p w14:paraId="1F1CA302" w14:textId="77777777" w:rsidR="00660716" w:rsidRPr="000778BC" w:rsidRDefault="00660716" w:rsidP="00660716">
      <w:pPr>
        <w:jc w:val="center"/>
        <w:rPr>
          <w:b/>
          <w:sz w:val="20"/>
          <w:szCs w:val="20"/>
        </w:rPr>
      </w:pPr>
      <w:r w:rsidRPr="000778BC">
        <w:rPr>
          <w:b/>
          <w:sz w:val="20"/>
          <w:szCs w:val="20"/>
        </w:rPr>
        <w:t xml:space="preserve">Ministrstva za </w:t>
      </w:r>
      <w:r w:rsidR="002126D7" w:rsidRPr="000778BC">
        <w:rPr>
          <w:b/>
          <w:sz w:val="20"/>
          <w:szCs w:val="20"/>
        </w:rPr>
        <w:t>kulturo</w:t>
      </w:r>
      <w:r w:rsidRPr="000778BC">
        <w:rPr>
          <w:b/>
          <w:sz w:val="20"/>
          <w:szCs w:val="20"/>
        </w:rPr>
        <w:t xml:space="preserve">, </w:t>
      </w:r>
    </w:p>
    <w:p w14:paraId="28A6424B" w14:textId="77777777" w:rsidR="00660716" w:rsidRPr="000778BC" w:rsidRDefault="00660716" w:rsidP="00660716">
      <w:pPr>
        <w:jc w:val="center"/>
        <w:rPr>
          <w:b/>
          <w:sz w:val="20"/>
          <w:szCs w:val="20"/>
        </w:rPr>
      </w:pPr>
      <w:r w:rsidRPr="000778BC">
        <w:rPr>
          <w:b/>
          <w:sz w:val="20"/>
          <w:szCs w:val="20"/>
        </w:rPr>
        <w:t>upravnih organov v sestavi in nosilcev javnih pooblastil</w:t>
      </w:r>
    </w:p>
    <w:p w14:paraId="0D4A046D" w14:textId="77777777" w:rsidR="00725ADF" w:rsidRPr="000778BC" w:rsidRDefault="00725ADF" w:rsidP="00660716">
      <w:pPr>
        <w:jc w:val="center"/>
        <w:rPr>
          <w:b/>
          <w:sz w:val="20"/>
          <w:szCs w:val="20"/>
        </w:rPr>
      </w:pPr>
    </w:p>
    <w:p w14:paraId="6B988085" w14:textId="77777777" w:rsidR="004D2702" w:rsidRPr="000778BC" w:rsidRDefault="007E0564" w:rsidP="00660716">
      <w:pPr>
        <w:jc w:val="center"/>
        <w:rPr>
          <w:b/>
          <w:sz w:val="20"/>
          <w:szCs w:val="20"/>
        </w:rPr>
      </w:pPr>
      <w:r w:rsidRPr="000778BC">
        <w:rPr>
          <w:b/>
          <w:sz w:val="20"/>
          <w:szCs w:val="20"/>
        </w:rPr>
        <w:t xml:space="preserve">Februar </w:t>
      </w:r>
      <w:r w:rsidR="004D2702" w:rsidRPr="000778BC">
        <w:rPr>
          <w:b/>
          <w:sz w:val="20"/>
          <w:szCs w:val="20"/>
        </w:rPr>
        <w:t>20</w:t>
      </w:r>
      <w:r w:rsidRPr="000778BC">
        <w:rPr>
          <w:b/>
          <w:sz w:val="20"/>
          <w:szCs w:val="20"/>
        </w:rPr>
        <w:t>21</w:t>
      </w:r>
    </w:p>
    <w:p w14:paraId="54874DA0" w14:textId="77777777" w:rsidR="00660716" w:rsidRPr="000778BC" w:rsidRDefault="00660716" w:rsidP="00660716">
      <w:pPr>
        <w:jc w:val="center"/>
        <w:rPr>
          <w:sz w:val="20"/>
          <w:szCs w:val="20"/>
        </w:rPr>
      </w:pPr>
    </w:p>
    <w:p w14:paraId="4DABB94A" w14:textId="020DF61F" w:rsidR="007602EE" w:rsidRPr="000778BC" w:rsidRDefault="00632C1F" w:rsidP="007E0564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>Upravna področja</w:t>
      </w:r>
    </w:p>
    <w:p w14:paraId="13C2C966" w14:textId="77777777" w:rsidR="00632C1F" w:rsidRPr="000778BC" w:rsidRDefault="00632C1F" w:rsidP="007E0564">
      <w:pPr>
        <w:rPr>
          <w:sz w:val="20"/>
          <w:szCs w:val="20"/>
        </w:rPr>
      </w:pPr>
    </w:p>
    <w:p w14:paraId="4FF03635" w14:textId="77777777" w:rsidR="00B82415" w:rsidRPr="000778BC" w:rsidRDefault="007E0564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 xml:space="preserve">1. </w:t>
      </w:r>
      <w:r w:rsidR="007F448E" w:rsidRPr="000778BC">
        <w:rPr>
          <w:sz w:val="20"/>
          <w:szCs w:val="20"/>
        </w:rPr>
        <w:t>Ustvarjalnost</w:t>
      </w:r>
    </w:p>
    <w:p w14:paraId="4D5C5F6D" w14:textId="77777777" w:rsidR="007E0564" w:rsidRPr="000778BC" w:rsidRDefault="007F448E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2. Kulturna dediščina</w:t>
      </w:r>
    </w:p>
    <w:p w14:paraId="6BC5C012" w14:textId="77777777" w:rsidR="007E0564" w:rsidRPr="000778BC" w:rsidRDefault="007F448E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3. Mediji</w:t>
      </w:r>
    </w:p>
    <w:p w14:paraId="1C666CD3" w14:textId="77777777" w:rsidR="00FA27D2" w:rsidRPr="000778BC" w:rsidRDefault="00FA27D2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4. Verske skupnosti/verska svoboda</w:t>
      </w:r>
    </w:p>
    <w:p w14:paraId="20699EEA" w14:textId="77777777" w:rsidR="007E0564" w:rsidRPr="000778BC" w:rsidRDefault="00FA27D2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5</w:t>
      </w:r>
      <w:r w:rsidR="007F448E" w:rsidRPr="000778BC">
        <w:rPr>
          <w:sz w:val="20"/>
          <w:szCs w:val="20"/>
        </w:rPr>
        <w:t>. Informacije javnega značaja</w:t>
      </w:r>
    </w:p>
    <w:p w14:paraId="0F023CB2" w14:textId="77777777" w:rsidR="000D2AC0" w:rsidRPr="000778BC" w:rsidRDefault="00FA27D2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6</w:t>
      </w:r>
      <w:r w:rsidR="007F448E" w:rsidRPr="000778BC">
        <w:rPr>
          <w:sz w:val="20"/>
          <w:szCs w:val="20"/>
        </w:rPr>
        <w:t xml:space="preserve">. Denacionalizacija </w:t>
      </w:r>
    </w:p>
    <w:p w14:paraId="63DF294A" w14:textId="50B04366" w:rsidR="00197E74" w:rsidRPr="000778BC" w:rsidRDefault="00FA27D2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7</w:t>
      </w:r>
      <w:r w:rsidR="007F448E" w:rsidRPr="000778BC">
        <w:rPr>
          <w:sz w:val="20"/>
          <w:szCs w:val="20"/>
        </w:rPr>
        <w:t xml:space="preserve">. </w:t>
      </w:r>
      <w:r w:rsidR="007F4036" w:rsidRPr="000778BC">
        <w:rPr>
          <w:sz w:val="20"/>
          <w:szCs w:val="20"/>
        </w:rPr>
        <w:t>Inšpektorat RS za kulturo in medije</w:t>
      </w:r>
    </w:p>
    <w:p w14:paraId="033FF7AB" w14:textId="77777777" w:rsidR="00197E74" w:rsidRPr="000778BC" w:rsidRDefault="00FA27D2" w:rsidP="007E0564">
      <w:pPr>
        <w:rPr>
          <w:sz w:val="20"/>
          <w:szCs w:val="20"/>
        </w:rPr>
      </w:pPr>
      <w:r w:rsidRPr="000778BC">
        <w:rPr>
          <w:sz w:val="20"/>
          <w:szCs w:val="20"/>
        </w:rPr>
        <w:t>8</w:t>
      </w:r>
      <w:r w:rsidR="007F448E" w:rsidRPr="000778BC">
        <w:rPr>
          <w:sz w:val="20"/>
          <w:szCs w:val="20"/>
        </w:rPr>
        <w:t>. Arhiv RS</w:t>
      </w:r>
    </w:p>
    <w:p w14:paraId="480D114B" w14:textId="6C68B7D6" w:rsidR="007F448E" w:rsidRPr="000778BC" w:rsidRDefault="009A69AB" w:rsidP="009A2E8B">
      <w:pPr>
        <w:rPr>
          <w:sz w:val="20"/>
          <w:szCs w:val="20"/>
        </w:rPr>
      </w:pPr>
      <w:r w:rsidRPr="000778BC">
        <w:rPr>
          <w:sz w:val="20"/>
          <w:szCs w:val="20"/>
        </w:rPr>
        <w:t>9</w:t>
      </w:r>
      <w:r w:rsidR="007F448E" w:rsidRPr="000778BC">
        <w:rPr>
          <w:sz w:val="20"/>
          <w:szCs w:val="20"/>
        </w:rPr>
        <w:t>. Zavod za varstvo kulturne dediščine Slovenije</w:t>
      </w:r>
    </w:p>
    <w:p w14:paraId="08617C04" w14:textId="1EDF4EE4" w:rsidR="007966CD" w:rsidRPr="000778BC" w:rsidRDefault="007966CD" w:rsidP="009A2E8B">
      <w:pPr>
        <w:rPr>
          <w:sz w:val="20"/>
          <w:szCs w:val="20"/>
        </w:rPr>
      </w:pPr>
    </w:p>
    <w:p w14:paraId="77E24576" w14:textId="77777777" w:rsidR="007966CD" w:rsidRPr="000778BC" w:rsidRDefault="007966CD" w:rsidP="009A2E8B">
      <w:pPr>
        <w:rPr>
          <w:sz w:val="20"/>
          <w:szCs w:val="20"/>
        </w:rPr>
      </w:pPr>
    </w:p>
    <w:p w14:paraId="385D509A" w14:textId="77777777" w:rsidR="006878E0" w:rsidRPr="000778BC" w:rsidRDefault="006878E0" w:rsidP="009A2E8B">
      <w:pPr>
        <w:rPr>
          <w:sz w:val="16"/>
          <w:szCs w:val="16"/>
        </w:rPr>
      </w:pPr>
    </w:p>
    <w:p w14:paraId="6EE9F311" w14:textId="10D90F6F" w:rsidR="00DC3824" w:rsidRPr="000778BC" w:rsidRDefault="00485BC7" w:rsidP="00485BC7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 xml:space="preserve">1. </w:t>
      </w:r>
      <w:r w:rsidR="004C5D84" w:rsidRPr="000778BC">
        <w:rPr>
          <w:b/>
          <w:bCs/>
          <w:sz w:val="20"/>
          <w:szCs w:val="20"/>
        </w:rPr>
        <w:t>UPRAVNO PODROČJE: USTVARJALNOST</w:t>
      </w:r>
    </w:p>
    <w:p w14:paraId="45FFD543" w14:textId="630B3D4C" w:rsidR="00DD450E" w:rsidRPr="000778BC" w:rsidRDefault="004C5D84" w:rsidP="007966CD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>PODPODROČJA: SAMOSTOJNI USTVARJALCI NA PODROČJU KULTURE; REPUBLIŠKE PRIZNAVALNINE; SAMOSTOJNI NOVINARJI; NEVLADNE ORGANIZACIJE IN USTANOVE</w:t>
      </w:r>
    </w:p>
    <w:p w14:paraId="201ECC30" w14:textId="77777777" w:rsidR="007602EE" w:rsidRPr="000778BC" w:rsidRDefault="007602EE" w:rsidP="009A2E8B">
      <w:pPr>
        <w:rPr>
          <w:b/>
          <w:bCs/>
          <w:sz w:val="20"/>
          <w:szCs w:val="20"/>
        </w:rPr>
      </w:pPr>
    </w:p>
    <w:tbl>
      <w:tblPr>
        <w:tblStyle w:val="Tabelabarvniseznam7"/>
        <w:tblW w:w="0" w:type="auto"/>
        <w:tblLook w:val="04A0" w:firstRow="1" w:lastRow="0" w:firstColumn="1" w:lastColumn="0" w:noHBand="0" w:noVBand="1"/>
      </w:tblPr>
      <w:tblGrid>
        <w:gridCol w:w="1860"/>
        <w:gridCol w:w="1542"/>
        <w:gridCol w:w="2401"/>
        <w:gridCol w:w="1060"/>
        <w:gridCol w:w="779"/>
        <w:gridCol w:w="1240"/>
        <w:gridCol w:w="1196"/>
        <w:gridCol w:w="1555"/>
        <w:gridCol w:w="2067"/>
        <w:gridCol w:w="1698"/>
      </w:tblGrid>
      <w:tr w:rsidR="000778BC" w:rsidRPr="000778BC" w14:paraId="5B5D0532" w14:textId="77777777" w:rsidTr="00902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59F1BF54" w14:textId="77777777" w:rsidR="00165274" w:rsidRPr="000778BC" w:rsidRDefault="00165274" w:rsidP="00165274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bookmarkStart w:id="0" w:name="_Hlk77685629"/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0" w:type="auto"/>
            <w:hideMark/>
          </w:tcPr>
          <w:p w14:paraId="2A45E497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0" w:type="auto"/>
            <w:hideMark/>
          </w:tcPr>
          <w:p w14:paraId="565F3DFC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0" w:type="auto"/>
            <w:hideMark/>
          </w:tcPr>
          <w:p w14:paraId="1ED9D12E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0" w:type="auto"/>
            <w:hideMark/>
          </w:tcPr>
          <w:p w14:paraId="253A8304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0" w:type="auto"/>
            <w:hideMark/>
          </w:tcPr>
          <w:p w14:paraId="50C0F7DC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0" w:type="auto"/>
            <w:hideMark/>
          </w:tcPr>
          <w:p w14:paraId="15F190BC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0" w:type="auto"/>
            <w:hideMark/>
          </w:tcPr>
          <w:p w14:paraId="6F4A3FA8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0" w:type="auto"/>
            <w:hideMark/>
          </w:tcPr>
          <w:p w14:paraId="0E78F530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0" w:type="auto"/>
            <w:hideMark/>
          </w:tcPr>
          <w:p w14:paraId="5162EE4E" w14:textId="77777777" w:rsidR="00165274" w:rsidRPr="000778BC" w:rsidRDefault="00165274" w:rsidP="00165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0778BC" w:rsidRPr="000778BC" w14:paraId="02C03CE6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9D275B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Vpis v razvid samozaposlenih v kulturi</w:t>
            </w:r>
          </w:p>
        </w:tc>
        <w:tc>
          <w:tcPr>
            <w:tcW w:w="0" w:type="auto"/>
            <w:hideMark/>
          </w:tcPr>
          <w:p w14:paraId="19FB9FE2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6160 PP 131123 Samostojni ustvarjalci na področju kulture</w:t>
            </w:r>
          </w:p>
        </w:tc>
        <w:tc>
          <w:tcPr>
            <w:tcW w:w="0" w:type="auto"/>
            <w:hideMark/>
          </w:tcPr>
          <w:p w14:paraId="65316210" w14:textId="39E27DB5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  <w:lang w:eastAsia="en-US"/>
              </w:rPr>
              <w:t>Zakon o uresničevanju javnega interesa za kulturo</w:t>
            </w:r>
            <w:r w:rsidR="00632C1F" w:rsidRPr="000778BC">
              <w:rPr>
                <w:color w:val="auto"/>
                <w:sz w:val="16"/>
                <w:szCs w:val="16"/>
                <w:lang w:eastAsia="en-US"/>
              </w:rPr>
              <w:t xml:space="preserve">, </w:t>
            </w:r>
            <w:r w:rsidRPr="000778BC">
              <w:rPr>
                <w:color w:val="auto"/>
                <w:sz w:val="16"/>
                <w:szCs w:val="16"/>
                <w:lang w:eastAsia="en-US"/>
              </w:rPr>
              <w:t>Zakon o nevladnih organizacijah</w:t>
            </w:r>
          </w:p>
        </w:tc>
        <w:tc>
          <w:tcPr>
            <w:tcW w:w="0" w:type="auto"/>
            <w:hideMark/>
          </w:tcPr>
          <w:p w14:paraId="328BEC29" w14:textId="3E382AC6" w:rsidR="00165274" w:rsidRPr="000778BC" w:rsidRDefault="007A5881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3CEFAD66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1DBE6FD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7C3955F1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pisno, elektronsko</w:t>
            </w:r>
          </w:p>
        </w:tc>
        <w:tc>
          <w:tcPr>
            <w:tcW w:w="0" w:type="auto"/>
            <w:hideMark/>
          </w:tcPr>
          <w:p w14:paraId="3EA2FD2E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0DD7A6A7" w14:textId="6DC56246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25211F73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Kulturniška zbornica Slovenije, Ministrstvo za kulturo</w:t>
            </w:r>
          </w:p>
        </w:tc>
      </w:tr>
      <w:tr w:rsidR="000778BC" w:rsidRPr="000778BC" w14:paraId="3ACB478F" w14:textId="77777777" w:rsidTr="0090236E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ECE6EC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Dodelitev pravice do plačila prispevkov za socialno varnost</w:t>
            </w:r>
          </w:p>
        </w:tc>
        <w:tc>
          <w:tcPr>
            <w:tcW w:w="0" w:type="auto"/>
            <w:hideMark/>
          </w:tcPr>
          <w:p w14:paraId="5263BB62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6161 PP 131123 Samostojni ustvarjalci na področju kulture</w:t>
            </w:r>
          </w:p>
        </w:tc>
        <w:tc>
          <w:tcPr>
            <w:tcW w:w="0" w:type="auto"/>
            <w:hideMark/>
          </w:tcPr>
          <w:p w14:paraId="571892AA" w14:textId="5485F6C0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  <w:lang w:eastAsia="en-US"/>
              </w:rPr>
              <w:t>Zakon o uresničevanju javnega interesa za kulturo</w:t>
            </w:r>
            <w:r w:rsidR="00632C1F" w:rsidRPr="000778BC">
              <w:rPr>
                <w:color w:val="auto"/>
                <w:sz w:val="16"/>
                <w:szCs w:val="16"/>
                <w:lang w:eastAsia="en-US"/>
              </w:rPr>
              <w:t xml:space="preserve">, </w:t>
            </w:r>
            <w:r w:rsidRPr="000778BC">
              <w:rPr>
                <w:color w:val="auto"/>
                <w:sz w:val="16"/>
                <w:szCs w:val="16"/>
                <w:lang w:eastAsia="en-US"/>
              </w:rPr>
              <w:t>Zakon o nevladnih org</w:t>
            </w:r>
            <w:r w:rsidR="00632C1F" w:rsidRPr="000778BC">
              <w:rPr>
                <w:color w:val="auto"/>
                <w:sz w:val="16"/>
                <w:szCs w:val="16"/>
                <w:lang w:eastAsia="en-US"/>
              </w:rPr>
              <w:t>anizacijah</w:t>
            </w:r>
          </w:p>
        </w:tc>
        <w:tc>
          <w:tcPr>
            <w:tcW w:w="0" w:type="auto"/>
            <w:hideMark/>
          </w:tcPr>
          <w:p w14:paraId="64BF6B75" w14:textId="5DB5ED53" w:rsidR="00165274" w:rsidRPr="000778BC" w:rsidRDefault="007A5881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E8A5055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B3884C7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024A8D1B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pisno, elektronsko</w:t>
            </w:r>
          </w:p>
        </w:tc>
        <w:tc>
          <w:tcPr>
            <w:tcW w:w="0" w:type="auto"/>
            <w:hideMark/>
          </w:tcPr>
          <w:p w14:paraId="0113EAE0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stranka, Finančna uprava Republike Slovenije, </w:t>
            </w:r>
          </w:p>
        </w:tc>
        <w:tc>
          <w:tcPr>
            <w:tcW w:w="0" w:type="auto"/>
            <w:hideMark/>
          </w:tcPr>
          <w:p w14:paraId="74265157" w14:textId="74D1E791" w:rsidR="00165274" w:rsidRPr="000778BC" w:rsidRDefault="00892A9C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7D0B6FC1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Kulturniška zbornica Slovenije, Ministrstvo za kulturo</w:t>
            </w:r>
          </w:p>
        </w:tc>
      </w:tr>
      <w:tr w:rsidR="000778BC" w:rsidRPr="000778BC" w14:paraId="03B8F9E0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8509F3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lastRenderedPageBreak/>
              <w:t xml:space="preserve">Dodelitev dnevnega bolniškega nadomestila za samozaposlene v kulturi </w:t>
            </w:r>
          </w:p>
        </w:tc>
        <w:tc>
          <w:tcPr>
            <w:tcW w:w="0" w:type="auto"/>
            <w:hideMark/>
          </w:tcPr>
          <w:p w14:paraId="41DB7051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616 PP 131123 Samostojni ustvarjalci na področju kulture</w:t>
            </w:r>
          </w:p>
        </w:tc>
        <w:tc>
          <w:tcPr>
            <w:tcW w:w="0" w:type="auto"/>
            <w:hideMark/>
          </w:tcPr>
          <w:p w14:paraId="1A70A061" w14:textId="29A71166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  <w:lang w:eastAsia="en-US"/>
              </w:rPr>
              <w:t>Zakon o uresničevanju javnega interesa za kulturo</w:t>
            </w:r>
          </w:p>
        </w:tc>
        <w:tc>
          <w:tcPr>
            <w:tcW w:w="0" w:type="auto"/>
            <w:hideMark/>
          </w:tcPr>
          <w:p w14:paraId="6DC5719E" w14:textId="6B3959BF" w:rsidR="00165274" w:rsidRPr="000778BC" w:rsidRDefault="007A5881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4AA4A612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983DB21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427A4B9E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pisno, elektronsko</w:t>
            </w:r>
          </w:p>
        </w:tc>
        <w:tc>
          <w:tcPr>
            <w:tcW w:w="0" w:type="auto"/>
            <w:hideMark/>
          </w:tcPr>
          <w:p w14:paraId="68B3C2F0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stranka </w:t>
            </w:r>
          </w:p>
        </w:tc>
        <w:tc>
          <w:tcPr>
            <w:tcW w:w="0" w:type="auto"/>
            <w:hideMark/>
          </w:tcPr>
          <w:p w14:paraId="534A6985" w14:textId="00AE2549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e-bol, odločba Zavod</w:t>
            </w:r>
            <w:r w:rsidR="00892A9C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za zdravstveno zavarovanje Slovenije</w:t>
            </w:r>
          </w:p>
        </w:tc>
        <w:tc>
          <w:tcPr>
            <w:tcW w:w="0" w:type="auto"/>
            <w:hideMark/>
          </w:tcPr>
          <w:p w14:paraId="68BF0894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</w:tr>
      <w:tr w:rsidR="000778BC" w:rsidRPr="000778BC" w14:paraId="425FEA17" w14:textId="77777777" w:rsidTr="0090236E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56AD43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Dodelitev republiške priznavalnine</w:t>
            </w:r>
          </w:p>
        </w:tc>
        <w:tc>
          <w:tcPr>
            <w:tcW w:w="0" w:type="auto"/>
            <w:hideMark/>
          </w:tcPr>
          <w:p w14:paraId="1A41C799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1030 PP 131132 Republiške priznavalnine</w:t>
            </w:r>
          </w:p>
        </w:tc>
        <w:tc>
          <w:tcPr>
            <w:tcW w:w="0" w:type="auto"/>
            <w:hideMark/>
          </w:tcPr>
          <w:p w14:paraId="6892ED68" w14:textId="09534E2D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  <w:lang w:eastAsia="en-US"/>
              </w:rPr>
              <w:t>Zakon o uresničevanju javnega interesa za kulturo</w:t>
            </w:r>
          </w:p>
        </w:tc>
        <w:tc>
          <w:tcPr>
            <w:tcW w:w="0" w:type="auto"/>
            <w:hideMark/>
          </w:tcPr>
          <w:p w14:paraId="67AA8ACB" w14:textId="0FC6EE29" w:rsidR="00165274" w:rsidRPr="000778BC" w:rsidRDefault="007A5881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49B69B0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932338B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05F03497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pisno, elektronsko</w:t>
            </w:r>
          </w:p>
        </w:tc>
        <w:tc>
          <w:tcPr>
            <w:tcW w:w="0" w:type="auto"/>
            <w:hideMark/>
          </w:tcPr>
          <w:p w14:paraId="6B1E3734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stranka, Zavod za pokojninsko in invalidsko zavarovanje Slovenije</w:t>
            </w:r>
          </w:p>
        </w:tc>
        <w:tc>
          <w:tcPr>
            <w:tcW w:w="0" w:type="auto"/>
            <w:hideMark/>
          </w:tcPr>
          <w:p w14:paraId="0138C87F" w14:textId="3BC6BDF5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mnenje </w:t>
            </w:r>
            <w:r w:rsidR="00892A9C" w:rsidRPr="000778BC">
              <w:rPr>
                <w:color w:val="auto"/>
                <w:sz w:val="16"/>
                <w:szCs w:val="16"/>
              </w:rPr>
              <w:t>s</w:t>
            </w:r>
            <w:r w:rsidRPr="000778BC">
              <w:rPr>
                <w:color w:val="auto"/>
                <w:sz w:val="16"/>
                <w:szCs w:val="16"/>
              </w:rPr>
              <w:t>trokovn</w:t>
            </w:r>
            <w:r w:rsidR="00892A9C" w:rsidRPr="000778BC">
              <w:rPr>
                <w:color w:val="auto"/>
                <w:sz w:val="16"/>
                <w:szCs w:val="16"/>
              </w:rPr>
              <w:t>e</w:t>
            </w:r>
            <w:r w:rsidRPr="000778BC">
              <w:rPr>
                <w:color w:val="auto"/>
                <w:sz w:val="16"/>
                <w:szCs w:val="16"/>
              </w:rPr>
              <w:t xml:space="preserve"> komisij</w:t>
            </w:r>
            <w:r w:rsidR="00892A9C" w:rsidRPr="000778BC">
              <w:rPr>
                <w:color w:val="auto"/>
                <w:sz w:val="16"/>
                <w:szCs w:val="16"/>
              </w:rPr>
              <w:t>e</w:t>
            </w:r>
            <w:r w:rsidRPr="000778BC">
              <w:rPr>
                <w:color w:val="auto"/>
                <w:sz w:val="16"/>
                <w:szCs w:val="16"/>
              </w:rPr>
              <w:t xml:space="preserve"> Ministrstva za kulturo; odločba Zavod</w:t>
            </w:r>
            <w:r w:rsidR="00892A9C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za pokojninsko in invalidsko zavarovanje Slovenije</w:t>
            </w:r>
          </w:p>
        </w:tc>
        <w:tc>
          <w:tcPr>
            <w:tcW w:w="0" w:type="auto"/>
            <w:hideMark/>
          </w:tcPr>
          <w:p w14:paraId="7A705453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Zavod za pokojninsko in invalidsko zavarovanje Slovenije, Ministrstvo za kulturo</w:t>
            </w:r>
          </w:p>
        </w:tc>
      </w:tr>
      <w:tr w:rsidR="000778BC" w:rsidRPr="000778BC" w14:paraId="7386C793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A455FC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Razvid samostojnih novinarjev</w:t>
            </w:r>
          </w:p>
        </w:tc>
        <w:tc>
          <w:tcPr>
            <w:tcW w:w="0" w:type="auto"/>
            <w:hideMark/>
          </w:tcPr>
          <w:p w14:paraId="5F839862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679E0E9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medijih, Uredba o postopku in podrobnejših merilih za pridobitev statusa samostojnega novinarja in za vodenje razvida kot javne knjige</w:t>
            </w:r>
          </w:p>
        </w:tc>
        <w:tc>
          <w:tcPr>
            <w:tcW w:w="0" w:type="auto"/>
            <w:hideMark/>
          </w:tcPr>
          <w:p w14:paraId="1CB62769" w14:textId="126B6759" w:rsidR="00165274" w:rsidRPr="000778BC" w:rsidRDefault="007A5881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31295AE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B04DFF8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151109EF" w14:textId="66774496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vloga </w:t>
            </w:r>
            <w:r w:rsidRPr="000778BC">
              <w:rPr>
                <w:color w:val="auto"/>
                <w:sz w:val="16"/>
                <w:szCs w:val="16"/>
              </w:rPr>
              <w:br/>
            </w:r>
            <w:r w:rsidR="00330FEA" w:rsidRPr="000778BC">
              <w:rPr>
                <w:color w:val="auto"/>
                <w:sz w:val="16"/>
                <w:szCs w:val="16"/>
              </w:rPr>
              <w:t>Ministrstvo za notranje zadeve</w:t>
            </w:r>
          </w:p>
        </w:tc>
        <w:tc>
          <w:tcPr>
            <w:tcW w:w="0" w:type="auto"/>
            <w:hideMark/>
          </w:tcPr>
          <w:p w14:paraId="49B6CB53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  <w:r w:rsidRPr="000778BC">
              <w:rPr>
                <w:color w:val="auto"/>
                <w:sz w:val="16"/>
                <w:szCs w:val="16"/>
              </w:rPr>
              <w:br/>
              <w:t>Centralni register prebivalstva</w:t>
            </w:r>
          </w:p>
        </w:tc>
        <w:tc>
          <w:tcPr>
            <w:tcW w:w="0" w:type="auto"/>
            <w:hideMark/>
          </w:tcPr>
          <w:p w14:paraId="04A2FD28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BD69E60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778BC" w:rsidRPr="000778BC" w14:paraId="1E99D8BE" w14:textId="77777777" w:rsidTr="0090236E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A3589A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Pridobitev statusa nevladne organizacije v javnem interesu na področju kulture</w:t>
            </w:r>
          </w:p>
        </w:tc>
        <w:tc>
          <w:tcPr>
            <w:tcW w:w="0" w:type="auto"/>
            <w:hideMark/>
          </w:tcPr>
          <w:p w14:paraId="598ACBB5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CB5CEB3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nevladnih organizacijah</w:t>
            </w:r>
          </w:p>
        </w:tc>
        <w:tc>
          <w:tcPr>
            <w:tcW w:w="0" w:type="auto"/>
            <w:hideMark/>
          </w:tcPr>
          <w:p w14:paraId="25C76ABE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6E56B9F6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0" w:type="auto"/>
            <w:hideMark/>
          </w:tcPr>
          <w:p w14:paraId="10290263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104D58B9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vloga, na zahtevo</w:t>
            </w:r>
          </w:p>
        </w:tc>
        <w:tc>
          <w:tcPr>
            <w:tcW w:w="0" w:type="auto"/>
            <w:hideMark/>
          </w:tcPr>
          <w:p w14:paraId="02517300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stranka, po uradni dolžnosti</w:t>
            </w:r>
          </w:p>
        </w:tc>
        <w:tc>
          <w:tcPr>
            <w:tcW w:w="0" w:type="auto"/>
            <w:hideMark/>
          </w:tcPr>
          <w:p w14:paraId="09B5668C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predhodno soglasje</w:t>
            </w:r>
          </w:p>
        </w:tc>
        <w:tc>
          <w:tcPr>
            <w:tcW w:w="0" w:type="auto"/>
            <w:hideMark/>
          </w:tcPr>
          <w:p w14:paraId="0F2BCE66" w14:textId="77777777" w:rsidR="00165274" w:rsidRPr="000778BC" w:rsidRDefault="00165274" w:rsidP="00165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pristojno ministrstvo </w:t>
            </w:r>
          </w:p>
        </w:tc>
      </w:tr>
      <w:tr w:rsidR="000778BC" w:rsidRPr="000778BC" w14:paraId="1BE4D7C8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1CB65F" w14:textId="77777777" w:rsidR="00165274" w:rsidRPr="000778BC" w:rsidRDefault="00165274" w:rsidP="00165274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Soglasje k aktu o ustanovitvi ustanove</w:t>
            </w:r>
          </w:p>
        </w:tc>
        <w:tc>
          <w:tcPr>
            <w:tcW w:w="0" w:type="auto"/>
            <w:hideMark/>
          </w:tcPr>
          <w:p w14:paraId="5B8D2554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0DDDC4C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ustanovah</w:t>
            </w:r>
          </w:p>
        </w:tc>
        <w:tc>
          <w:tcPr>
            <w:tcW w:w="0" w:type="auto"/>
            <w:hideMark/>
          </w:tcPr>
          <w:p w14:paraId="6A592A6C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79BD50C4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0" w:type="auto"/>
            <w:hideMark/>
          </w:tcPr>
          <w:p w14:paraId="6ED05FBE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4AF5F5A2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58DD1A32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notar</w:t>
            </w:r>
          </w:p>
        </w:tc>
        <w:tc>
          <w:tcPr>
            <w:tcW w:w="0" w:type="auto"/>
            <w:hideMark/>
          </w:tcPr>
          <w:p w14:paraId="3542E1E8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1E150C7" w14:textId="77777777" w:rsidR="00165274" w:rsidRPr="000778BC" w:rsidRDefault="00165274" w:rsidP="001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bookmarkEnd w:id="0"/>
    </w:tbl>
    <w:p w14:paraId="4D5FA93A" w14:textId="573F4EE9" w:rsidR="006878E0" w:rsidRPr="000778BC" w:rsidRDefault="006878E0" w:rsidP="009A2E8B">
      <w:pPr>
        <w:rPr>
          <w:sz w:val="16"/>
          <w:szCs w:val="16"/>
        </w:rPr>
      </w:pPr>
    </w:p>
    <w:p w14:paraId="32C328DF" w14:textId="0403BFE4" w:rsidR="007966CD" w:rsidRPr="000778BC" w:rsidRDefault="007966CD" w:rsidP="009A2E8B">
      <w:pPr>
        <w:rPr>
          <w:sz w:val="16"/>
          <w:szCs w:val="16"/>
        </w:rPr>
      </w:pPr>
    </w:p>
    <w:p w14:paraId="376658C8" w14:textId="77777777" w:rsidR="007966CD" w:rsidRPr="000778BC" w:rsidRDefault="007966CD" w:rsidP="009A2E8B">
      <w:pPr>
        <w:rPr>
          <w:sz w:val="16"/>
          <w:szCs w:val="16"/>
        </w:rPr>
      </w:pPr>
    </w:p>
    <w:p w14:paraId="7620E841" w14:textId="77777777" w:rsidR="0090236E" w:rsidRPr="000778BC" w:rsidRDefault="0090236E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br w:type="page"/>
      </w:r>
    </w:p>
    <w:p w14:paraId="3515DB88" w14:textId="48516873" w:rsidR="004C5D84" w:rsidRPr="000778BC" w:rsidRDefault="004C5D84" w:rsidP="009A2E8B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lastRenderedPageBreak/>
        <w:t>2.1. UPRAVNO PODROČJE: KULTURNA DEDIŠČINA</w:t>
      </w:r>
    </w:p>
    <w:p w14:paraId="1B768E49" w14:textId="09810127" w:rsidR="007602EE" w:rsidRPr="000778BC" w:rsidRDefault="004C5D84" w:rsidP="009A2E8B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>PODPODROČJE: KULTURNA DEDIŠČINA</w:t>
      </w:r>
    </w:p>
    <w:p w14:paraId="2E3D3EF1" w14:textId="77777777" w:rsidR="007602EE" w:rsidRPr="000778BC" w:rsidRDefault="007602EE" w:rsidP="009A2E8B">
      <w:pPr>
        <w:rPr>
          <w:sz w:val="16"/>
          <w:szCs w:val="16"/>
        </w:rPr>
      </w:pPr>
    </w:p>
    <w:tbl>
      <w:tblPr>
        <w:tblStyle w:val="Tabelabarvniseznam7"/>
        <w:tblW w:w="0" w:type="auto"/>
        <w:tblLook w:val="04A0" w:firstRow="1" w:lastRow="0" w:firstColumn="1" w:lastColumn="0" w:noHBand="0" w:noVBand="1"/>
      </w:tblPr>
      <w:tblGrid>
        <w:gridCol w:w="2927"/>
        <w:gridCol w:w="851"/>
        <w:gridCol w:w="1825"/>
        <w:gridCol w:w="1395"/>
        <w:gridCol w:w="1046"/>
        <w:gridCol w:w="1203"/>
        <w:gridCol w:w="1156"/>
        <w:gridCol w:w="2287"/>
        <w:gridCol w:w="1265"/>
        <w:gridCol w:w="1443"/>
      </w:tblGrid>
      <w:tr w:rsidR="001317D0" w:rsidRPr="000778BC" w14:paraId="38380EC5" w14:textId="77777777" w:rsidTr="00444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25C15920" w14:textId="77777777" w:rsidR="007244EC" w:rsidRPr="000778BC" w:rsidRDefault="007244EC" w:rsidP="001317D0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0" w:type="auto"/>
            <w:hideMark/>
          </w:tcPr>
          <w:p w14:paraId="0584F107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0" w:type="auto"/>
            <w:hideMark/>
          </w:tcPr>
          <w:p w14:paraId="581F4932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0" w:type="auto"/>
            <w:hideMark/>
          </w:tcPr>
          <w:p w14:paraId="4347F116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0" w:type="auto"/>
            <w:hideMark/>
          </w:tcPr>
          <w:p w14:paraId="39F89E60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0" w:type="auto"/>
            <w:hideMark/>
          </w:tcPr>
          <w:p w14:paraId="11E0AA5C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0" w:type="auto"/>
            <w:hideMark/>
          </w:tcPr>
          <w:p w14:paraId="72F44AF5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0" w:type="auto"/>
            <w:hideMark/>
          </w:tcPr>
          <w:p w14:paraId="20EC9A68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0" w:type="auto"/>
            <w:hideMark/>
          </w:tcPr>
          <w:p w14:paraId="2FEC55EF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0" w:type="auto"/>
            <w:hideMark/>
          </w:tcPr>
          <w:p w14:paraId="18A9769C" w14:textId="77777777" w:rsidR="007244EC" w:rsidRPr="000778BC" w:rsidRDefault="007244EC" w:rsidP="00131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A07FE7" w:rsidRPr="000778BC" w14:paraId="5786DC31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9B7C13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Izdaja kulturnovarstvenih soglasij za raziskavo in odstranitev arheološke ostaline</w:t>
            </w:r>
          </w:p>
        </w:tc>
        <w:tc>
          <w:tcPr>
            <w:tcW w:w="0" w:type="auto"/>
            <w:hideMark/>
          </w:tcPr>
          <w:p w14:paraId="3CF3BCF2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DA453C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(prvi odstavek 31. člena)</w:t>
            </w:r>
          </w:p>
        </w:tc>
        <w:tc>
          <w:tcPr>
            <w:tcW w:w="0" w:type="auto"/>
            <w:hideMark/>
          </w:tcPr>
          <w:p w14:paraId="542FA8A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4366E08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CC028D4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52EB370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24AB554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(kulturnovarstveni pogoji)</w:t>
            </w:r>
          </w:p>
        </w:tc>
        <w:tc>
          <w:tcPr>
            <w:tcW w:w="0" w:type="auto"/>
            <w:hideMark/>
          </w:tcPr>
          <w:p w14:paraId="5BF41634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3E04C1A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strokovna komisija </w:t>
            </w:r>
          </w:p>
        </w:tc>
      </w:tr>
      <w:tr w:rsidR="00A07FE7" w:rsidRPr="000778BC" w14:paraId="7CD4EDDB" w14:textId="77777777" w:rsidTr="0090236E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BA358A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Izdaja kulturnovarstvenih soglasij za odstranitev arheološke ostaline z izvedbo izravnalnega ukrepa</w:t>
            </w:r>
          </w:p>
        </w:tc>
        <w:tc>
          <w:tcPr>
            <w:tcW w:w="0" w:type="auto"/>
            <w:hideMark/>
          </w:tcPr>
          <w:p w14:paraId="61A4E4FE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0DF1D9D7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(četrti odstavek 31. člena)</w:t>
            </w:r>
          </w:p>
        </w:tc>
        <w:tc>
          <w:tcPr>
            <w:tcW w:w="0" w:type="auto"/>
            <w:hideMark/>
          </w:tcPr>
          <w:p w14:paraId="123EC05C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0C664631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A9F8531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64C575E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0648F53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(kulturnovarstveni pogoji)</w:t>
            </w:r>
          </w:p>
        </w:tc>
        <w:tc>
          <w:tcPr>
            <w:tcW w:w="0" w:type="auto"/>
            <w:hideMark/>
          </w:tcPr>
          <w:p w14:paraId="37F4E23A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4897A65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2C6831F7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B5E8BE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predhodnih arheoloških raziskav investitorjem stanovanjske gradnje</w:t>
            </w:r>
          </w:p>
        </w:tc>
        <w:tc>
          <w:tcPr>
            <w:tcW w:w="0" w:type="auto"/>
            <w:hideMark/>
          </w:tcPr>
          <w:p w14:paraId="50AE700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F0BABEE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(druga alineja tretjega odstavka 34. člena)</w:t>
            </w:r>
          </w:p>
        </w:tc>
        <w:tc>
          <w:tcPr>
            <w:tcW w:w="0" w:type="auto"/>
            <w:hideMark/>
          </w:tcPr>
          <w:p w14:paraId="0DCFB3F0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7436B5EE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1EE710E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6374213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792A3F6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(kulturnovarstveni pogoji)</w:t>
            </w:r>
          </w:p>
        </w:tc>
        <w:tc>
          <w:tcPr>
            <w:tcW w:w="0" w:type="auto"/>
            <w:hideMark/>
          </w:tcPr>
          <w:p w14:paraId="64CFFE47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1A5AE74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1D0C9C94" w14:textId="77777777" w:rsidTr="0090236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51A507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Nagrada naključnemu najditelju arheološke najdbe</w:t>
            </w:r>
          </w:p>
        </w:tc>
        <w:tc>
          <w:tcPr>
            <w:tcW w:w="0" w:type="auto"/>
            <w:hideMark/>
          </w:tcPr>
          <w:p w14:paraId="3B34BE48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174A798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(26.a člen)</w:t>
            </w:r>
          </w:p>
        </w:tc>
        <w:tc>
          <w:tcPr>
            <w:tcW w:w="0" w:type="auto"/>
            <w:hideMark/>
          </w:tcPr>
          <w:p w14:paraId="234E717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3630CBE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9EC7ED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60CA98DA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5756DD7A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Javni zavod Republike Slovenije za varstvo kulturne dediščine (odločba po 26. členu Zakon o varstvu kulturne dediščine) </w:t>
            </w:r>
          </w:p>
        </w:tc>
        <w:tc>
          <w:tcPr>
            <w:tcW w:w="0" w:type="auto"/>
            <w:hideMark/>
          </w:tcPr>
          <w:p w14:paraId="3A7B7BF2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2E4EB899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muzej</w:t>
            </w:r>
          </w:p>
        </w:tc>
      </w:tr>
      <w:tr w:rsidR="00A07FE7" w:rsidRPr="000778BC" w14:paraId="5EA6F9CB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DF88D3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Podaljšanje roka za opravo predhodnih arheoloških raziskav po odločbah o arheološkem najdišču</w:t>
            </w:r>
          </w:p>
        </w:tc>
        <w:tc>
          <w:tcPr>
            <w:tcW w:w="0" w:type="auto"/>
            <w:hideMark/>
          </w:tcPr>
          <w:p w14:paraId="2590BCD4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CA8D10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(peti odstavek 27. člena)</w:t>
            </w:r>
          </w:p>
        </w:tc>
        <w:tc>
          <w:tcPr>
            <w:tcW w:w="0" w:type="auto"/>
            <w:hideMark/>
          </w:tcPr>
          <w:p w14:paraId="3366F1D9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0F58ED8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19DD3E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7ED7EA2F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3C400B07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(odločba po 27. členu Zakon o varstvu kulturne dediščine)</w:t>
            </w:r>
          </w:p>
        </w:tc>
        <w:tc>
          <w:tcPr>
            <w:tcW w:w="0" w:type="auto"/>
            <w:hideMark/>
          </w:tcPr>
          <w:p w14:paraId="7FF3F26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CA7DBC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A07FE7" w:rsidRPr="000778BC" w14:paraId="755988C2" w14:textId="77777777" w:rsidTr="0090236E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C9C9CC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Denarno nadomestilo za hrambo arheološke zbirke</w:t>
            </w:r>
          </w:p>
        </w:tc>
        <w:tc>
          <w:tcPr>
            <w:tcW w:w="0" w:type="auto"/>
            <w:hideMark/>
          </w:tcPr>
          <w:p w14:paraId="464F63E9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EB8C27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(peti odstavek 135. člena)</w:t>
            </w:r>
          </w:p>
        </w:tc>
        <w:tc>
          <w:tcPr>
            <w:tcW w:w="0" w:type="auto"/>
            <w:hideMark/>
          </w:tcPr>
          <w:p w14:paraId="4108A9B1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0462C52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C31C7C0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7CC8EA2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42CB354E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muzej (potrdilo iz tretjega odstavka 135. člena)</w:t>
            </w:r>
          </w:p>
        </w:tc>
        <w:tc>
          <w:tcPr>
            <w:tcW w:w="0" w:type="auto"/>
            <w:hideMark/>
          </w:tcPr>
          <w:p w14:paraId="08C8BD18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mnenje </w:t>
            </w:r>
          </w:p>
        </w:tc>
        <w:tc>
          <w:tcPr>
            <w:tcW w:w="0" w:type="auto"/>
            <w:hideMark/>
          </w:tcPr>
          <w:p w14:paraId="180AE75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muzej</w:t>
            </w:r>
          </w:p>
        </w:tc>
      </w:tr>
      <w:tr w:rsidR="00A07FE7" w:rsidRPr="000778BC" w14:paraId="335A709D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E0755D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Naročilo/financiranje raziskav s področja preventivne arheologije</w:t>
            </w:r>
          </w:p>
        </w:tc>
        <w:tc>
          <w:tcPr>
            <w:tcW w:w="0" w:type="auto"/>
            <w:hideMark/>
          </w:tcPr>
          <w:p w14:paraId="6C032010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EF1F74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(četrta točka tretjega odstavka 85. člena)</w:t>
            </w:r>
          </w:p>
        </w:tc>
        <w:tc>
          <w:tcPr>
            <w:tcW w:w="0" w:type="auto"/>
            <w:hideMark/>
          </w:tcPr>
          <w:p w14:paraId="33A752C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351E7D4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DB99583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03A9B8AE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211EA8E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(odločba po 27. členu Zakon o varstvu kulturne dediščine)</w:t>
            </w:r>
          </w:p>
        </w:tc>
        <w:tc>
          <w:tcPr>
            <w:tcW w:w="0" w:type="auto"/>
            <w:hideMark/>
          </w:tcPr>
          <w:p w14:paraId="30418606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5CBF563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728A8615" w14:textId="77777777" w:rsidTr="0090236E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9F1692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ob izjemnih odkritjih</w:t>
            </w:r>
          </w:p>
        </w:tc>
        <w:tc>
          <w:tcPr>
            <w:tcW w:w="0" w:type="auto"/>
            <w:hideMark/>
          </w:tcPr>
          <w:p w14:paraId="0531A939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D359C70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19. člen Pravilnika o arheoloških raziskavah</w:t>
            </w:r>
          </w:p>
        </w:tc>
        <w:tc>
          <w:tcPr>
            <w:tcW w:w="0" w:type="auto"/>
            <w:hideMark/>
          </w:tcPr>
          <w:p w14:paraId="6CBF5F62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04BB259F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A9EF159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5E9D99BA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5F1F6FD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(obvestilo nadzornika)</w:t>
            </w:r>
          </w:p>
        </w:tc>
        <w:tc>
          <w:tcPr>
            <w:tcW w:w="0" w:type="auto"/>
            <w:hideMark/>
          </w:tcPr>
          <w:p w14:paraId="5411EA2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4E501D8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5ECD1156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46C7FE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Izdaja kulturnovarstvenih soglasij za raziskavo in odstranitev spomenika ali registrirane nepremične dediščine</w:t>
            </w:r>
          </w:p>
        </w:tc>
        <w:tc>
          <w:tcPr>
            <w:tcW w:w="0" w:type="auto"/>
            <w:hideMark/>
          </w:tcPr>
          <w:p w14:paraId="01733890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C4DA542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dediščine(drugi odstavek 31. člena)</w:t>
            </w:r>
          </w:p>
        </w:tc>
        <w:tc>
          <w:tcPr>
            <w:tcW w:w="0" w:type="auto"/>
            <w:hideMark/>
          </w:tcPr>
          <w:p w14:paraId="09C9B09E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98961F6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67FD58F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3130BBD2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35A23E3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stranke, uradne evidence</w:t>
            </w:r>
          </w:p>
        </w:tc>
        <w:tc>
          <w:tcPr>
            <w:tcW w:w="0" w:type="auto"/>
            <w:hideMark/>
          </w:tcPr>
          <w:p w14:paraId="2C3945B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2C33EB0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</w:t>
            </w:r>
          </w:p>
        </w:tc>
      </w:tr>
      <w:tr w:rsidR="00A07FE7" w:rsidRPr="000778BC" w14:paraId="663507EA" w14:textId="77777777" w:rsidTr="0090236E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1EF23F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lastRenderedPageBreak/>
              <w:t>Odločanje na drugi stopnji o pritožbah zoper odločitve Zavoda za varstvo kulturne dediščine Slovenije v zvezi z izdajo kulturnovarstvenih pogojev in kulturnovarstvenih soglasij</w:t>
            </w:r>
          </w:p>
        </w:tc>
        <w:tc>
          <w:tcPr>
            <w:tcW w:w="0" w:type="auto"/>
            <w:hideMark/>
          </w:tcPr>
          <w:p w14:paraId="4A404B34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F91EE8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(28. člen)</w:t>
            </w:r>
          </w:p>
        </w:tc>
        <w:tc>
          <w:tcPr>
            <w:tcW w:w="0" w:type="auto"/>
            <w:hideMark/>
          </w:tcPr>
          <w:p w14:paraId="3C783BFC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</w:t>
            </w:r>
          </w:p>
        </w:tc>
        <w:tc>
          <w:tcPr>
            <w:tcW w:w="0" w:type="auto"/>
            <w:hideMark/>
          </w:tcPr>
          <w:p w14:paraId="6BA1F9F4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3FFEE374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30689C81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pritožba</w:t>
            </w:r>
          </w:p>
        </w:tc>
        <w:tc>
          <w:tcPr>
            <w:tcW w:w="0" w:type="auto"/>
            <w:hideMark/>
          </w:tcPr>
          <w:p w14:paraId="3848BFA7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stranke, uradne evidence</w:t>
            </w:r>
          </w:p>
        </w:tc>
        <w:tc>
          <w:tcPr>
            <w:tcW w:w="0" w:type="auto"/>
            <w:hideMark/>
          </w:tcPr>
          <w:p w14:paraId="59ED4BBF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F7FD5AB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A07FE7" w:rsidRPr="000778BC" w14:paraId="753B4A46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D9385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na drugi stopnji o pritožbah zoper odločitve Inšpektorata Republike Slovenije za kulturo in medije</w:t>
            </w:r>
          </w:p>
        </w:tc>
        <w:tc>
          <w:tcPr>
            <w:tcW w:w="0" w:type="auto"/>
            <w:hideMark/>
          </w:tcPr>
          <w:p w14:paraId="3B91244B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A2A15F4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(109. člen)</w:t>
            </w:r>
          </w:p>
        </w:tc>
        <w:tc>
          <w:tcPr>
            <w:tcW w:w="0" w:type="auto"/>
            <w:hideMark/>
          </w:tcPr>
          <w:p w14:paraId="4B992122" w14:textId="76FD9D84" w:rsidR="007244EC" w:rsidRPr="000778BC" w:rsidRDefault="00A44102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Inštitut RS za kulturo in medije</w:t>
            </w:r>
          </w:p>
        </w:tc>
        <w:tc>
          <w:tcPr>
            <w:tcW w:w="0" w:type="auto"/>
            <w:hideMark/>
          </w:tcPr>
          <w:p w14:paraId="4C98F9FB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23BAE9D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54AA179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pritožba</w:t>
            </w:r>
          </w:p>
        </w:tc>
        <w:tc>
          <w:tcPr>
            <w:tcW w:w="0" w:type="auto"/>
            <w:hideMark/>
          </w:tcPr>
          <w:p w14:paraId="1C584CC2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stranke, uradne evidence</w:t>
            </w:r>
          </w:p>
        </w:tc>
        <w:tc>
          <w:tcPr>
            <w:tcW w:w="0" w:type="auto"/>
            <w:hideMark/>
          </w:tcPr>
          <w:p w14:paraId="028571D7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46D03E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A07FE7" w:rsidRPr="000778BC" w14:paraId="3E3E8960" w14:textId="77777777" w:rsidTr="0090236E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9D475A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Izdaja dovoljenja za izvoz in iznos predmetov kulturne dediščine</w:t>
            </w:r>
          </w:p>
        </w:tc>
        <w:tc>
          <w:tcPr>
            <w:tcW w:w="0" w:type="auto"/>
            <w:hideMark/>
          </w:tcPr>
          <w:p w14:paraId="72C7457F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1C21870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(46. člen)</w:t>
            </w:r>
          </w:p>
        </w:tc>
        <w:tc>
          <w:tcPr>
            <w:tcW w:w="0" w:type="auto"/>
            <w:hideMark/>
          </w:tcPr>
          <w:p w14:paraId="6E3071E7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538E965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02B59E9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3A24F73E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372DD6D2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</w:t>
            </w:r>
          </w:p>
        </w:tc>
        <w:tc>
          <w:tcPr>
            <w:tcW w:w="0" w:type="auto"/>
            <w:hideMark/>
          </w:tcPr>
          <w:p w14:paraId="74971332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62C86E5B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muzej</w:t>
            </w:r>
          </w:p>
        </w:tc>
      </w:tr>
      <w:tr w:rsidR="00A07FE7" w:rsidRPr="000778BC" w14:paraId="4F7486E6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290C6F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Vpis v razvid muzejev</w:t>
            </w:r>
          </w:p>
        </w:tc>
        <w:tc>
          <w:tcPr>
            <w:tcW w:w="0" w:type="auto"/>
            <w:hideMark/>
          </w:tcPr>
          <w:p w14:paraId="41CEA8A9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02926E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(87. člen)</w:t>
            </w:r>
          </w:p>
        </w:tc>
        <w:tc>
          <w:tcPr>
            <w:tcW w:w="0" w:type="auto"/>
            <w:hideMark/>
          </w:tcPr>
          <w:p w14:paraId="35C7178F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31DF8B0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7E5BA0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731F6022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predlog</w:t>
            </w:r>
          </w:p>
        </w:tc>
        <w:tc>
          <w:tcPr>
            <w:tcW w:w="0" w:type="auto"/>
            <w:hideMark/>
          </w:tcPr>
          <w:p w14:paraId="15B7E94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</w:t>
            </w:r>
          </w:p>
        </w:tc>
        <w:tc>
          <w:tcPr>
            <w:tcW w:w="0" w:type="auto"/>
            <w:hideMark/>
          </w:tcPr>
          <w:p w14:paraId="4B7CCBB7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0DA0088B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Služba za premično dediščino in muzeje</w:t>
            </w:r>
          </w:p>
        </w:tc>
      </w:tr>
      <w:tr w:rsidR="00A07FE7" w:rsidRPr="000778BC" w14:paraId="6A98A06C" w14:textId="77777777" w:rsidTr="0090236E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680D8E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Zahtevek za izplačilo nadomestila po 39. členu Zakona o varstvu kulturne dediščine - Zakon o varstvu kulturne dediščine</w:t>
            </w:r>
          </w:p>
        </w:tc>
        <w:tc>
          <w:tcPr>
            <w:tcW w:w="0" w:type="auto"/>
            <w:hideMark/>
          </w:tcPr>
          <w:p w14:paraId="66DCDEEB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260D18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(39. člen)</w:t>
            </w:r>
          </w:p>
        </w:tc>
        <w:tc>
          <w:tcPr>
            <w:tcW w:w="0" w:type="auto"/>
            <w:hideMark/>
          </w:tcPr>
          <w:p w14:paraId="175256E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4CDC73E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056F6D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6347E64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585AF628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</w:t>
            </w:r>
          </w:p>
        </w:tc>
        <w:tc>
          <w:tcPr>
            <w:tcW w:w="0" w:type="auto"/>
            <w:hideMark/>
          </w:tcPr>
          <w:p w14:paraId="34A242BC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FE6F6D8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A07FE7" w:rsidRPr="000778BC" w14:paraId="3E755570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F34E9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Preverjanje pooblastil za opravljanje državne javne službe muzejev </w:t>
            </w:r>
          </w:p>
        </w:tc>
        <w:tc>
          <w:tcPr>
            <w:tcW w:w="0" w:type="auto"/>
            <w:hideMark/>
          </w:tcPr>
          <w:p w14:paraId="05ADBB2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4F12E83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(95. člen)</w:t>
            </w:r>
          </w:p>
        </w:tc>
        <w:tc>
          <w:tcPr>
            <w:tcW w:w="0" w:type="auto"/>
            <w:hideMark/>
          </w:tcPr>
          <w:p w14:paraId="63926102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01A068A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01DBFA8F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6F27E749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0" w:type="auto"/>
            <w:hideMark/>
          </w:tcPr>
          <w:p w14:paraId="68E0CEB8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muzej, letna poročila in interne evidence</w:t>
            </w:r>
          </w:p>
        </w:tc>
        <w:tc>
          <w:tcPr>
            <w:tcW w:w="0" w:type="auto"/>
            <w:hideMark/>
          </w:tcPr>
          <w:p w14:paraId="1367496E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7C78B99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Služba za premično dediščino in muzeje</w:t>
            </w:r>
          </w:p>
        </w:tc>
      </w:tr>
      <w:tr w:rsidR="00A07FE7" w:rsidRPr="000778BC" w14:paraId="56E9F5CE" w14:textId="77777777" w:rsidTr="0090236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5B7358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Odločanje o imenovanju v strokovne nazive na področju varstva kulturne dediščine </w:t>
            </w:r>
          </w:p>
        </w:tc>
        <w:tc>
          <w:tcPr>
            <w:tcW w:w="0" w:type="auto"/>
            <w:hideMark/>
          </w:tcPr>
          <w:p w14:paraId="6D64BFA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D19247C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(103. člen)</w:t>
            </w:r>
          </w:p>
        </w:tc>
        <w:tc>
          <w:tcPr>
            <w:tcW w:w="0" w:type="auto"/>
            <w:hideMark/>
          </w:tcPr>
          <w:p w14:paraId="5899998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7A3291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96BD31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688DBF44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20EF907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stranke</w:t>
            </w:r>
          </w:p>
        </w:tc>
        <w:tc>
          <w:tcPr>
            <w:tcW w:w="0" w:type="auto"/>
            <w:hideMark/>
          </w:tcPr>
          <w:p w14:paraId="2185C2E7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2392EF10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64DEEBC5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87B421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državnih javnih zavodov</w:t>
            </w:r>
          </w:p>
        </w:tc>
        <w:tc>
          <w:tcPr>
            <w:tcW w:w="0" w:type="auto"/>
            <w:hideMark/>
          </w:tcPr>
          <w:p w14:paraId="39163D17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53272CC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uresničevanju javnega interesa za kulturo</w:t>
            </w:r>
          </w:p>
        </w:tc>
        <w:tc>
          <w:tcPr>
            <w:tcW w:w="0" w:type="auto"/>
            <w:hideMark/>
          </w:tcPr>
          <w:p w14:paraId="1B6AD4F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6C793EA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02648F18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66D22EB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0" w:type="auto"/>
            <w:hideMark/>
          </w:tcPr>
          <w:p w14:paraId="2856CF4B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državni javni zavodi</w:t>
            </w:r>
          </w:p>
        </w:tc>
        <w:tc>
          <w:tcPr>
            <w:tcW w:w="0" w:type="auto"/>
            <w:hideMark/>
          </w:tcPr>
          <w:p w14:paraId="255B2C31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35BB1344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168C87E3" w14:textId="77777777" w:rsidTr="0090236E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07DD20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občinskih javnih zavodov</w:t>
            </w:r>
          </w:p>
        </w:tc>
        <w:tc>
          <w:tcPr>
            <w:tcW w:w="0" w:type="auto"/>
            <w:hideMark/>
          </w:tcPr>
          <w:p w14:paraId="63BAF86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6D96BB4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uresničevanju javnega interesa za kulturo, Zakon o varstvu kulturne dediščine</w:t>
            </w:r>
          </w:p>
        </w:tc>
        <w:tc>
          <w:tcPr>
            <w:tcW w:w="0" w:type="auto"/>
            <w:hideMark/>
          </w:tcPr>
          <w:p w14:paraId="2E05A6C4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29DB86E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5D2C2E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618CDFBA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0" w:type="auto"/>
            <w:hideMark/>
          </w:tcPr>
          <w:p w14:paraId="746FD668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občinski javni zavodi</w:t>
            </w:r>
          </w:p>
        </w:tc>
        <w:tc>
          <w:tcPr>
            <w:tcW w:w="0" w:type="auto"/>
            <w:hideMark/>
          </w:tcPr>
          <w:p w14:paraId="01814CF2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58718873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5360CB97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45C1D2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Sofinanciranje predhodnih arheoloških raziskav investitorjem vzdrževanja in obnove objekta in ureditve ali obnove javne površine (po javnem pozivu)</w:t>
            </w:r>
          </w:p>
        </w:tc>
        <w:tc>
          <w:tcPr>
            <w:tcW w:w="0" w:type="auto"/>
            <w:hideMark/>
          </w:tcPr>
          <w:p w14:paraId="17294B2A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63554BD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(tretja in četrta alineja tretjega odstavka 34. člena)</w:t>
            </w:r>
          </w:p>
        </w:tc>
        <w:tc>
          <w:tcPr>
            <w:tcW w:w="0" w:type="auto"/>
            <w:hideMark/>
          </w:tcPr>
          <w:p w14:paraId="67009F43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DEACDEB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3EA7E85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66049F76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5A666854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 (kulturnovarstveni pogoji)</w:t>
            </w:r>
          </w:p>
        </w:tc>
        <w:tc>
          <w:tcPr>
            <w:tcW w:w="0" w:type="auto"/>
            <w:hideMark/>
          </w:tcPr>
          <w:p w14:paraId="25BD3F06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6827A138" w14:textId="77777777" w:rsidR="007244EC" w:rsidRPr="000778BC" w:rsidRDefault="007244EC" w:rsidP="0013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A07FE7" w:rsidRPr="000778BC" w14:paraId="00E0BEA1" w14:textId="77777777" w:rsidTr="0090236E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6F4F6C" w14:textId="77777777" w:rsidR="007244EC" w:rsidRPr="000778BC" w:rsidRDefault="007244EC" w:rsidP="001317D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Sofinanciranje spomeniškovarstvenih projektov (javni razpis)</w:t>
            </w:r>
          </w:p>
        </w:tc>
        <w:tc>
          <w:tcPr>
            <w:tcW w:w="0" w:type="auto"/>
            <w:hideMark/>
          </w:tcPr>
          <w:p w14:paraId="2046CDD5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75337EC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 (40. člen)</w:t>
            </w:r>
          </w:p>
        </w:tc>
        <w:tc>
          <w:tcPr>
            <w:tcW w:w="0" w:type="auto"/>
            <w:hideMark/>
          </w:tcPr>
          <w:p w14:paraId="2E9546E1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2FCD0007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686E1A9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5F8BF76B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  <w:hideMark/>
          </w:tcPr>
          <w:p w14:paraId="179FBAB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 vlagatelja</w:t>
            </w:r>
          </w:p>
        </w:tc>
        <w:tc>
          <w:tcPr>
            <w:tcW w:w="0" w:type="auto"/>
            <w:hideMark/>
          </w:tcPr>
          <w:p w14:paraId="65CA8EBD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26D2D276" w14:textId="77777777" w:rsidR="007244EC" w:rsidRPr="000778BC" w:rsidRDefault="007244EC" w:rsidP="0013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</w:tbl>
    <w:p w14:paraId="2203593A" w14:textId="3FC67559" w:rsidR="00DD661B" w:rsidRPr="000778BC" w:rsidRDefault="00DD661B" w:rsidP="000D2AC0">
      <w:pPr>
        <w:rPr>
          <w:sz w:val="16"/>
          <w:szCs w:val="16"/>
        </w:rPr>
      </w:pPr>
    </w:p>
    <w:p w14:paraId="3B90B212" w14:textId="77777777" w:rsidR="00E152F5" w:rsidRPr="000778BC" w:rsidRDefault="00E152F5" w:rsidP="000D2AC0">
      <w:pPr>
        <w:rPr>
          <w:sz w:val="16"/>
          <w:szCs w:val="16"/>
        </w:rPr>
      </w:pPr>
    </w:p>
    <w:p w14:paraId="7CAFBDAA" w14:textId="28037E31" w:rsidR="007244EC" w:rsidRPr="000778BC" w:rsidRDefault="007244EC" w:rsidP="000D2AC0">
      <w:pPr>
        <w:rPr>
          <w:sz w:val="16"/>
          <w:szCs w:val="16"/>
        </w:rPr>
      </w:pPr>
    </w:p>
    <w:p w14:paraId="21CB58A5" w14:textId="51966875" w:rsidR="001317D0" w:rsidRPr="000778BC" w:rsidRDefault="0090236E" w:rsidP="001317D0">
      <w:pPr>
        <w:rPr>
          <w:b/>
          <w:bCs/>
          <w:sz w:val="20"/>
          <w:szCs w:val="20"/>
        </w:rPr>
      </w:pPr>
      <w:r w:rsidRPr="000778BC">
        <w:rPr>
          <w:b/>
          <w:bCs/>
          <w:sz w:val="16"/>
          <w:szCs w:val="16"/>
        </w:rPr>
        <w:br w:type="page"/>
      </w:r>
      <w:r w:rsidR="001317D0" w:rsidRPr="000778BC">
        <w:rPr>
          <w:b/>
          <w:bCs/>
          <w:sz w:val="20"/>
          <w:szCs w:val="20"/>
        </w:rPr>
        <w:lastRenderedPageBreak/>
        <w:t>2.1. UPRAVNO PODROČJE: KULTURNA DEDIŠČINA</w:t>
      </w:r>
    </w:p>
    <w:p w14:paraId="290CD879" w14:textId="17D09FE8" w:rsidR="001317D0" w:rsidRPr="000778BC" w:rsidRDefault="001317D0" w:rsidP="001317D0">
      <w:pPr>
        <w:rPr>
          <w:sz w:val="20"/>
          <w:szCs w:val="20"/>
        </w:rPr>
      </w:pPr>
      <w:r w:rsidRPr="000778BC">
        <w:rPr>
          <w:b/>
          <w:bCs/>
          <w:sz w:val="20"/>
          <w:szCs w:val="20"/>
        </w:rPr>
        <w:t>PODPODROČJE: ARHIVSKA DEJAVNOST</w:t>
      </w:r>
    </w:p>
    <w:p w14:paraId="3CB25DF5" w14:textId="77777777" w:rsidR="001317D0" w:rsidRPr="000778BC" w:rsidRDefault="001317D0" w:rsidP="000D2AC0">
      <w:pPr>
        <w:rPr>
          <w:sz w:val="16"/>
          <w:szCs w:val="16"/>
        </w:rPr>
      </w:pPr>
    </w:p>
    <w:tbl>
      <w:tblPr>
        <w:tblStyle w:val="Tabelabarvniseznam7"/>
        <w:tblW w:w="0" w:type="auto"/>
        <w:tblLook w:val="04A0" w:firstRow="1" w:lastRow="0" w:firstColumn="1" w:lastColumn="0" w:noHBand="0" w:noVBand="1"/>
      </w:tblPr>
      <w:tblGrid>
        <w:gridCol w:w="2338"/>
        <w:gridCol w:w="890"/>
        <w:gridCol w:w="2944"/>
        <w:gridCol w:w="1288"/>
        <w:gridCol w:w="1129"/>
        <w:gridCol w:w="1430"/>
        <w:gridCol w:w="1281"/>
        <w:gridCol w:w="1233"/>
        <w:gridCol w:w="1494"/>
        <w:gridCol w:w="1371"/>
      </w:tblGrid>
      <w:tr w:rsidR="00EF4761" w:rsidRPr="000778BC" w14:paraId="55AD8B54" w14:textId="77777777" w:rsidTr="00AC6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54C2D660" w14:textId="77777777" w:rsidR="007B46A7" w:rsidRPr="000778BC" w:rsidRDefault="007B46A7" w:rsidP="00204252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0" w:type="auto"/>
            <w:hideMark/>
          </w:tcPr>
          <w:p w14:paraId="51A6F16C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0" w:type="auto"/>
            <w:hideMark/>
          </w:tcPr>
          <w:p w14:paraId="0C88A031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0" w:type="auto"/>
            <w:hideMark/>
          </w:tcPr>
          <w:p w14:paraId="7076371D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0" w:type="auto"/>
            <w:hideMark/>
          </w:tcPr>
          <w:p w14:paraId="022D4009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0" w:type="auto"/>
            <w:hideMark/>
          </w:tcPr>
          <w:p w14:paraId="1CFE4D59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0" w:type="auto"/>
            <w:hideMark/>
          </w:tcPr>
          <w:p w14:paraId="62EA0C06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0" w:type="auto"/>
            <w:hideMark/>
          </w:tcPr>
          <w:p w14:paraId="47DC37F8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0" w:type="auto"/>
            <w:hideMark/>
          </w:tcPr>
          <w:p w14:paraId="665BED3F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0" w:type="auto"/>
            <w:hideMark/>
          </w:tcPr>
          <w:p w14:paraId="6FA98704" w14:textId="77777777" w:rsidR="007B46A7" w:rsidRPr="000778BC" w:rsidRDefault="007B46A7" w:rsidP="00204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EF4761" w:rsidRPr="000778BC" w14:paraId="61FB1366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C6FE7D" w14:textId="77777777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Registracija ponudnikov opreme in storitev</w:t>
            </w:r>
          </w:p>
        </w:tc>
        <w:tc>
          <w:tcPr>
            <w:tcW w:w="0" w:type="auto"/>
            <w:hideMark/>
          </w:tcPr>
          <w:p w14:paraId="561DED9B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531383C" w14:textId="3EBD751C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83.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 </w:t>
            </w:r>
          </w:p>
        </w:tc>
        <w:tc>
          <w:tcPr>
            <w:tcW w:w="0" w:type="auto"/>
            <w:hideMark/>
          </w:tcPr>
          <w:p w14:paraId="5C474956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0" w:type="auto"/>
            <w:hideMark/>
          </w:tcPr>
          <w:p w14:paraId="35D5458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51D92B5A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1360F756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09FD575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570C67D1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11F79425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</w:tr>
      <w:tr w:rsidR="00EF4761" w:rsidRPr="000778BC" w14:paraId="29F6C810" w14:textId="77777777" w:rsidTr="0090236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242697" w14:textId="77777777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Potrjevanje notranjih pravil</w:t>
            </w:r>
          </w:p>
        </w:tc>
        <w:tc>
          <w:tcPr>
            <w:tcW w:w="0" w:type="auto"/>
            <w:hideMark/>
          </w:tcPr>
          <w:p w14:paraId="1DE95655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BA1CEE0" w14:textId="0542817A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81.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298A329B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0" w:type="auto"/>
            <w:hideMark/>
          </w:tcPr>
          <w:p w14:paraId="35C425DF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40EDB361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7A076222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084CA0A6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7EBBC22A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0414B880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</w:tr>
      <w:tr w:rsidR="00EF4761" w:rsidRPr="000778BC" w14:paraId="2E859022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5E52D" w14:textId="0D2CA3D4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Razglasitev zasebnega </w:t>
            </w:r>
            <w:r w:rsidR="00EF4761" w:rsidRPr="000778BC">
              <w:rPr>
                <w:color w:val="auto"/>
                <w:sz w:val="16"/>
                <w:szCs w:val="16"/>
              </w:rPr>
              <w:t>dokumentarnega gradiva</w:t>
            </w:r>
            <w:r w:rsidRPr="000778BC">
              <w:rPr>
                <w:color w:val="auto"/>
                <w:sz w:val="16"/>
                <w:szCs w:val="16"/>
              </w:rPr>
              <w:t xml:space="preserve"> za </w:t>
            </w:r>
            <w:r w:rsidR="00EF4761" w:rsidRPr="000778BC">
              <w:rPr>
                <w:color w:val="auto"/>
                <w:sz w:val="16"/>
                <w:szCs w:val="16"/>
              </w:rPr>
              <w:t>arhivsko gradivo</w:t>
            </w:r>
          </w:p>
        </w:tc>
        <w:tc>
          <w:tcPr>
            <w:tcW w:w="0" w:type="auto"/>
            <w:hideMark/>
          </w:tcPr>
          <w:p w14:paraId="0F15E79C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66313AD" w14:textId="636DD1AD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44. člen</w:t>
            </w:r>
            <w:r w:rsidR="00204252" w:rsidRPr="000778BC">
              <w:rPr>
                <w:color w:val="auto"/>
                <w:sz w:val="16"/>
                <w:szCs w:val="16"/>
              </w:rPr>
              <w:t xml:space="preserve">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="00204252"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31F6C30B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0" w:type="auto"/>
            <w:hideMark/>
          </w:tcPr>
          <w:p w14:paraId="62A545C0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7971BEE6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1BB569D4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19A9AFA0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1DC35D2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6AD9545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</w:tr>
      <w:tr w:rsidR="00EF4761" w:rsidRPr="000778BC" w14:paraId="110EC59B" w14:textId="77777777" w:rsidTr="0090236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DFF185" w14:textId="16F75A47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Zavrnitev dostopa uporabe </w:t>
            </w:r>
            <w:r w:rsidR="00EF4761" w:rsidRPr="000778BC">
              <w:rPr>
                <w:color w:val="auto"/>
                <w:sz w:val="16"/>
                <w:szCs w:val="16"/>
              </w:rPr>
              <w:t>arhivskega gradiva</w:t>
            </w:r>
            <w:r w:rsidRPr="000778BC">
              <w:rPr>
                <w:color w:val="auto"/>
                <w:sz w:val="16"/>
                <w:szCs w:val="16"/>
              </w:rPr>
              <w:t xml:space="preserve"> zaradi potreb uradnih postopkov</w:t>
            </w:r>
          </w:p>
        </w:tc>
        <w:tc>
          <w:tcPr>
            <w:tcW w:w="0" w:type="auto"/>
            <w:hideMark/>
          </w:tcPr>
          <w:p w14:paraId="2241663E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1FC13B8" w14:textId="0711C812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68.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7E8D4059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pristojni arhiv</w:t>
            </w:r>
          </w:p>
        </w:tc>
        <w:tc>
          <w:tcPr>
            <w:tcW w:w="0" w:type="auto"/>
            <w:hideMark/>
          </w:tcPr>
          <w:p w14:paraId="0BEA939E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412DBC7C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12A4C1B5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55A7FC5E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28898428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3E9FBC7C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</w:tr>
      <w:tr w:rsidR="00EF4761" w:rsidRPr="000778BC" w14:paraId="6666AB87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BF75A4" w14:textId="2AD09903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Dovoljenje za lastno varstvo </w:t>
            </w:r>
            <w:r w:rsidR="00EF4761" w:rsidRPr="000778BC">
              <w:rPr>
                <w:color w:val="auto"/>
                <w:sz w:val="16"/>
                <w:szCs w:val="16"/>
              </w:rPr>
              <w:t>arhivskega gradiva</w:t>
            </w:r>
          </w:p>
        </w:tc>
        <w:tc>
          <w:tcPr>
            <w:tcW w:w="0" w:type="auto"/>
            <w:hideMark/>
          </w:tcPr>
          <w:p w14:paraId="12110679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2320708" w14:textId="5035156F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62.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444484CA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3A70CC8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0AA20E81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06132709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27CD324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060E9581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88A22D1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158EE5BE" w14:textId="77777777" w:rsidTr="0090236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CF40C6" w14:textId="2269A1F9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Odločanje v primeru nejasnosti glede </w:t>
            </w:r>
            <w:r w:rsidR="00EF4761" w:rsidRPr="000778BC">
              <w:rPr>
                <w:color w:val="auto"/>
                <w:sz w:val="16"/>
                <w:szCs w:val="16"/>
              </w:rPr>
              <w:t>arhivskega gradiva</w:t>
            </w:r>
          </w:p>
        </w:tc>
        <w:tc>
          <w:tcPr>
            <w:tcW w:w="0" w:type="auto"/>
            <w:hideMark/>
          </w:tcPr>
          <w:p w14:paraId="28F4A088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BBF4883" w14:textId="1F841453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35.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044DB1E5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33AE4BAD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099E924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6B91D3E1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547A5BB8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751D7AC8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06FC3BCD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1F3636BC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105B54" w14:textId="6D538CDD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Podaljšanje roka izročitve </w:t>
            </w:r>
            <w:r w:rsidR="00EF4761" w:rsidRPr="000778BC">
              <w:rPr>
                <w:color w:val="auto"/>
                <w:sz w:val="16"/>
                <w:szCs w:val="16"/>
              </w:rPr>
              <w:t xml:space="preserve">arhivskega </w:t>
            </w:r>
            <w:r w:rsidR="00C3601F" w:rsidRPr="000778BC">
              <w:rPr>
                <w:color w:val="auto"/>
                <w:sz w:val="16"/>
                <w:szCs w:val="16"/>
              </w:rPr>
              <w:t>gradiva</w:t>
            </w:r>
            <w:r w:rsidRPr="000778BC">
              <w:rPr>
                <w:color w:val="auto"/>
                <w:sz w:val="16"/>
                <w:szCs w:val="16"/>
              </w:rPr>
              <w:t xml:space="preserve"> pristojnemu arhivu</w:t>
            </w:r>
          </w:p>
        </w:tc>
        <w:tc>
          <w:tcPr>
            <w:tcW w:w="0" w:type="auto"/>
            <w:hideMark/>
          </w:tcPr>
          <w:p w14:paraId="5C8C6CEC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23B778C" w14:textId="290C7531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40.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0E65F939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pristojni arhiv</w:t>
            </w:r>
          </w:p>
        </w:tc>
        <w:tc>
          <w:tcPr>
            <w:tcW w:w="0" w:type="auto"/>
            <w:hideMark/>
          </w:tcPr>
          <w:p w14:paraId="7916BE7E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7896F03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518A655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455EA215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5A7CD38C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01CC8C7D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09B88C59" w14:textId="77777777" w:rsidTr="0090236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E7AED" w14:textId="36E2D9E7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Ugovor zoper omejitev dostopa do </w:t>
            </w:r>
            <w:r w:rsidR="00EF4761" w:rsidRPr="000778BC">
              <w:rPr>
                <w:color w:val="auto"/>
                <w:sz w:val="16"/>
                <w:szCs w:val="16"/>
              </w:rPr>
              <w:t>arhivskega gradiva</w:t>
            </w:r>
          </w:p>
        </w:tc>
        <w:tc>
          <w:tcPr>
            <w:tcW w:w="0" w:type="auto"/>
            <w:hideMark/>
          </w:tcPr>
          <w:p w14:paraId="5B1EC284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6193BDD" w14:textId="5DF8A5C0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65.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511A5511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Arhivska komisija</w:t>
            </w:r>
          </w:p>
        </w:tc>
        <w:tc>
          <w:tcPr>
            <w:tcW w:w="0" w:type="auto"/>
            <w:hideMark/>
          </w:tcPr>
          <w:p w14:paraId="7A3E4776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0" w:type="auto"/>
            <w:hideMark/>
          </w:tcPr>
          <w:p w14:paraId="42487559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70CABE5B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2CF59FE5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6603F153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04DF4E3" w14:textId="77777777" w:rsidR="007B46A7" w:rsidRPr="000778BC" w:rsidRDefault="007B46A7" w:rsidP="00204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3284373A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ECEAAF" w14:textId="0B50EBF6" w:rsidR="007B46A7" w:rsidRPr="000778BC" w:rsidRDefault="007B46A7" w:rsidP="00204252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Izjemno skrajšanje rokov nedostopnosti </w:t>
            </w:r>
            <w:r w:rsidR="00EF4761" w:rsidRPr="000778BC">
              <w:rPr>
                <w:color w:val="auto"/>
                <w:sz w:val="16"/>
                <w:szCs w:val="16"/>
              </w:rPr>
              <w:t>arhivskega gradiva</w:t>
            </w:r>
          </w:p>
        </w:tc>
        <w:tc>
          <w:tcPr>
            <w:tcW w:w="0" w:type="auto"/>
            <w:hideMark/>
          </w:tcPr>
          <w:p w14:paraId="26F3DF7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4D0B24B" w14:textId="26FBA57F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66. člen Zakon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o varstvu dokumentarnega in arhivskega gradiva ter arhivih</w:t>
            </w:r>
          </w:p>
        </w:tc>
        <w:tc>
          <w:tcPr>
            <w:tcW w:w="0" w:type="auto"/>
            <w:hideMark/>
          </w:tcPr>
          <w:p w14:paraId="0554CDD4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0" w:type="auto"/>
            <w:hideMark/>
          </w:tcPr>
          <w:p w14:paraId="2168E4C1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01C966E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73C3DD63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3C112097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781C23FC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A9D604C" w14:textId="77777777" w:rsidR="007B46A7" w:rsidRPr="000778BC" w:rsidRDefault="007B46A7" w:rsidP="00204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6E9CB32F" w14:textId="77777777" w:rsidTr="0090236E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4769F7" w14:textId="77777777" w:rsidR="00CF5010" w:rsidRPr="000778BC" w:rsidRDefault="00CF5010" w:rsidP="00CF501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Izjemno podaljšanje roka nedostopnosti</w:t>
            </w:r>
          </w:p>
        </w:tc>
        <w:tc>
          <w:tcPr>
            <w:tcW w:w="0" w:type="auto"/>
            <w:hideMark/>
          </w:tcPr>
          <w:p w14:paraId="6FB8DD8D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2186C9A" w14:textId="274218E2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dokumentarnega in arhivskega gradiva ter arhivih</w:t>
            </w:r>
          </w:p>
        </w:tc>
        <w:tc>
          <w:tcPr>
            <w:tcW w:w="0" w:type="auto"/>
            <w:hideMark/>
          </w:tcPr>
          <w:p w14:paraId="1E0B0585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0" w:type="auto"/>
            <w:hideMark/>
          </w:tcPr>
          <w:p w14:paraId="27DF9449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7488D9C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456D7263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12CA1C34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0" w:type="auto"/>
            <w:hideMark/>
          </w:tcPr>
          <w:p w14:paraId="6EA8C15E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5B0F221E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51E29864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56E16C" w14:textId="7F7929F2" w:rsidR="00CF5010" w:rsidRPr="000778BC" w:rsidRDefault="00CF5010" w:rsidP="00CF501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Pritožbe proti odločbam</w:t>
            </w:r>
            <w:r w:rsidR="00EF4761" w:rsidRPr="000778BC">
              <w:rPr>
                <w:color w:val="auto"/>
                <w:sz w:val="16"/>
                <w:szCs w:val="16"/>
              </w:rPr>
              <w:t xml:space="preserve"> </w:t>
            </w:r>
            <w:r w:rsidRPr="000778BC">
              <w:rPr>
                <w:color w:val="auto"/>
                <w:sz w:val="16"/>
                <w:szCs w:val="16"/>
              </w:rPr>
              <w:t>Arhiv</w:t>
            </w:r>
            <w:r w:rsidR="00EF4761" w:rsidRPr="000778BC">
              <w:rPr>
                <w:color w:val="auto"/>
                <w:sz w:val="16"/>
                <w:szCs w:val="16"/>
              </w:rPr>
              <w:t>a</w:t>
            </w:r>
            <w:r w:rsidRPr="000778BC">
              <w:rPr>
                <w:color w:val="auto"/>
                <w:sz w:val="16"/>
                <w:szCs w:val="16"/>
              </w:rPr>
              <w:t xml:space="preserve"> Republike Slovenije</w:t>
            </w:r>
          </w:p>
        </w:tc>
        <w:tc>
          <w:tcPr>
            <w:tcW w:w="0" w:type="auto"/>
            <w:hideMark/>
          </w:tcPr>
          <w:p w14:paraId="4A12C998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DCCB27F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dokumentarnega in arhivskega gradiva ter arhivih</w:t>
            </w:r>
          </w:p>
        </w:tc>
        <w:tc>
          <w:tcPr>
            <w:tcW w:w="0" w:type="auto"/>
            <w:hideMark/>
          </w:tcPr>
          <w:p w14:paraId="40E889A7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0" w:type="auto"/>
            <w:hideMark/>
          </w:tcPr>
          <w:p w14:paraId="33F5AB81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72C1338D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78E39132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D46176F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4FDE94D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BEBD8A1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08B75794" w14:textId="77777777" w:rsidTr="0090236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FD1090" w14:textId="4654D007" w:rsidR="00CF5010" w:rsidRPr="000778BC" w:rsidRDefault="00CF5010" w:rsidP="00CF501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Pritožbe proti odločbam</w:t>
            </w:r>
            <w:r w:rsidR="00EF4761" w:rsidRPr="000778BC">
              <w:rPr>
                <w:color w:val="auto"/>
                <w:sz w:val="16"/>
                <w:szCs w:val="16"/>
              </w:rPr>
              <w:t xml:space="preserve"> </w:t>
            </w:r>
            <w:r w:rsidR="00AB41A9" w:rsidRPr="000778BC">
              <w:rPr>
                <w:color w:val="auto"/>
                <w:sz w:val="16"/>
                <w:szCs w:val="16"/>
              </w:rPr>
              <w:t>Inšpektorata za kulturo in medije</w:t>
            </w:r>
          </w:p>
        </w:tc>
        <w:tc>
          <w:tcPr>
            <w:tcW w:w="0" w:type="auto"/>
            <w:hideMark/>
          </w:tcPr>
          <w:p w14:paraId="13715528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DDCA848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dokumentarnega in arhivskega gradiva ter arhivih</w:t>
            </w:r>
          </w:p>
        </w:tc>
        <w:tc>
          <w:tcPr>
            <w:tcW w:w="0" w:type="auto"/>
            <w:hideMark/>
          </w:tcPr>
          <w:p w14:paraId="1530E0AC" w14:textId="6578C9E3" w:rsidR="00CF5010" w:rsidRPr="000778BC" w:rsidRDefault="00AB41A9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Inšpektorat za kulturo in medije</w:t>
            </w:r>
          </w:p>
        </w:tc>
        <w:tc>
          <w:tcPr>
            <w:tcW w:w="0" w:type="auto"/>
            <w:hideMark/>
          </w:tcPr>
          <w:p w14:paraId="0F27EC8C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09AA63F8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  <w:hideMark/>
          </w:tcPr>
          <w:p w14:paraId="68C9E1E8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3EC5FB1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E1FDE0C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796368B" w14:textId="77777777" w:rsidR="00CF5010" w:rsidRPr="000778BC" w:rsidRDefault="00CF5010" w:rsidP="00CF5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EF4761" w:rsidRPr="000778BC" w14:paraId="41D9E92B" w14:textId="77777777" w:rsidTr="00902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A77D83" w14:textId="77777777" w:rsidR="00CF5010" w:rsidRPr="000778BC" w:rsidRDefault="00CF5010" w:rsidP="00CF5010">
            <w:pPr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državnih javnih zavodov</w:t>
            </w:r>
          </w:p>
        </w:tc>
        <w:tc>
          <w:tcPr>
            <w:tcW w:w="0" w:type="auto"/>
            <w:hideMark/>
          </w:tcPr>
          <w:p w14:paraId="408705FF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16FDE7C6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uresničevanju javnega interesa za kulturo, Zakon o varstvu dokumentarnega in arhivskega gradiva ter arhivih</w:t>
            </w:r>
          </w:p>
        </w:tc>
        <w:tc>
          <w:tcPr>
            <w:tcW w:w="0" w:type="auto"/>
            <w:hideMark/>
          </w:tcPr>
          <w:p w14:paraId="25B14C21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1DC2667B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5E24404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  <w:hideMark/>
          </w:tcPr>
          <w:p w14:paraId="1458244C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0" w:type="auto"/>
            <w:hideMark/>
          </w:tcPr>
          <w:p w14:paraId="14753F18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državni javni zavodi</w:t>
            </w:r>
          </w:p>
        </w:tc>
        <w:tc>
          <w:tcPr>
            <w:tcW w:w="0" w:type="auto"/>
            <w:hideMark/>
          </w:tcPr>
          <w:p w14:paraId="71023A22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  <w:hideMark/>
          </w:tcPr>
          <w:p w14:paraId="7D7D0FF3" w14:textId="77777777" w:rsidR="00CF5010" w:rsidRPr="000778BC" w:rsidRDefault="00CF5010" w:rsidP="00CF5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</w:tbl>
    <w:p w14:paraId="02A46A58" w14:textId="3FE508D8" w:rsidR="00701A99" w:rsidRPr="000778BC" w:rsidRDefault="00701A99" w:rsidP="009A2E8B">
      <w:pPr>
        <w:rPr>
          <w:sz w:val="16"/>
          <w:szCs w:val="16"/>
        </w:rPr>
      </w:pPr>
    </w:p>
    <w:p w14:paraId="509112BF" w14:textId="6888FFC7" w:rsidR="0026228D" w:rsidRPr="000778BC" w:rsidRDefault="0026228D" w:rsidP="009A2E8B">
      <w:pPr>
        <w:rPr>
          <w:sz w:val="16"/>
          <w:szCs w:val="16"/>
        </w:rPr>
      </w:pPr>
    </w:p>
    <w:p w14:paraId="6AC95FB0" w14:textId="77777777" w:rsidR="0026228D" w:rsidRPr="000778BC" w:rsidRDefault="0026228D" w:rsidP="009A2E8B">
      <w:pPr>
        <w:rPr>
          <w:sz w:val="16"/>
          <w:szCs w:val="16"/>
        </w:rPr>
      </w:pPr>
    </w:p>
    <w:p w14:paraId="3CC9F518" w14:textId="77777777" w:rsidR="00444E40" w:rsidRPr="000778BC" w:rsidRDefault="00444E40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br w:type="page"/>
      </w:r>
    </w:p>
    <w:p w14:paraId="02C84B4D" w14:textId="3D1DD6E5" w:rsidR="00987A64" w:rsidRPr="000778BC" w:rsidRDefault="00987A64" w:rsidP="007602EE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lastRenderedPageBreak/>
        <w:t>2.3. UPRAVNO PODROČJE: KULTURNA DEDIŠČINA</w:t>
      </w:r>
    </w:p>
    <w:p w14:paraId="78905DB9" w14:textId="58FD7F5F" w:rsidR="00DD661B" w:rsidRPr="000778BC" w:rsidRDefault="00987A64" w:rsidP="007602EE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>PODPODROČJE: KNJIŽNIČNA DEJAVNOST</w:t>
      </w:r>
    </w:p>
    <w:p w14:paraId="100C3469" w14:textId="3F4362E8" w:rsidR="00987A64" w:rsidRPr="000778BC" w:rsidRDefault="00987A64" w:rsidP="007602EE">
      <w:pPr>
        <w:rPr>
          <w:b/>
          <w:bCs/>
          <w:sz w:val="16"/>
          <w:szCs w:val="16"/>
        </w:rPr>
      </w:pPr>
    </w:p>
    <w:tbl>
      <w:tblPr>
        <w:tblStyle w:val="Tabelabarvniseznam7"/>
        <w:tblW w:w="0" w:type="auto"/>
        <w:tblLook w:val="04A0" w:firstRow="1" w:lastRow="0" w:firstColumn="1" w:lastColumn="0" w:noHBand="0" w:noVBand="1"/>
      </w:tblPr>
      <w:tblGrid>
        <w:gridCol w:w="2722"/>
        <w:gridCol w:w="876"/>
        <w:gridCol w:w="2857"/>
        <w:gridCol w:w="1345"/>
        <w:gridCol w:w="1099"/>
        <w:gridCol w:w="1347"/>
        <w:gridCol w:w="1236"/>
        <w:gridCol w:w="1196"/>
        <w:gridCol w:w="1411"/>
        <w:gridCol w:w="1309"/>
      </w:tblGrid>
      <w:tr w:rsidR="000778BC" w:rsidRPr="000778BC" w14:paraId="018B3C11" w14:textId="77777777" w:rsidTr="00C33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31E7C03A" w14:textId="6CFA161B" w:rsidR="0026228D" w:rsidRPr="000778BC" w:rsidRDefault="0026228D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0" w:type="auto"/>
          </w:tcPr>
          <w:p w14:paraId="22C6401F" w14:textId="512F0058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0" w:type="auto"/>
          </w:tcPr>
          <w:p w14:paraId="2A96B0F1" w14:textId="132D1799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0" w:type="auto"/>
          </w:tcPr>
          <w:p w14:paraId="720ED28F" w14:textId="43EF0413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0" w:type="auto"/>
          </w:tcPr>
          <w:p w14:paraId="3DB09CF4" w14:textId="437C2F49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0" w:type="auto"/>
          </w:tcPr>
          <w:p w14:paraId="3B8210C9" w14:textId="0E2EC9F5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0" w:type="auto"/>
          </w:tcPr>
          <w:p w14:paraId="07CAC830" w14:textId="34066597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0" w:type="auto"/>
          </w:tcPr>
          <w:p w14:paraId="096E92C3" w14:textId="7474246C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0" w:type="auto"/>
          </w:tcPr>
          <w:p w14:paraId="7200F497" w14:textId="26A649E2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0" w:type="auto"/>
          </w:tcPr>
          <w:p w14:paraId="29B43613" w14:textId="546D2650" w:rsidR="0026228D" w:rsidRPr="000778BC" w:rsidRDefault="0026228D" w:rsidP="00560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0778BC" w:rsidRPr="000778BC" w14:paraId="774420E0" w14:textId="77777777" w:rsidTr="00C33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3DCF4A" w14:textId="668974FC" w:rsidR="0056083C" w:rsidRPr="000778BC" w:rsidRDefault="0056083C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na drugi stopnji o pritožbah zoper odločitve nacionalne knjižnice v zvezi s postopkom bibliotekarskega izpita</w:t>
            </w:r>
          </w:p>
        </w:tc>
        <w:tc>
          <w:tcPr>
            <w:tcW w:w="0" w:type="auto"/>
          </w:tcPr>
          <w:p w14:paraId="1845FE8F" w14:textId="7A63A247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48E01B5D" w14:textId="34FBA20F" w:rsidR="0056083C" w:rsidRPr="000778BC" w:rsidRDefault="0056083C" w:rsidP="0036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39.b člen Zakona o knjižničarstvu</w:t>
            </w:r>
            <w:r w:rsidR="0036412F" w:rsidRPr="000778BC">
              <w:rPr>
                <w:color w:val="auto"/>
                <w:sz w:val="16"/>
                <w:szCs w:val="16"/>
              </w:rPr>
              <w:t xml:space="preserve">, </w:t>
            </w:r>
            <w:r w:rsidRPr="000778BC">
              <w:rPr>
                <w:color w:val="auto"/>
                <w:sz w:val="16"/>
                <w:szCs w:val="16"/>
              </w:rPr>
              <w:t>Pravilnik o bibliotekarskem izpitu</w:t>
            </w:r>
          </w:p>
        </w:tc>
        <w:tc>
          <w:tcPr>
            <w:tcW w:w="0" w:type="auto"/>
          </w:tcPr>
          <w:p w14:paraId="588689F0" w14:textId="1BDE90F7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Narodna in univerzitetna knjižnica</w:t>
            </w:r>
          </w:p>
        </w:tc>
        <w:tc>
          <w:tcPr>
            <w:tcW w:w="0" w:type="auto"/>
          </w:tcPr>
          <w:p w14:paraId="3C669D25" w14:textId="4536A258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47A76FEE" w14:textId="77777777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</w:tcPr>
          <w:p w14:paraId="7D7DCEFB" w14:textId="6D1CD120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pritožba</w:t>
            </w:r>
          </w:p>
        </w:tc>
        <w:tc>
          <w:tcPr>
            <w:tcW w:w="0" w:type="auto"/>
          </w:tcPr>
          <w:p w14:paraId="5E7A6500" w14:textId="4862F6F5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1881878B" w14:textId="4586B5A9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3C39B178" w14:textId="5BF3E996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778BC" w:rsidRPr="000778BC" w14:paraId="0D6DBA86" w14:textId="77777777" w:rsidTr="00C338B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AE24FE" w14:textId="77777777" w:rsidR="0056083C" w:rsidRPr="000778BC" w:rsidRDefault="0056083C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Odločanje na drugi stopnji o pritožbah zoper odločitve nacionalne knjižnice v zvezi s strokovnimi nazivi v knjižnični dejavnosti </w:t>
            </w:r>
          </w:p>
        </w:tc>
        <w:tc>
          <w:tcPr>
            <w:tcW w:w="0" w:type="auto"/>
          </w:tcPr>
          <w:p w14:paraId="32CDE23E" w14:textId="7ACA65AB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387D9B51" w14:textId="7E5DA664" w:rsidR="0056083C" w:rsidRPr="000778BC" w:rsidRDefault="0056083C" w:rsidP="0036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39.b člen Zakona o knjižničarstvu</w:t>
            </w:r>
            <w:r w:rsidR="0036412F" w:rsidRPr="000778BC">
              <w:rPr>
                <w:color w:val="auto"/>
                <w:sz w:val="16"/>
                <w:szCs w:val="16"/>
              </w:rPr>
              <w:t xml:space="preserve">, </w:t>
            </w:r>
            <w:r w:rsidRPr="000778BC">
              <w:rPr>
                <w:color w:val="auto"/>
                <w:sz w:val="16"/>
                <w:szCs w:val="16"/>
              </w:rPr>
              <w:t xml:space="preserve">Pravilnik o strokovnih nazivih v knjižnični dejavnosti </w:t>
            </w:r>
          </w:p>
        </w:tc>
        <w:tc>
          <w:tcPr>
            <w:tcW w:w="0" w:type="auto"/>
          </w:tcPr>
          <w:p w14:paraId="45BC4EBD" w14:textId="7941970B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Narodna in univerzitetna knjižnica</w:t>
            </w:r>
          </w:p>
        </w:tc>
        <w:tc>
          <w:tcPr>
            <w:tcW w:w="0" w:type="auto"/>
          </w:tcPr>
          <w:p w14:paraId="64257A1B" w14:textId="31F2A87D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0CCA48A9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0" w:type="auto"/>
          </w:tcPr>
          <w:p w14:paraId="47522F9F" w14:textId="722EB750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pritožba</w:t>
            </w:r>
          </w:p>
        </w:tc>
        <w:tc>
          <w:tcPr>
            <w:tcW w:w="0" w:type="auto"/>
          </w:tcPr>
          <w:p w14:paraId="36F9B164" w14:textId="64AC8AE4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24171FDF" w14:textId="5AD0ECE9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262E7FFC" w14:textId="1C1D8C2D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778BC" w:rsidRPr="000778BC" w14:paraId="2D5CAA31" w14:textId="77777777" w:rsidTr="00C33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8CFE79" w14:textId="77777777" w:rsidR="0026228D" w:rsidRPr="000778BC" w:rsidRDefault="0026228D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o izpolnjevanju pogojev za izvajanje knjižnične dejavnosti</w:t>
            </w:r>
          </w:p>
        </w:tc>
        <w:tc>
          <w:tcPr>
            <w:tcW w:w="0" w:type="auto"/>
          </w:tcPr>
          <w:p w14:paraId="0A0B3C2E" w14:textId="41AB3F91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6C106A7A" w14:textId="4EACAD77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36. člen Zakona o knjižničarstvu</w:t>
            </w:r>
          </w:p>
        </w:tc>
        <w:tc>
          <w:tcPr>
            <w:tcW w:w="0" w:type="auto"/>
          </w:tcPr>
          <w:p w14:paraId="4CD1CC3F" w14:textId="7C6BCAB0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27956587" w14:textId="5BFEE920" w:rsidR="0026228D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2964C150" w14:textId="77777777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</w:tcPr>
          <w:p w14:paraId="1958E8AA" w14:textId="555C3C35" w:rsidR="0026228D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uradna </w:t>
            </w:r>
            <w:r w:rsidR="0026228D" w:rsidRPr="000778BC">
              <w:rPr>
                <w:color w:val="auto"/>
                <w:sz w:val="16"/>
                <w:szCs w:val="16"/>
              </w:rPr>
              <w:t>dolžnost</w:t>
            </w:r>
          </w:p>
        </w:tc>
        <w:tc>
          <w:tcPr>
            <w:tcW w:w="0" w:type="auto"/>
          </w:tcPr>
          <w:p w14:paraId="02E289FE" w14:textId="77777777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knjižnice</w:t>
            </w:r>
          </w:p>
        </w:tc>
        <w:tc>
          <w:tcPr>
            <w:tcW w:w="0" w:type="auto"/>
          </w:tcPr>
          <w:p w14:paraId="47D48CA5" w14:textId="77777777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</w:tcPr>
          <w:p w14:paraId="402478B3" w14:textId="77777777" w:rsidR="0026228D" w:rsidRPr="000778BC" w:rsidRDefault="0026228D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nacionalna knjižnica</w:t>
            </w:r>
          </w:p>
        </w:tc>
      </w:tr>
      <w:tr w:rsidR="000778BC" w:rsidRPr="000778BC" w14:paraId="67B82FE1" w14:textId="77777777" w:rsidTr="00C338B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8E99C8" w14:textId="77777777" w:rsidR="0056083C" w:rsidRPr="000778BC" w:rsidRDefault="0056083C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knjižnične dejavnosti kot javne službe v posebnih prilagojenih tehnikah za slepe in slabovidne</w:t>
            </w:r>
          </w:p>
        </w:tc>
        <w:tc>
          <w:tcPr>
            <w:tcW w:w="0" w:type="auto"/>
          </w:tcPr>
          <w:p w14:paraId="0BAE5AC3" w14:textId="61B26D9F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3ADC9ACB" w14:textId="5591068F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11. člen Uredbe o koncesiji za izvajanje knjižnične dejavnosti kot javne službe v posebnih prilagojenih tehnikah za slepe in slabovidne</w:t>
            </w:r>
          </w:p>
        </w:tc>
        <w:tc>
          <w:tcPr>
            <w:tcW w:w="0" w:type="auto"/>
          </w:tcPr>
          <w:p w14:paraId="3C2B412D" w14:textId="4E4BBF4B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6270369C" w14:textId="1B8A70F5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05EBE1A8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</w:tcPr>
          <w:p w14:paraId="453C9B7C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koncesija</w:t>
            </w:r>
          </w:p>
        </w:tc>
        <w:tc>
          <w:tcPr>
            <w:tcW w:w="0" w:type="auto"/>
          </w:tcPr>
          <w:p w14:paraId="4125B964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koncesionar</w:t>
            </w:r>
          </w:p>
        </w:tc>
        <w:tc>
          <w:tcPr>
            <w:tcW w:w="0" w:type="auto"/>
          </w:tcPr>
          <w:p w14:paraId="5F4606E5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</w:tcPr>
          <w:p w14:paraId="1C8369AB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0778BC" w:rsidRPr="000778BC" w14:paraId="59925D41" w14:textId="77777777" w:rsidTr="00C33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14E65" w14:textId="14B006BC" w:rsidR="0056083C" w:rsidRPr="000778BC" w:rsidRDefault="0056083C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državnih javnih zavodov (Narodna in univerzitetna knjižnica)</w:t>
            </w:r>
          </w:p>
        </w:tc>
        <w:tc>
          <w:tcPr>
            <w:tcW w:w="0" w:type="auto"/>
          </w:tcPr>
          <w:p w14:paraId="17C927AD" w14:textId="152465B3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1B03C70E" w14:textId="04A2587D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uresničevanju javnega interesa za kulturo</w:t>
            </w:r>
          </w:p>
        </w:tc>
        <w:tc>
          <w:tcPr>
            <w:tcW w:w="0" w:type="auto"/>
          </w:tcPr>
          <w:p w14:paraId="7AF82831" w14:textId="4AF675BD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1D2AE447" w14:textId="291C251F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118430AB" w14:textId="77777777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</w:tcPr>
          <w:p w14:paraId="174BBE6E" w14:textId="68047612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0" w:type="auto"/>
          </w:tcPr>
          <w:p w14:paraId="4FD53F2D" w14:textId="77777777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državni javni zavodi</w:t>
            </w:r>
          </w:p>
        </w:tc>
        <w:tc>
          <w:tcPr>
            <w:tcW w:w="0" w:type="auto"/>
          </w:tcPr>
          <w:p w14:paraId="42E58A8C" w14:textId="77777777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</w:tcPr>
          <w:p w14:paraId="7B00F798" w14:textId="37C00B18" w:rsidR="0056083C" w:rsidRPr="000778BC" w:rsidRDefault="0056083C" w:rsidP="00560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  <w:tr w:rsidR="000778BC" w:rsidRPr="000778BC" w14:paraId="1CE330D4" w14:textId="77777777" w:rsidTr="00C338B9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106758" w14:textId="77777777" w:rsidR="0056083C" w:rsidRPr="000778BC" w:rsidRDefault="0056083C" w:rsidP="0056083C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Financiranje splošnih knjižnic</w:t>
            </w:r>
          </w:p>
        </w:tc>
        <w:tc>
          <w:tcPr>
            <w:tcW w:w="0" w:type="auto"/>
          </w:tcPr>
          <w:p w14:paraId="135987EB" w14:textId="305E3DF3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6CBFF9E4" w14:textId="4A76F565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55. člen Zakona o knjižničarstvu</w:t>
            </w:r>
          </w:p>
        </w:tc>
        <w:tc>
          <w:tcPr>
            <w:tcW w:w="0" w:type="auto"/>
          </w:tcPr>
          <w:p w14:paraId="1BE29086" w14:textId="6C0FB72A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5DCF1F59" w14:textId="37C8DFFE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6DF27BC9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0" w:type="auto"/>
          </w:tcPr>
          <w:p w14:paraId="0A83C1CA" w14:textId="440484E9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0" w:type="auto"/>
          </w:tcPr>
          <w:p w14:paraId="7BAE07EB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knjižnice</w:t>
            </w:r>
          </w:p>
        </w:tc>
        <w:tc>
          <w:tcPr>
            <w:tcW w:w="0" w:type="auto"/>
          </w:tcPr>
          <w:p w14:paraId="5E72C2A6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0" w:type="auto"/>
          </w:tcPr>
          <w:p w14:paraId="73A232F1" w14:textId="77777777" w:rsidR="0056083C" w:rsidRPr="000778BC" w:rsidRDefault="0056083C" w:rsidP="00560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strokovna komisija</w:t>
            </w:r>
          </w:p>
        </w:tc>
      </w:tr>
    </w:tbl>
    <w:p w14:paraId="52D4E4D2" w14:textId="15139E57" w:rsidR="000D2AC0" w:rsidRPr="000778BC" w:rsidRDefault="000D2AC0" w:rsidP="009A2E8B">
      <w:pPr>
        <w:rPr>
          <w:sz w:val="16"/>
          <w:szCs w:val="16"/>
        </w:rPr>
      </w:pPr>
    </w:p>
    <w:p w14:paraId="2CAE27CE" w14:textId="3039C628" w:rsidR="009103D0" w:rsidRPr="000778BC" w:rsidRDefault="009103D0" w:rsidP="009A2E8B">
      <w:pPr>
        <w:rPr>
          <w:sz w:val="16"/>
          <w:szCs w:val="16"/>
        </w:rPr>
      </w:pPr>
    </w:p>
    <w:p w14:paraId="3373A87A" w14:textId="77777777" w:rsidR="009103D0" w:rsidRPr="000778BC" w:rsidRDefault="009103D0" w:rsidP="009A2E8B">
      <w:pPr>
        <w:rPr>
          <w:sz w:val="16"/>
          <w:szCs w:val="16"/>
        </w:rPr>
      </w:pPr>
    </w:p>
    <w:p w14:paraId="4C5B21C8" w14:textId="20E8911C" w:rsidR="00DD661B" w:rsidRPr="000778BC" w:rsidRDefault="009103D0" w:rsidP="009A2E8B">
      <w:pPr>
        <w:rPr>
          <w:sz w:val="20"/>
          <w:szCs w:val="20"/>
        </w:rPr>
      </w:pPr>
      <w:r w:rsidRPr="000778BC">
        <w:rPr>
          <w:b/>
          <w:bCs/>
          <w:sz w:val="20"/>
          <w:szCs w:val="20"/>
        </w:rPr>
        <w:t>3. UPRAVNO PODROČJE: MEDIJI</w:t>
      </w:r>
    </w:p>
    <w:p w14:paraId="3036DC20" w14:textId="77777777" w:rsidR="000D2AC0" w:rsidRPr="000778BC" w:rsidRDefault="000D2AC0" w:rsidP="009A2E8B">
      <w:pPr>
        <w:rPr>
          <w:sz w:val="16"/>
          <w:szCs w:val="16"/>
        </w:rPr>
      </w:pPr>
    </w:p>
    <w:tbl>
      <w:tblPr>
        <w:tblStyle w:val="Tabelabarvniseznam7"/>
        <w:tblW w:w="5000" w:type="pct"/>
        <w:tblLook w:val="04A0" w:firstRow="1" w:lastRow="0" w:firstColumn="1" w:lastColumn="0" w:noHBand="0" w:noVBand="1"/>
      </w:tblPr>
      <w:tblGrid>
        <w:gridCol w:w="3902"/>
        <w:gridCol w:w="1248"/>
        <w:gridCol w:w="1470"/>
        <w:gridCol w:w="1249"/>
        <w:gridCol w:w="1471"/>
        <w:gridCol w:w="1467"/>
        <w:gridCol w:w="1016"/>
        <w:gridCol w:w="1249"/>
        <w:gridCol w:w="1096"/>
        <w:gridCol w:w="1230"/>
      </w:tblGrid>
      <w:tr w:rsidR="00153B18" w:rsidRPr="000778BC" w14:paraId="3DC57F31" w14:textId="77777777" w:rsidTr="007D5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7" w:type="pct"/>
          </w:tcPr>
          <w:p w14:paraId="771FAFA4" w14:textId="5666415C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425" w:type="pct"/>
          </w:tcPr>
          <w:p w14:paraId="15A22D9A" w14:textId="2BE63AB8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497" w:type="pct"/>
          </w:tcPr>
          <w:p w14:paraId="09BC2CB7" w14:textId="3A676595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425" w:type="pct"/>
          </w:tcPr>
          <w:p w14:paraId="130C0BB3" w14:textId="2BB0DC92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497" w:type="pct"/>
          </w:tcPr>
          <w:p w14:paraId="502993BD" w14:textId="3B0AA5E8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496" w:type="pct"/>
          </w:tcPr>
          <w:p w14:paraId="66159EF6" w14:textId="228B7918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282" w:type="pct"/>
          </w:tcPr>
          <w:p w14:paraId="66803362" w14:textId="5BB14FF4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425" w:type="pct"/>
          </w:tcPr>
          <w:p w14:paraId="5F4025A5" w14:textId="3C55335C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354" w:type="pct"/>
          </w:tcPr>
          <w:p w14:paraId="3AF10C20" w14:textId="2BA02398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314" w:type="pct"/>
          </w:tcPr>
          <w:p w14:paraId="4C6AF1A7" w14:textId="39824986" w:rsidR="00153B18" w:rsidRPr="000778BC" w:rsidRDefault="00153B18" w:rsidP="00153B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153B18" w:rsidRPr="000778BC" w14:paraId="08B2EACD" w14:textId="77777777" w:rsidTr="0015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5BA1448B" w14:textId="77777777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Vpis v razvid medijev</w:t>
            </w:r>
          </w:p>
        </w:tc>
        <w:tc>
          <w:tcPr>
            <w:tcW w:w="425" w:type="pct"/>
          </w:tcPr>
          <w:p w14:paraId="54CF7990" w14:textId="0E7FD2B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367766D3" w14:textId="7D5AFDA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12.</w:t>
            </w:r>
            <w:r w:rsidR="00535595" w:rsidRPr="000778BC">
              <w:rPr>
                <w:color w:val="auto"/>
                <w:sz w:val="16"/>
                <w:szCs w:val="16"/>
              </w:rPr>
              <w:t xml:space="preserve"> </w:t>
            </w:r>
            <w:r w:rsidRPr="000778BC">
              <w:rPr>
                <w:color w:val="auto"/>
                <w:sz w:val="16"/>
                <w:szCs w:val="16"/>
              </w:rPr>
              <w:t xml:space="preserve">do 15. čl. Zakona o medijih, </w:t>
            </w:r>
          </w:p>
          <w:p w14:paraId="1DB07A81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Pravilnik o načinu vodenja in postopku za vpis ter o posredovanju podatkov iz razvida medijev</w:t>
            </w:r>
          </w:p>
        </w:tc>
        <w:tc>
          <w:tcPr>
            <w:tcW w:w="425" w:type="pct"/>
          </w:tcPr>
          <w:p w14:paraId="16587624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7" w:type="pct"/>
          </w:tcPr>
          <w:p w14:paraId="5AB8FD4C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6" w:type="pct"/>
          </w:tcPr>
          <w:p w14:paraId="05DA2B9F" w14:textId="01E712E5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poseben ugotovitveni postopek</w:t>
            </w:r>
          </w:p>
        </w:tc>
        <w:tc>
          <w:tcPr>
            <w:tcW w:w="282" w:type="pct"/>
          </w:tcPr>
          <w:p w14:paraId="1DC83287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425" w:type="pct"/>
          </w:tcPr>
          <w:p w14:paraId="24472EA0" w14:textId="1CB47D31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 in uradne evidence</w:t>
            </w:r>
          </w:p>
        </w:tc>
        <w:tc>
          <w:tcPr>
            <w:tcW w:w="354" w:type="pct"/>
          </w:tcPr>
          <w:p w14:paraId="55480A03" w14:textId="7AF18323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predhodno soglasje (če gre za izbris radijskega ali televizijskega programa)</w:t>
            </w:r>
          </w:p>
        </w:tc>
        <w:tc>
          <w:tcPr>
            <w:tcW w:w="314" w:type="pct"/>
          </w:tcPr>
          <w:p w14:paraId="066C6D8A" w14:textId="052D6116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Agencija za komunikacijska omrežja in storitve</w:t>
            </w:r>
          </w:p>
        </w:tc>
      </w:tr>
      <w:tr w:rsidR="00153B18" w:rsidRPr="000778BC" w14:paraId="0192D73D" w14:textId="77777777" w:rsidTr="00153B18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52E67FA1" w14:textId="7010F7BC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Predhodno soglasje Ministrstvo za kulturo za pridobitev več kot 20 odstotkov lastninskega ali upravljalskega deleža oz. deleža glasovalnih pravic v premoženju izdajatelja radijskega oz. televizijskega programa ali izdajatelja splošnoinformativnega tiskanega dnevnika</w:t>
            </w:r>
          </w:p>
        </w:tc>
        <w:tc>
          <w:tcPr>
            <w:tcW w:w="425" w:type="pct"/>
          </w:tcPr>
          <w:p w14:paraId="6FBB366D" w14:textId="58C37D36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7C23E5DC" w14:textId="6C3FCF9D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Prvi odstavek 58. člena Zakona o medijih </w:t>
            </w:r>
          </w:p>
        </w:tc>
        <w:tc>
          <w:tcPr>
            <w:tcW w:w="425" w:type="pct"/>
          </w:tcPr>
          <w:p w14:paraId="08362947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Ministrstvo za kulturo </w:t>
            </w:r>
          </w:p>
        </w:tc>
        <w:tc>
          <w:tcPr>
            <w:tcW w:w="497" w:type="pct"/>
          </w:tcPr>
          <w:p w14:paraId="20DA421E" w14:textId="254F2A41" w:rsidR="00153B18" w:rsidRPr="000778BC" w:rsidRDefault="008E28E2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6" w:type="pct"/>
          </w:tcPr>
          <w:p w14:paraId="70272AA6" w14:textId="36C05C8A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poseben ugotovitveni postopek </w:t>
            </w:r>
          </w:p>
        </w:tc>
        <w:tc>
          <w:tcPr>
            <w:tcW w:w="282" w:type="pct"/>
          </w:tcPr>
          <w:p w14:paraId="299C1386" w14:textId="11A13433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zaprosilo, vpogled v evidence </w:t>
            </w:r>
          </w:p>
        </w:tc>
        <w:tc>
          <w:tcPr>
            <w:tcW w:w="425" w:type="pct"/>
          </w:tcPr>
          <w:p w14:paraId="63A5C0D6" w14:textId="74C10BA4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vloga, organi, javnopravne evidence</w:t>
            </w:r>
          </w:p>
        </w:tc>
        <w:tc>
          <w:tcPr>
            <w:tcW w:w="354" w:type="pct"/>
          </w:tcPr>
          <w:p w14:paraId="68E3C4AE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mnenje </w:t>
            </w:r>
          </w:p>
        </w:tc>
        <w:tc>
          <w:tcPr>
            <w:tcW w:w="314" w:type="pct"/>
          </w:tcPr>
          <w:p w14:paraId="04FD397B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Svet za radiodifuzijo</w:t>
            </w:r>
          </w:p>
        </w:tc>
      </w:tr>
      <w:tr w:rsidR="00153B18" w:rsidRPr="000778BC" w14:paraId="3BF43175" w14:textId="77777777" w:rsidTr="0015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7957F16F" w14:textId="77777777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o pritožbah zoper odločbe in sklepe RTV Slovenija v zvezi s plačevanjem, obračunavanjem, izterjavo, oprostitvijo ali odpisom RTV-prispevka</w:t>
            </w:r>
          </w:p>
        </w:tc>
        <w:tc>
          <w:tcPr>
            <w:tcW w:w="425" w:type="pct"/>
          </w:tcPr>
          <w:p w14:paraId="3DD62AF5" w14:textId="5EA76C70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6DEF3807" w14:textId="56E8CEBA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Drugi odstavek 392. člena Zakona o davčnem postopku</w:t>
            </w:r>
            <w:r w:rsidR="008A0F2D" w:rsidRPr="000778BC">
              <w:rPr>
                <w:color w:val="auto"/>
                <w:sz w:val="16"/>
                <w:szCs w:val="16"/>
              </w:rPr>
              <w:t xml:space="preserve">, </w:t>
            </w:r>
            <w:r w:rsidRPr="000778BC">
              <w:rPr>
                <w:color w:val="auto"/>
                <w:sz w:val="16"/>
                <w:szCs w:val="16"/>
              </w:rPr>
              <w:t xml:space="preserve">232. člen </w:t>
            </w:r>
            <w:r w:rsidRPr="000778BC">
              <w:rPr>
                <w:color w:val="auto"/>
                <w:sz w:val="16"/>
                <w:szCs w:val="16"/>
              </w:rPr>
              <w:lastRenderedPageBreak/>
              <w:t>Zakona o splošnem upravnem postopku</w:t>
            </w:r>
          </w:p>
        </w:tc>
        <w:tc>
          <w:tcPr>
            <w:tcW w:w="425" w:type="pct"/>
          </w:tcPr>
          <w:p w14:paraId="0D455AA2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lastRenderedPageBreak/>
              <w:t>RTV Slovenija</w:t>
            </w:r>
          </w:p>
        </w:tc>
        <w:tc>
          <w:tcPr>
            <w:tcW w:w="497" w:type="pct"/>
          </w:tcPr>
          <w:p w14:paraId="38B2B685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6" w:type="pct"/>
          </w:tcPr>
          <w:p w14:paraId="3B10D29A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282" w:type="pct"/>
          </w:tcPr>
          <w:p w14:paraId="0F6C1FF6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vpogled</w:t>
            </w:r>
          </w:p>
        </w:tc>
        <w:tc>
          <w:tcPr>
            <w:tcW w:w="425" w:type="pct"/>
          </w:tcPr>
          <w:p w14:paraId="4212D4D1" w14:textId="7211A2CB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upravni spis, dokumenti zadeve</w:t>
            </w:r>
          </w:p>
        </w:tc>
        <w:tc>
          <w:tcPr>
            <w:tcW w:w="354" w:type="pct"/>
          </w:tcPr>
          <w:p w14:paraId="677B3575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314" w:type="pct"/>
          </w:tcPr>
          <w:p w14:paraId="7CBEBA0B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153B18" w:rsidRPr="000778BC" w14:paraId="3C3AE873" w14:textId="77777777" w:rsidTr="00153B18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221A19EA" w14:textId="77777777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o pritožbah zoper odločbe in sklepe, izdane v postopkih javnih razpisov za sofinanciranje projektov s področja filmskih in avdiovizualnih dejavnosti</w:t>
            </w:r>
          </w:p>
        </w:tc>
        <w:tc>
          <w:tcPr>
            <w:tcW w:w="425" w:type="pct"/>
          </w:tcPr>
          <w:p w14:paraId="5E60F9A0" w14:textId="57F7ED23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4955643D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Osmi odstavek 11. člena Zakona o Slovenskem filmskem centru, javni agenciji Republike Slovenije</w:t>
            </w:r>
          </w:p>
        </w:tc>
        <w:tc>
          <w:tcPr>
            <w:tcW w:w="425" w:type="pct"/>
          </w:tcPr>
          <w:p w14:paraId="6BF34E53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Slovenski filmski center</w:t>
            </w:r>
          </w:p>
        </w:tc>
        <w:tc>
          <w:tcPr>
            <w:tcW w:w="497" w:type="pct"/>
          </w:tcPr>
          <w:p w14:paraId="7010C202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6" w:type="pct"/>
          </w:tcPr>
          <w:p w14:paraId="4DEFAA4E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282" w:type="pct"/>
          </w:tcPr>
          <w:p w14:paraId="7E655B9B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vpogled</w:t>
            </w:r>
          </w:p>
        </w:tc>
        <w:tc>
          <w:tcPr>
            <w:tcW w:w="425" w:type="pct"/>
          </w:tcPr>
          <w:p w14:paraId="11785162" w14:textId="5C5A0379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upravni spis, dokumenti zadeve</w:t>
            </w:r>
          </w:p>
        </w:tc>
        <w:tc>
          <w:tcPr>
            <w:tcW w:w="354" w:type="pct"/>
          </w:tcPr>
          <w:p w14:paraId="4FD6CAAF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314" w:type="pct"/>
          </w:tcPr>
          <w:p w14:paraId="7E2A6A3F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153B18" w:rsidRPr="000778BC" w14:paraId="5DFD23CC" w14:textId="77777777" w:rsidTr="0015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3AF45D78" w14:textId="77777777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Odločanje o pritožbah zoper odločbe in sklepe, izdane v postopkih javnih razpisov za sofinanciranje filmov neodvisnih producentov za javno kinematografsko predvajanje </w:t>
            </w:r>
          </w:p>
        </w:tc>
        <w:tc>
          <w:tcPr>
            <w:tcW w:w="425" w:type="pct"/>
          </w:tcPr>
          <w:p w14:paraId="4BB28854" w14:textId="5D51397F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14EE228B" w14:textId="50B1052C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Osmi odstavek 11. člena Zakona o Slovenskem filmskem centru, javni agenciji Republike Slovenije</w:t>
            </w:r>
            <w:r w:rsidR="008A0F2D" w:rsidRPr="000778BC">
              <w:rPr>
                <w:color w:val="auto"/>
                <w:sz w:val="16"/>
                <w:szCs w:val="16"/>
              </w:rPr>
              <w:t xml:space="preserve">, </w:t>
            </w:r>
            <w:r w:rsidRPr="000778BC">
              <w:rPr>
                <w:color w:val="auto"/>
                <w:sz w:val="16"/>
                <w:szCs w:val="16"/>
              </w:rPr>
              <w:t>232. člen Zakona o splošnem upravnem postopku</w:t>
            </w:r>
          </w:p>
        </w:tc>
        <w:tc>
          <w:tcPr>
            <w:tcW w:w="425" w:type="pct"/>
          </w:tcPr>
          <w:p w14:paraId="0EAFEC3E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RTV Slovenija</w:t>
            </w:r>
          </w:p>
        </w:tc>
        <w:tc>
          <w:tcPr>
            <w:tcW w:w="497" w:type="pct"/>
          </w:tcPr>
          <w:p w14:paraId="0E06AD6A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6" w:type="pct"/>
          </w:tcPr>
          <w:p w14:paraId="31377966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282" w:type="pct"/>
          </w:tcPr>
          <w:p w14:paraId="3839193E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vpogled</w:t>
            </w:r>
          </w:p>
        </w:tc>
        <w:tc>
          <w:tcPr>
            <w:tcW w:w="425" w:type="pct"/>
          </w:tcPr>
          <w:p w14:paraId="018A3B8A" w14:textId="4233120D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upravni spis, dokumenti zadeve</w:t>
            </w:r>
          </w:p>
        </w:tc>
        <w:tc>
          <w:tcPr>
            <w:tcW w:w="354" w:type="pct"/>
          </w:tcPr>
          <w:p w14:paraId="2F1AD2B5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314" w:type="pct"/>
          </w:tcPr>
          <w:p w14:paraId="33123EBA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153B18" w:rsidRPr="000778BC" w14:paraId="035DE7C9" w14:textId="77777777" w:rsidTr="00153B18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53533079" w14:textId="08BE803E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Status nepridobitnega radijskega in televizijskega programa </w:t>
            </w:r>
          </w:p>
        </w:tc>
        <w:tc>
          <w:tcPr>
            <w:tcW w:w="425" w:type="pct"/>
          </w:tcPr>
          <w:p w14:paraId="39776E92" w14:textId="1017988D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35D99DFF" w14:textId="2C4F0511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Sedmi odstavek 81. člena </w:t>
            </w:r>
            <w:r w:rsidR="008A0F2D" w:rsidRPr="000778BC">
              <w:rPr>
                <w:color w:val="auto"/>
                <w:sz w:val="16"/>
                <w:szCs w:val="16"/>
              </w:rPr>
              <w:t>Zakona o medijih</w:t>
            </w:r>
          </w:p>
        </w:tc>
        <w:tc>
          <w:tcPr>
            <w:tcW w:w="425" w:type="pct"/>
          </w:tcPr>
          <w:p w14:paraId="788F19FF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Ministrstvo za kulturo </w:t>
            </w:r>
          </w:p>
        </w:tc>
        <w:tc>
          <w:tcPr>
            <w:tcW w:w="497" w:type="pct"/>
          </w:tcPr>
          <w:p w14:paraId="24E54E17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6" w:type="pct"/>
          </w:tcPr>
          <w:p w14:paraId="0BF184FA" w14:textId="62F34698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poseben ugotovitveni postopek </w:t>
            </w:r>
          </w:p>
        </w:tc>
        <w:tc>
          <w:tcPr>
            <w:tcW w:w="282" w:type="pct"/>
          </w:tcPr>
          <w:p w14:paraId="4B871C46" w14:textId="1A4D61AE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zaprosilo, vpogled v evidence</w:t>
            </w:r>
          </w:p>
        </w:tc>
        <w:tc>
          <w:tcPr>
            <w:tcW w:w="425" w:type="pct"/>
          </w:tcPr>
          <w:p w14:paraId="19547EC7" w14:textId="0BA88BF4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vloga, organi, javnopravne evidence</w:t>
            </w:r>
          </w:p>
        </w:tc>
        <w:tc>
          <w:tcPr>
            <w:tcW w:w="354" w:type="pct"/>
          </w:tcPr>
          <w:p w14:paraId="5990477F" w14:textId="6C385B55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predhodno mnenje </w:t>
            </w:r>
          </w:p>
        </w:tc>
        <w:tc>
          <w:tcPr>
            <w:tcW w:w="314" w:type="pct"/>
          </w:tcPr>
          <w:p w14:paraId="0F13BD9D" w14:textId="77777777" w:rsidR="00153B18" w:rsidRPr="000778BC" w:rsidRDefault="00153B18" w:rsidP="0015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Svet za radiodifuzijo</w:t>
            </w:r>
          </w:p>
        </w:tc>
      </w:tr>
      <w:tr w:rsidR="00153B18" w:rsidRPr="000778BC" w14:paraId="3364481C" w14:textId="77777777" w:rsidTr="00153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" w:type="pct"/>
          </w:tcPr>
          <w:p w14:paraId="4491C2E4" w14:textId="77777777" w:rsidR="00153B18" w:rsidRPr="000778BC" w:rsidRDefault="00153B18" w:rsidP="00153B18">
            <w:pPr>
              <w:autoSpaceDE w:val="0"/>
              <w:autoSpaceDN w:val="0"/>
              <w:adjustRightInd w:val="0"/>
              <w:jc w:val="left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Vpis v register tujih dopisništev in dopisnikov </w:t>
            </w:r>
          </w:p>
        </w:tc>
        <w:tc>
          <w:tcPr>
            <w:tcW w:w="425" w:type="pct"/>
          </w:tcPr>
          <w:p w14:paraId="26EE7980" w14:textId="744423C6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7" w:type="pct"/>
          </w:tcPr>
          <w:p w14:paraId="25B7E0B8" w14:textId="274F6B4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Prvi odstavek 124. člena </w:t>
            </w:r>
            <w:r w:rsidR="008A0F2D" w:rsidRPr="000778BC">
              <w:rPr>
                <w:color w:val="auto"/>
                <w:sz w:val="16"/>
                <w:szCs w:val="16"/>
              </w:rPr>
              <w:t>Zakona o medijih</w:t>
            </w:r>
            <w:r w:rsidRPr="000778BC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pct"/>
          </w:tcPr>
          <w:p w14:paraId="1A34B5AF" w14:textId="41006245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7" w:type="pct"/>
          </w:tcPr>
          <w:p w14:paraId="732AAEF2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6" w:type="pct"/>
          </w:tcPr>
          <w:p w14:paraId="478678D8" w14:textId="3E0E5191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poseben ugotovitveni postopek</w:t>
            </w:r>
          </w:p>
        </w:tc>
        <w:tc>
          <w:tcPr>
            <w:tcW w:w="282" w:type="pct"/>
          </w:tcPr>
          <w:p w14:paraId="0CD6C4EC" w14:textId="50C76CBD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zaprosilo, vpogled v evidence</w:t>
            </w:r>
          </w:p>
        </w:tc>
        <w:tc>
          <w:tcPr>
            <w:tcW w:w="425" w:type="pct"/>
          </w:tcPr>
          <w:p w14:paraId="264D4C08" w14:textId="52FAD081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vlagatelj, organi, javnopravne evidence</w:t>
            </w:r>
          </w:p>
        </w:tc>
        <w:tc>
          <w:tcPr>
            <w:tcW w:w="354" w:type="pct"/>
          </w:tcPr>
          <w:p w14:paraId="7E6A8E84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314" w:type="pct"/>
          </w:tcPr>
          <w:p w14:paraId="58EA6652" w14:textId="77777777" w:rsidR="00153B18" w:rsidRPr="000778BC" w:rsidRDefault="00153B18" w:rsidP="0015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292F185D" w14:textId="43151F48" w:rsidR="00701A99" w:rsidRPr="000778BC" w:rsidRDefault="00701A99" w:rsidP="00701A99">
      <w:pPr>
        <w:rPr>
          <w:sz w:val="16"/>
          <w:szCs w:val="16"/>
        </w:rPr>
      </w:pPr>
    </w:p>
    <w:p w14:paraId="1C5DE786" w14:textId="77777777" w:rsidR="00444E40" w:rsidRPr="000778BC" w:rsidRDefault="00444E40" w:rsidP="00701A99">
      <w:pPr>
        <w:rPr>
          <w:sz w:val="16"/>
          <w:szCs w:val="16"/>
        </w:rPr>
      </w:pPr>
    </w:p>
    <w:p w14:paraId="791ED535" w14:textId="77777777" w:rsidR="007762BF" w:rsidRPr="000778BC" w:rsidRDefault="007762BF" w:rsidP="00701A99">
      <w:pPr>
        <w:rPr>
          <w:sz w:val="16"/>
          <w:szCs w:val="16"/>
        </w:rPr>
      </w:pPr>
    </w:p>
    <w:p w14:paraId="0EC6787C" w14:textId="3623BDDA" w:rsidR="007602EE" w:rsidRPr="000778BC" w:rsidRDefault="006B7570" w:rsidP="009A2E8B">
      <w:pPr>
        <w:rPr>
          <w:sz w:val="20"/>
          <w:szCs w:val="20"/>
        </w:rPr>
      </w:pPr>
      <w:r w:rsidRPr="000778BC">
        <w:rPr>
          <w:b/>
          <w:bCs/>
          <w:sz w:val="20"/>
          <w:szCs w:val="20"/>
        </w:rPr>
        <w:t xml:space="preserve">4. </w:t>
      </w:r>
      <w:r w:rsidR="00815BCB" w:rsidRPr="000778BC">
        <w:rPr>
          <w:b/>
          <w:bCs/>
          <w:sz w:val="20"/>
          <w:szCs w:val="20"/>
        </w:rPr>
        <w:t>UPRAVNO PODROČJE: VERSKA SVOBODA / VERSKE SKUPNOSTI</w:t>
      </w:r>
    </w:p>
    <w:p w14:paraId="3D00513A" w14:textId="77777777" w:rsidR="00815BCB" w:rsidRPr="000778BC" w:rsidRDefault="00815BCB" w:rsidP="009A2E8B">
      <w:pPr>
        <w:rPr>
          <w:sz w:val="16"/>
          <w:szCs w:val="16"/>
        </w:rPr>
      </w:pPr>
    </w:p>
    <w:tbl>
      <w:tblPr>
        <w:tblStyle w:val="Tabelabarvniseznam7"/>
        <w:tblW w:w="0" w:type="auto"/>
        <w:tblLook w:val="04A0" w:firstRow="1" w:lastRow="0" w:firstColumn="1" w:lastColumn="0" w:noHBand="0" w:noVBand="1"/>
      </w:tblPr>
      <w:tblGrid>
        <w:gridCol w:w="3452"/>
        <w:gridCol w:w="930"/>
        <w:gridCol w:w="1160"/>
        <w:gridCol w:w="1213"/>
        <w:gridCol w:w="969"/>
        <w:gridCol w:w="1659"/>
        <w:gridCol w:w="1408"/>
        <w:gridCol w:w="1337"/>
        <w:gridCol w:w="1726"/>
        <w:gridCol w:w="1544"/>
      </w:tblGrid>
      <w:tr w:rsidR="00AE3A37" w:rsidRPr="000778BC" w14:paraId="198A5C45" w14:textId="77777777" w:rsidTr="00662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EB15141" w14:textId="3A29E871" w:rsidR="007D5D4E" w:rsidRPr="000778BC" w:rsidRDefault="007D5D4E" w:rsidP="007D5D4E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0" w:type="auto"/>
          </w:tcPr>
          <w:p w14:paraId="53871F5A" w14:textId="74C70366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0" w:type="auto"/>
          </w:tcPr>
          <w:p w14:paraId="01CA9963" w14:textId="11DA63C8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0" w:type="auto"/>
          </w:tcPr>
          <w:p w14:paraId="546B2EB3" w14:textId="0232AFB9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0" w:type="auto"/>
          </w:tcPr>
          <w:p w14:paraId="2EEB6AAA" w14:textId="6D8C0B4B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0" w:type="auto"/>
          </w:tcPr>
          <w:p w14:paraId="1867B9E0" w14:textId="309A3A34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0" w:type="auto"/>
          </w:tcPr>
          <w:p w14:paraId="5E52901A" w14:textId="27B7B455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0" w:type="auto"/>
          </w:tcPr>
          <w:p w14:paraId="206F2B76" w14:textId="4D8DF9BE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0" w:type="auto"/>
          </w:tcPr>
          <w:p w14:paraId="63E30490" w14:textId="5AB2D832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0" w:type="auto"/>
          </w:tcPr>
          <w:p w14:paraId="1732F915" w14:textId="1A1CDEC4" w:rsidR="007D5D4E" w:rsidRPr="000778BC" w:rsidRDefault="007D5D4E" w:rsidP="007D5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662F75" w:rsidRPr="000778BC" w14:paraId="464C7833" w14:textId="77777777" w:rsidTr="00AE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D76B18" w14:textId="3CF34ECB" w:rsidR="00802409" w:rsidRPr="000778BC" w:rsidRDefault="00802409" w:rsidP="00E5214B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Registracija cerkve in druge verske skupnosti</w:t>
            </w:r>
          </w:p>
        </w:tc>
        <w:tc>
          <w:tcPr>
            <w:tcW w:w="0" w:type="auto"/>
          </w:tcPr>
          <w:p w14:paraId="253441D3" w14:textId="25DE0BD5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60CE07C7" w14:textId="74D2D6C0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verski svobodi</w:t>
            </w:r>
          </w:p>
        </w:tc>
        <w:tc>
          <w:tcPr>
            <w:tcW w:w="0" w:type="auto"/>
            <w:hideMark/>
          </w:tcPr>
          <w:p w14:paraId="5B0D4C1C" w14:textId="563A41AA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282DC0D0" w14:textId="7A837554" w:rsidR="00802409" w:rsidRPr="000778BC" w:rsidRDefault="002A526B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Upravno sodišče</w:t>
            </w:r>
          </w:p>
        </w:tc>
        <w:tc>
          <w:tcPr>
            <w:tcW w:w="0" w:type="auto"/>
          </w:tcPr>
          <w:p w14:paraId="7E4AC1F4" w14:textId="2B19A997" w:rsidR="00802409" w:rsidRPr="000778BC" w:rsidRDefault="00AE3A37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14FF980B" w14:textId="7D34F974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2C788EC7" w14:textId="791AE66D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upravna enota</w:t>
            </w:r>
          </w:p>
        </w:tc>
        <w:tc>
          <w:tcPr>
            <w:tcW w:w="0" w:type="auto"/>
          </w:tcPr>
          <w:p w14:paraId="280A2549" w14:textId="0A6701AD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284535D1" w14:textId="4106537E" w:rsidR="00802409" w:rsidRPr="000778BC" w:rsidRDefault="00802409" w:rsidP="00E521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2A526B" w:rsidRPr="000778BC" w14:paraId="25E5251B" w14:textId="77777777" w:rsidTr="00AE3A3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AC1564" w14:textId="1D289414" w:rsidR="002A526B" w:rsidRPr="000778BC" w:rsidRDefault="002A526B" w:rsidP="002A526B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Izbris iz registra</w:t>
            </w:r>
          </w:p>
        </w:tc>
        <w:tc>
          <w:tcPr>
            <w:tcW w:w="0" w:type="auto"/>
          </w:tcPr>
          <w:p w14:paraId="2ABD9E82" w14:textId="5278C318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47769A66" w14:textId="48CDC3E4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verski svobodi</w:t>
            </w:r>
          </w:p>
        </w:tc>
        <w:tc>
          <w:tcPr>
            <w:tcW w:w="0" w:type="auto"/>
            <w:hideMark/>
          </w:tcPr>
          <w:p w14:paraId="2C0E053C" w14:textId="13F60701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30EBA1E5" w14:textId="74E7D936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Upravno sodišče</w:t>
            </w:r>
          </w:p>
        </w:tc>
        <w:tc>
          <w:tcPr>
            <w:tcW w:w="0" w:type="auto"/>
          </w:tcPr>
          <w:p w14:paraId="5AAE9286" w14:textId="3F6A1F90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763811B1" w14:textId="28B7812B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600BAC88" w14:textId="3919ED2C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upravna enota</w:t>
            </w:r>
          </w:p>
        </w:tc>
        <w:tc>
          <w:tcPr>
            <w:tcW w:w="0" w:type="auto"/>
          </w:tcPr>
          <w:p w14:paraId="3AE6D9B7" w14:textId="39BA967A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453B0212" w14:textId="2ABDED67" w:rsidR="002A526B" w:rsidRPr="000778BC" w:rsidRDefault="002A526B" w:rsidP="002A5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2A526B" w:rsidRPr="000778BC" w14:paraId="29FFEDA4" w14:textId="77777777" w:rsidTr="00AE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CD3FDE" w14:textId="0B1B60AE" w:rsidR="002A526B" w:rsidRPr="000778BC" w:rsidRDefault="002A526B" w:rsidP="002A526B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Spremembe v registru</w:t>
            </w:r>
          </w:p>
        </w:tc>
        <w:tc>
          <w:tcPr>
            <w:tcW w:w="0" w:type="auto"/>
          </w:tcPr>
          <w:p w14:paraId="7718174A" w14:textId="7DE14BF4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72426472" w14:textId="085A5E23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verski svobodi</w:t>
            </w:r>
          </w:p>
        </w:tc>
        <w:tc>
          <w:tcPr>
            <w:tcW w:w="0" w:type="auto"/>
            <w:hideMark/>
          </w:tcPr>
          <w:p w14:paraId="78145F46" w14:textId="60776895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4097F5FE" w14:textId="6F41A8D3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Upravno sodišče</w:t>
            </w:r>
          </w:p>
        </w:tc>
        <w:tc>
          <w:tcPr>
            <w:tcW w:w="0" w:type="auto"/>
          </w:tcPr>
          <w:p w14:paraId="20C4EAF7" w14:textId="65499DD1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3D76C977" w14:textId="7E241917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111BBBDD" w14:textId="21F47FB4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upravna enota</w:t>
            </w:r>
          </w:p>
        </w:tc>
        <w:tc>
          <w:tcPr>
            <w:tcW w:w="0" w:type="auto"/>
          </w:tcPr>
          <w:p w14:paraId="7002DAC2" w14:textId="462B9CB6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388F3DA3" w14:textId="53496015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2A526B" w:rsidRPr="000778BC" w14:paraId="07656E48" w14:textId="77777777" w:rsidTr="00AE3A37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4C79D4" w14:textId="39360EF7" w:rsidR="00AE3A37" w:rsidRPr="000778BC" w:rsidRDefault="00AE3A37" w:rsidP="00AE3A3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Pridobite/prenehanje pravice iz 27. člena</w:t>
            </w:r>
          </w:p>
        </w:tc>
        <w:tc>
          <w:tcPr>
            <w:tcW w:w="0" w:type="auto"/>
          </w:tcPr>
          <w:p w14:paraId="42EA9E45" w14:textId="472BC07C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3DC69841" w14:textId="04041449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verski svobodi</w:t>
            </w:r>
          </w:p>
        </w:tc>
        <w:tc>
          <w:tcPr>
            <w:tcW w:w="0" w:type="auto"/>
            <w:hideMark/>
          </w:tcPr>
          <w:p w14:paraId="06CBD1A1" w14:textId="5FF4174F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5435C310" w14:textId="2063F31A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0" w:type="auto"/>
          </w:tcPr>
          <w:p w14:paraId="2D8911C8" w14:textId="54385834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7E7BFEBE" w14:textId="37531C07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0" w:type="auto"/>
            <w:hideMark/>
          </w:tcPr>
          <w:p w14:paraId="75E8BE19" w14:textId="4AD6E6EB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upravna enota</w:t>
            </w:r>
          </w:p>
        </w:tc>
        <w:tc>
          <w:tcPr>
            <w:tcW w:w="0" w:type="auto"/>
          </w:tcPr>
          <w:p w14:paraId="7CD1C7AE" w14:textId="1227DC85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16E64F21" w14:textId="40F7F366" w:rsidR="00AE3A37" w:rsidRPr="000778BC" w:rsidRDefault="00AE3A37" w:rsidP="00AE3A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2A526B" w:rsidRPr="000778BC" w14:paraId="6C138068" w14:textId="77777777" w:rsidTr="00AE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446432" w14:textId="2F4D36AE" w:rsidR="002A526B" w:rsidRPr="000778BC" w:rsidRDefault="002A526B" w:rsidP="002A526B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Izdaja potrdila o pravni osebnosti sestavnih delov cerkva in drugih verskih skupnosti (180. člen ZUP)</w:t>
            </w:r>
          </w:p>
        </w:tc>
        <w:tc>
          <w:tcPr>
            <w:tcW w:w="0" w:type="auto"/>
            <w:hideMark/>
          </w:tcPr>
          <w:p w14:paraId="2FC4BA2A" w14:textId="77777777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F</w:t>
            </w:r>
          </w:p>
        </w:tc>
        <w:tc>
          <w:tcPr>
            <w:tcW w:w="0" w:type="auto"/>
            <w:hideMark/>
          </w:tcPr>
          <w:p w14:paraId="2926BB98" w14:textId="0B20F13E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verski svobodi</w:t>
            </w:r>
          </w:p>
        </w:tc>
        <w:tc>
          <w:tcPr>
            <w:tcW w:w="0" w:type="auto"/>
            <w:hideMark/>
          </w:tcPr>
          <w:p w14:paraId="4DF783FE" w14:textId="322F2337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  <w:hideMark/>
          </w:tcPr>
          <w:p w14:paraId="2B8F95F2" w14:textId="52D3D3D5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Upravno sodišče</w:t>
            </w:r>
          </w:p>
        </w:tc>
        <w:tc>
          <w:tcPr>
            <w:tcW w:w="0" w:type="auto"/>
          </w:tcPr>
          <w:p w14:paraId="3E782341" w14:textId="109CB7B5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0" w:type="auto"/>
            <w:hideMark/>
          </w:tcPr>
          <w:p w14:paraId="21ED5340" w14:textId="77777777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  <w:hideMark/>
          </w:tcPr>
          <w:p w14:paraId="289F818A" w14:textId="77777777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0A3942F5" w14:textId="1E438B19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51CA70D8" w14:textId="03416DDE" w:rsidR="002A526B" w:rsidRPr="000778BC" w:rsidRDefault="002A526B" w:rsidP="002A5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4331FB76" w14:textId="77777777" w:rsidR="009A69AB" w:rsidRPr="000778BC" w:rsidRDefault="009A69AB" w:rsidP="009A2E8B">
      <w:pPr>
        <w:rPr>
          <w:sz w:val="16"/>
          <w:szCs w:val="16"/>
        </w:rPr>
      </w:pPr>
    </w:p>
    <w:p w14:paraId="6F88A413" w14:textId="26C1DE30" w:rsidR="009A69AB" w:rsidRPr="000778BC" w:rsidRDefault="009A69AB" w:rsidP="009A2E8B">
      <w:pPr>
        <w:rPr>
          <w:sz w:val="16"/>
          <w:szCs w:val="16"/>
        </w:rPr>
      </w:pPr>
    </w:p>
    <w:p w14:paraId="7675AE47" w14:textId="77777777" w:rsidR="00535595" w:rsidRPr="000778BC" w:rsidRDefault="00535595" w:rsidP="009A2E8B">
      <w:pPr>
        <w:rPr>
          <w:sz w:val="16"/>
          <w:szCs w:val="16"/>
        </w:rPr>
      </w:pPr>
    </w:p>
    <w:p w14:paraId="59732502" w14:textId="666BFF7A" w:rsidR="007F448E" w:rsidRPr="000778BC" w:rsidRDefault="00B965F1" w:rsidP="009A2E8B">
      <w:pPr>
        <w:rPr>
          <w:sz w:val="20"/>
          <w:szCs w:val="20"/>
        </w:rPr>
      </w:pPr>
      <w:r w:rsidRPr="000778BC">
        <w:rPr>
          <w:b/>
          <w:bCs/>
          <w:sz w:val="20"/>
          <w:szCs w:val="20"/>
        </w:rPr>
        <w:t>5. UPRAVNO PODROČJE: INFORMACIJE JAVNEGA ZNAČAJA</w:t>
      </w:r>
    </w:p>
    <w:p w14:paraId="5B1F9A36" w14:textId="77777777" w:rsidR="00B965F1" w:rsidRPr="000778BC" w:rsidRDefault="00B965F1" w:rsidP="009A2E8B">
      <w:pPr>
        <w:rPr>
          <w:sz w:val="16"/>
          <w:szCs w:val="16"/>
        </w:rPr>
      </w:pPr>
    </w:p>
    <w:tbl>
      <w:tblPr>
        <w:tblStyle w:val="Tabelabarvniseznam7"/>
        <w:tblW w:w="0" w:type="auto"/>
        <w:tblLook w:val="04A0" w:firstRow="1" w:lastRow="0" w:firstColumn="1" w:lastColumn="0" w:noHBand="0" w:noVBand="1"/>
      </w:tblPr>
      <w:tblGrid>
        <w:gridCol w:w="1554"/>
        <w:gridCol w:w="954"/>
        <w:gridCol w:w="1953"/>
        <w:gridCol w:w="1263"/>
        <w:gridCol w:w="1485"/>
        <w:gridCol w:w="1795"/>
        <w:gridCol w:w="1484"/>
        <w:gridCol w:w="1399"/>
        <w:gridCol w:w="1864"/>
        <w:gridCol w:w="1647"/>
      </w:tblGrid>
      <w:tr w:rsidR="00AE3A37" w:rsidRPr="000778BC" w14:paraId="20114B00" w14:textId="77777777" w:rsidTr="002A5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24047AC4" w14:textId="4EB35E13" w:rsidR="00AE3A37" w:rsidRPr="000778BC" w:rsidRDefault="00AE3A37" w:rsidP="00AE3A3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0" w:type="auto"/>
          </w:tcPr>
          <w:p w14:paraId="5AE66B32" w14:textId="522CE986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0" w:type="auto"/>
          </w:tcPr>
          <w:p w14:paraId="54AB4DA1" w14:textId="2007A5BB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0" w:type="auto"/>
          </w:tcPr>
          <w:p w14:paraId="4ACE0BFA" w14:textId="606DA78F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0" w:type="auto"/>
          </w:tcPr>
          <w:p w14:paraId="5DAE64A3" w14:textId="69C214BB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0" w:type="auto"/>
          </w:tcPr>
          <w:p w14:paraId="0657B3DC" w14:textId="55A22678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0" w:type="auto"/>
          </w:tcPr>
          <w:p w14:paraId="6D9BAEF3" w14:textId="48AAAFF2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0" w:type="auto"/>
          </w:tcPr>
          <w:p w14:paraId="08938AAE" w14:textId="572CB566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0" w:type="auto"/>
          </w:tcPr>
          <w:p w14:paraId="1F3BE5FE" w14:textId="6937E5C4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0" w:type="auto"/>
          </w:tcPr>
          <w:p w14:paraId="57F2FE44" w14:textId="207676A2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AE3A37" w:rsidRPr="000778BC" w14:paraId="0406853C" w14:textId="77777777" w:rsidTr="002A5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FF6C6B" w14:textId="4225AC3A" w:rsidR="00AE3A37" w:rsidRPr="000778BC" w:rsidRDefault="00AE3A37" w:rsidP="00AE3A3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Posredovanje IJZ</w:t>
            </w:r>
          </w:p>
        </w:tc>
        <w:tc>
          <w:tcPr>
            <w:tcW w:w="0" w:type="auto"/>
          </w:tcPr>
          <w:p w14:paraId="0DEEF37B" w14:textId="495BBE6C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22FF686A" w14:textId="40BDA40C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dostopu do informacij javnega značaja</w:t>
            </w:r>
          </w:p>
        </w:tc>
        <w:tc>
          <w:tcPr>
            <w:tcW w:w="0" w:type="auto"/>
          </w:tcPr>
          <w:p w14:paraId="3B555CDC" w14:textId="342DE938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0" w:type="auto"/>
          </w:tcPr>
          <w:p w14:paraId="54D84028" w14:textId="4601C4C9" w:rsidR="00AE3A37" w:rsidRPr="000778BC" w:rsidRDefault="002A526B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Informacijski pooblaščenec</w:t>
            </w:r>
          </w:p>
        </w:tc>
        <w:tc>
          <w:tcPr>
            <w:tcW w:w="0" w:type="auto"/>
          </w:tcPr>
          <w:p w14:paraId="07222F61" w14:textId="77777777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S-P2</w:t>
            </w:r>
          </w:p>
        </w:tc>
        <w:tc>
          <w:tcPr>
            <w:tcW w:w="0" w:type="auto"/>
          </w:tcPr>
          <w:p w14:paraId="45803E7B" w14:textId="1BF4A4C6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0" w:type="auto"/>
          </w:tcPr>
          <w:p w14:paraId="63E9CEE5" w14:textId="375D1D28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prosilec</w:t>
            </w:r>
          </w:p>
        </w:tc>
        <w:tc>
          <w:tcPr>
            <w:tcW w:w="0" w:type="auto"/>
          </w:tcPr>
          <w:p w14:paraId="1BB31BB5" w14:textId="5FA51FDB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0" w:type="auto"/>
          </w:tcPr>
          <w:p w14:paraId="413AB38A" w14:textId="5CC4009B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093208F2" w14:textId="77777777" w:rsidR="007F448E" w:rsidRPr="000778BC" w:rsidRDefault="007F448E" w:rsidP="009A2E8B">
      <w:pPr>
        <w:rPr>
          <w:sz w:val="16"/>
          <w:szCs w:val="16"/>
        </w:rPr>
      </w:pPr>
    </w:p>
    <w:p w14:paraId="607AD41A" w14:textId="1BABC7A4" w:rsidR="003A6097" w:rsidRPr="000778BC" w:rsidRDefault="003A6097" w:rsidP="009A2E8B">
      <w:pPr>
        <w:rPr>
          <w:sz w:val="16"/>
          <w:szCs w:val="16"/>
        </w:rPr>
      </w:pPr>
    </w:p>
    <w:p w14:paraId="28169D25" w14:textId="77777777" w:rsidR="00535595" w:rsidRPr="000778BC" w:rsidRDefault="00535595" w:rsidP="009A2E8B">
      <w:pPr>
        <w:rPr>
          <w:sz w:val="16"/>
          <w:szCs w:val="16"/>
        </w:rPr>
      </w:pPr>
    </w:p>
    <w:p w14:paraId="6327D903" w14:textId="7E38F311" w:rsidR="006878E0" w:rsidRPr="000778BC" w:rsidRDefault="00B965F1" w:rsidP="009A2E8B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>6. UPRAVNO PODROČJE: DENACIONALIZACIJA</w:t>
      </w:r>
    </w:p>
    <w:p w14:paraId="69D1DC5E" w14:textId="77777777" w:rsidR="00B965F1" w:rsidRPr="000778BC" w:rsidRDefault="00B965F1" w:rsidP="009A2E8B">
      <w:pPr>
        <w:rPr>
          <w:sz w:val="16"/>
          <w:szCs w:val="16"/>
        </w:rPr>
      </w:pPr>
    </w:p>
    <w:tbl>
      <w:tblPr>
        <w:tblStyle w:val="Tabelabarvniseznam7"/>
        <w:tblW w:w="5000" w:type="pct"/>
        <w:tblLook w:val="04A0" w:firstRow="1" w:lastRow="0" w:firstColumn="1" w:lastColumn="0" w:noHBand="0" w:noVBand="1"/>
      </w:tblPr>
      <w:tblGrid>
        <w:gridCol w:w="3939"/>
        <w:gridCol w:w="1284"/>
        <w:gridCol w:w="1506"/>
        <w:gridCol w:w="1284"/>
        <w:gridCol w:w="1506"/>
        <w:gridCol w:w="1503"/>
        <w:gridCol w:w="1016"/>
        <w:gridCol w:w="1284"/>
        <w:gridCol w:w="1066"/>
        <w:gridCol w:w="1010"/>
      </w:tblGrid>
      <w:tr w:rsidR="00AE3A37" w:rsidRPr="000778BC" w14:paraId="0CFF9CA5" w14:textId="77777777" w:rsidTr="002A52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0" w:type="pct"/>
          </w:tcPr>
          <w:p w14:paraId="5B9BEE1E" w14:textId="30BB673C" w:rsidR="00AE3A37" w:rsidRPr="000778BC" w:rsidRDefault="00AE3A37" w:rsidP="00AE3A3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428" w:type="pct"/>
          </w:tcPr>
          <w:p w14:paraId="080AEB5D" w14:textId="2074275D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500" w:type="pct"/>
          </w:tcPr>
          <w:p w14:paraId="25F408EE" w14:textId="2316E7F7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428" w:type="pct"/>
          </w:tcPr>
          <w:p w14:paraId="1E076A81" w14:textId="40CDA5A7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500" w:type="pct"/>
          </w:tcPr>
          <w:p w14:paraId="1D8D9AC0" w14:textId="2C58D6FA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499" w:type="pct"/>
          </w:tcPr>
          <w:p w14:paraId="5C7680F4" w14:textId="673C1075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285" w:type="pct"/>
          </w:tcPr>
          <w:p w14:paraId="493DFC3D" w14:textId="065037F7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428" w:type="pct"/>
          </w:tcPr>
          <w:p w14:paraId="6A0283B4" w14:textId="4E7FC1F1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357" w:type="pct"/>
          </w:tcPr>
          <w:p w14:paraId="7D837E88" w14:textId="164011C5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285" w:type="pct"/>
          </w:tcPr>
          <w:p w14:paraId="389A280F" w14:textId="32F67687" w:rsidR="00AE3A37" w:rsidRPr="000778BC" w:rsidRDefault="00AE3A37" w:rsidP="00AE3A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AE3A37" w:rsidRPr="000778BC" w14:paraId="4BAA7ABE" w14:textId="77777777" w:rsidTr="002A52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</w:tcPr>
          <w:p w14:paraId="7C948C29" w14:textId="6FCD8346" w:rsidR="00AE3A37" w:rsidRPr="000778BC" w:rsidRDefault="00AE3A37" w:rsidP="00AE3A3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Denacionalizacija </w:t>
            </w:r>
          </w:p>
        </w:tc>
        <w:tc>
          <w:tcPr>
            <w:tcW w:w="428" w:type="pct"/>
          </w:tcPr>
          <w:p w14:paraId="69D202E5" w14:textId="1FC2B4DE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500" w:type="pct"/>
          </w:tcPr>
          <w:p w14:paraId="38C5EABA" w14:textId="3BE39130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denacionalizaciji</w:t>
            </w:r>
          </w:p>
        </w:tc>
        <w:tc>
          <w:tcPr>
            <w:tcW w:w="428" w:type="pct"/>
          </w:tcPr>
          <w:p w14:paraId="1BCAABC0" w14:textId="6058CA74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500" w:type="pct"/>
          </w:tcPr>
          <w:p w14:paraId="492BB7D8" w14:textId="77777777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US</w:t>
            </w:r>
          </w:p>
        </w:tc>
        <w:tc>
          <w:tcPr>
            <w:tcW w:w="499" w:type="pct"/>
          </w:tcPr>
          <w:p w14:paraId="2D38C42B" w14:textId="77777777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285" w:type="pct"/>
          </w:tcPr>
          <w:p w14:paraId="75CA7245" w14:textId="30A3E45E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428" w:type="pct"/>
          </w:tcPr>
          <w:p w14:paraId="728EBA4C" w14:textId="38871B3F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357" w:type="pct"/>
          </w:tcPr>
          <w:p w14:paraId="688DF1EA" w14:textId="5B9C8C64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285" w:type="pct"/>
          </w:tcPr>
          <w:p w14:paraId="28868509" w14:textId="6658114C" w:rsidR="00AE3A37" w:rsidRPr="000778BC" w:rsidRDefault="00AE3A37" w:rsidP="00AE3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6633A802" w14:textId="77777777" w:rsidR="006878E0" w:rsidRPr="000778BC" w:rsidRDefault="006878E0" w:rsidP="009A2E8B">
      <w:pPr>
        <w:rPr>
          <w:sz w:val="16"/>
          <w:szCs w:val="16"/>
        </w:rPr>
      </w:pPr>
    </w:p>
    <w:p w14:paraId="76A8446E" w14:textId="44D1DF6C" w:rsidR="0035015A" w:rsidRPr="000778BC" w:rsidRDefault="0035015A" w:rsidP="0035015A">
      <w:pPr>
        <w:rPr>
          <w:sz w:val="16"/>
          <w:szCs w:val="16"/>
        </w:rPr>
      </w:pPr>
    </w:p>
    <w:p w14:paraId="42750D1F" w14:textId="77777777" w:rsidR="002A526B" w:rsidRPr="000778BC" w:rsidRDefault="002A526B" w:rsidP="0035015A">
      <w:pPr>
        <w:rPr>
          <w:sz w:val="16"/>
          <w:szCs w:val="16"/>
        </w:rPr>
      </w:pPr>
    </w:p>
    <w:p w14:paraId="4F7FEBD0" w14:textId="79435B2E" w:rsidR="007762BF" w:rsidRPr="000778BC" w:rsidRDefault="006843FE" w:rsidP="0035015A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 xml:space="preserve">7. UPRAVNO PODROČJE: INŠPEKCIJSKI POSTOPKI </w:t>
      </w:r>
      <w:r w:rsidR="002A526B" w:rsidRPr="000778BC">
        <w:rPr>
          <w:b/>
          <w:bCs/>
          <w:sz w:val="20"/>
          <w:szCs w:val="20"/>
        </w:rPr>
        <w:t>INŠPEKTORAT RS ZA KULTURO IN MEDIJE</w:t>
      </w:r>
    </w:p>
    <w:p w14:paraId="2B7BBB6C" w14:textId="77777777" w:rsidR="002A526B" w:rsidRPr="000778BC" w:rsidRDefault="002A526B" w:rsidP="0035015A">
      <w:pPr>
        <w:rPr>
          <w:sz w:val="16"/>
          <w:szCs w:val="16"/>
        </w:rPr>
      </w:pPr>
    </w:p>
    <w:tbl>
      <w:tblPr>
        <w:tblStyle w:val="Tabelabarvniseznam7"/>
        <w:tblW w:w="5000" w:type="pct"/>
        <w:tblLook w:val="04A0" w:firstRow="1" w:lastRow="0" w:firstColumn="1" w:lastColumn="0" w:noHBand="0" w:noVBand="1"/>
      </w:tblPr>
      <w:tblGrid>
        <w:gridCol w:w="3735"/>
        <w:gridCol w:w="1192"/>
        <w:gridCol w:w="1404"/>
        <w:gridCol w:w="1192"/>
        <w:gridCol w:w="1404"/>
        <w:gridCol w:w="1401"/>
        <w:gridCol w:w="1611"/>
        <w:gridCol w:w="1032"/>
        <w:gridCol w:w="1029"/>
        <w:gridCol w:w="1398"/>
      </w:tblGrid>
      <w:tr w:rsidR="004E0E7C" w:rsidRPr="000778BC" w14:paraId="158831C4" w14:textId="77777777" w:rsidTr="00605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3" w:type="pct"/>
          </w:tcPr>
          <w:p w14:paraId="78B7D0D4" w14:textId="6DC3ED21" w:rsidR="00A155AF" w:rsidRPr="000778BC" w:rsidRDefault="00A155AF" w:rsidP="00A155AF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387" w:type="pct"/>
          </w:tcPr>
          <w:p w14:paraId="3ED3585E" w14:textId="106CEF52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456" w:type="pct"/>
          </w:tcPr>
          <w:p w14:paraId="4CF1D1A9" w14:textId="3E25D8A8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387" w:type="pct"/>
          </w:tcPr>
          <w:p w14:paraId="74050D1E" w14:textId="4CF583E4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456" w:type="pct"/>
          </w:tcPr>
          <w:p w14:paraId="00D5381B" w14:textId="01D19A06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455" w:type="pct"/>
          </w:tcPr>
          <w:p w14:paraId="0ED60F32" w14:textId="610E83A3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523" w:type="pct"/>
          </w:tcPr>
          <w:p w14:paraId="4511AB29" w14:textId="04DCEB8C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335" w:type="pct"/>
          </w:tcPr>
          <w:p w14:paraId="51E01980" w14:textId="2A45107C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334" w:type="pct"/>
          </w:tcPr>
          <w:p w14:paraId="1D3F1E51" w14:textId="3696287C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454" w:type="pct"/>
          </w:tcPr>
          <w:p w14:paraId="197AC299" w14:textId="399BE2CE" w:rsidR="00A155AF" w:rsidRPr="000778BC" w:rsidRDefault="00A155AF" w:rsidP="00A155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4E0E7C" w:rsidRPr="000778BC" w14:paraId="185C9A79" w14:textId="77777777" w:rsidTr="0060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</w:tcPr>
          <w:p w14:paraId="3F6989E4" w14:textId="55B8DB92" w:rsidR="00052B1A" w:rsidRPr="000778BC" w:rsidRDefault="00052B1A" w:rsidP="00052B1A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Inšpekcija arhivske dejavnosti</w:t>
            </w:r>
          </w:p>
        </w:tc>
        <w:tc>
          <w:tcPr>
            <w:tcW w:w="387" w:type="pct"/>
          </w:tcPr>
          <w:p w14:paraId="4EDBC9E4" w14:textId="77777777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IRSKM</w:t>
            </w:r>
          </w:p>
        </w:tc>
        <w:tc>
          <w:tcPr>
            <w:tcW w:w="456" w:type="pct"/>
          </w:tcPr>
          <w:p w14:paraId="60DD1667" w14:textId="4352145C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dokumentarnega in arhivskega gradiva ter arhivih, Zakon o arhivskem gradivu, ki vsebuje osebne podatke o zdravljenju pacienta</w:t>
            </w:r>
          </w:p>
        </w:tc>
        <w:tc>
          <w:tcPr>
            <w:tcW w:w="387" w:type="pct"/>
          </w:tcPr>
          <w:p w14:paraId="1CB160CF" w14:textId="716A7D04" w:rsidR="00052B1A" w:rsidRPr="000778BC" w:rsidRDefault="00605D40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Inšpektorat RS za kulturo in medije</w:t>
            </w:r>
          </w:p>
        </w:tc>
        <w:tc>
          <w:tcPr>
            <w:tcW w:w="456" w:type="pct"/>
          </w:tcPr>
          <w:p w14:paraId="5BDBB48C" w14:textId="6C7FC3D3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55" w:type="pct"/>
          </w:tcPr>
          <w:p w14:paraId="16AA466A" w14:textId="77777777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523" w:type="pct"/>
          </w:tcPr>
          <w:p w14:paraId="1D5C0509" w14:textId="3D38AC73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335" w:type="pct"/>
          </w:tcPr>
          <w:p w14:paraId="6E39EA68" w14:textId="7D06DA47" w:rsidR="00052B1A" w:rsidRPr="000778BC" w:rsidRDefault="00330FE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notranje zadeve</w:t>
            </w:r>
          </w:p>
        </w:tc>
        <w:tc>
          <w:tcPr>
            <w:tcW w:w="334" w:type="pct"/>
          </w:tcPr>
          <w:p w14:paraId="3EE28434" w14:textId="345233B8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54" w:type="pct"/>
          </w:tcPr>
          <w:p w14:paraId="12F69270" w14:textId="2492EE6E" w:rsidR="00052B1A" w:rsidRPr="000778BC" w:rsidRDefault="00052B1A" w:rsidP="00052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605D40" w:rsidRPr="000778BC" w14:paraId="393D3766" w14:textId="77777777" w:rsidTr="00605D40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</w:tcPr>
          <w:p w14:paraId="339EC7E2" w14:textId="154281E7" w:rsidR="00605D40" w:rsidRPr="000778BC" w:rsidRDefault="00605D40" w:rsidP="00605D40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Inšpekcija varstva kulturne dediščine (premična, nepremična dediščina in arheologija)</w:t>
            </w:r>
          </w:p>
        </w:tc>
        <w:tc>
          <w:tcPr>
            <w:tcW w:w="387" w:type="pct"/>
          </w:tcPr>
          <w:p w14:paraId="6D66FE38" w14:textId="77777777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IRSKM</w:t>
            </w:r>
          </w:p>
        </w:tc>
        <w:tc>
          <w:tcPr>
            <w:tcW w:w="456" w:type="pct"/>
          </w:tcPr>
          <w:p w14:paraId="2333915F" w14:textId="6042A29C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dediščine, Zakon o kobilarni Lipica</w:t>
            </w:r>
          </w:p>
        </w:tc>
        <w:tc>
          <w:tcPr>
            <w:tcW w:w="387" w:type="pct"/>
          </w:tcPr>
          <w:p w14:paraId="0C5CBA10" w14:textId="36BFBE06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Inšpektorat RS za kulturo in medije</w:t>
            </w:r>
          </w:p>
        </w:tc>
        <w:tc>
          <w:tcPr>
            <w:tcW w:w="456" w:type="pct"/>
          </w:tcPr>
          <w:p w14:paraId="5C5AB567" w14:textId="2CC068C3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55" w:type="pct"/>
          </w:tcPr>
          <w:p w14:paraId="1EEE1619" w14:textId="77777777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523" w:type="pct"/>
          </w:tcPr>
          <w:p w14:paraId="2ED28337" w14:textId="25A30EFD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335" w:type="pct"/>
          </w:tcPr>
          <w:p w14:paraId="5D00AF6B" w14:textId="5490867C" w:rsidR="00605D40" w:rsidRPr="000778BC" w:rsidRDefault="00330FEA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notranje zadeve</w:t>
            </w:r>
          </w:p>
        </w:tc>
        <w:tc>
          <w:tcPr>
            <w:tcW w:w="334" w:type="pct"/>
          </w:tcPr>
          <w:p w14:paraId="7E567EEC" w14:textId="49927288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54" w:type="pct"/>
          </w:tcPr>
          <w:p w14:paraId="575028E1" w14:textId="33D1B373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605D40" w:rsidRPr="000778BC" w14:paraId="39AB23C2" w14:textId="77777777" w:rsidTr="0060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</w:tcPr>
          <w:p w14:paraId="7C8320F6" w14:textId="609C02FF" w:rsidR="00605D40" w:rsidRPr="000778BC" w:rsidRDefault="00605D40" w:rsidP="00605D40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Inšpekcija medijev in avdiovizualne kulture</w:t>
            </w:r>
          </w:p>
        </w:tc>
        <w:tc>
          <w:tcPr>
            <w:tcW w:w="387" w:type="pct"/>
          </w:tcPr>
          <w:p w14:paraId="4D94868F" w14:textId="77777777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IRSKM</w:t>
            </w:r>
          </w:p>
        </w:tc>
        <w:tc>
          <w:tcPr>
            <w:tcW w:w="456" w:type="pct"/>
          </w:tcPr>
          <w:p w14:paraId="55FB0C44" w14:textId="0090DD5B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medijih</w:t>
            </w:r>
          </w:p>
        </w:tc>
        <w:tc>
          <w:tcPr>
            <w:tcW w:w="387" w:type="pct"/>
          </w:tcPr>
          <w:p w14:paraId="1B127142" w14:textId="31C2BB69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Inšpektorat RS za kulturo in medije</w:t>
            </w:r>
          </w:p>
        </w:tc>
        <w:tc>
          <w:tcPr>
            <w:tcW w:w="456" w:type="pct"/>
          </w:tcPr>
          <w:p w14:paraId="2D8FC1AD" w14:textId="28890CE5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55" w:type="pct"/>
          </w:tcPr>
          <w:p w14:paraId="7F05D55F" w14:textId="77777777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523" w:type="pct"/>
          </w:tcPr>
          <w:p w14:paraId="1DD7A150" w14:textId="65DCECF0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335" w:type="pct"/>
          </w:tcPr>
          <w:p w14:paraId="74544104" w14:textId="31A5AA07" w:rsidR="00605D40" w:rsidRPr="000778BC" w:rsidRDefault="00330FEA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notranje zadeve</w:t>
            </w:r>
          </w:p>
        </w:tc>
        <w:tc>
          <w:tcPr>
            <w:tcW w:w="334" w:type="pct"/>
          </w:tcPr>
          <w:p w14:paraId="5F4F372E" w14:textId="1240B9DB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54" w:type="pct"/>
          </w:tcPr>
          <w:p w14:paraId="7D04BBF2" w14:textId="0EDE132E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605D40" w:rsidRPr="000778BC" w14:paraId="3D861D7C" w14:textId="77777777" w:rsidTr="00605D40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</w:tcPr>
          <w:p w14:paraId="7587923B" w14:textId="23A9F1CA" w:rsidR="00605D40" w:rsidRPr="000778BC" w:rsidRDefault="00605D40" w:rsidP="00605D40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Inšpekcija knjižnične dejavnosti</w:t>
            </w:r>
          </w:p>
        </w:tc>
        <w:tc>
          <w:tcPr>
            <w:tcW w:w="387" w:type="pct"/>
          </w:tcPr>
          <w:p w14:paraId="6D01C995" w14:textId="77777777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IRSKM</w:t>
            </w:r>
          </w:p>
        </w:tc>
        <w:tc>
          <w:tcPr>
            <w:tcW w:w="456" w:type="pct"/>
          </w:tcPr>
          <w:p w14:paraId="789F458C" w14:textId="2AB6C24C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knjižničarstvu</w:t>
            </w:r>
          </w:p>
        </w:tc>
        <w:tc>
          <w:tcPr>
            <w:tcW w:w="387" w:type="pct"/>
          </w:tcPr>
          <w:p w14:paraId="113C05C5" w14:textId="761F28B2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Inšpektorat RS za kulturo in medije</w:t>
            </w:r>
          </w:p>
        </w:tc>
        <w:tc>
          <w:tcPr>
            <w:tcW w:w="456" w:type="pct"/>
          </w:tcPr>
          <w:p w14:paraId="46B61E6C" w14:textId="03E94F04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55" w:type="pct"/>
          </w:tcPr>
          <w:p w14:paraId="53B9F67E" w14:textId="77777777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523" w:type="pct"/>
          </w:tcPr>
          <w:p w14:paraId="203210C6" w14:textId="65EDFB47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335" w:type="pct"/>
          </w:tcPr>
          <w:p w14:paraId="3BBA3CF8" w14:textId="1C3D07AB" w:rsidR="00605D40" w:rsidRPr="000778BC" w:rsidRDefault="00330FEA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notranje zadeve</w:t>
            </w:r>
          </w:p>
        </w:tc>
        <w:tc>
          <w:tcPr>
            <w:tcW w:w="334" w:type="pct"/>
          </w:tcPr>
          <w:p w14:paraId="72C1C30B" w14:textId="5826AFFE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54" w:type="pct"/>
          </w:tcPr>
          <w:p w14:paraId="0E646BBE" w14:textId="78927B5D" w:rsidR="00605D40" w:rsidRPr="000778BC" w:rsidRDefault="00605D40" w:rsidP="00605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605D40" w:rsidRPr="000778BC" w14:paraId="05F2E005" w14:textId="77777777" w:rsidTr="00605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pct"/>
          </w:tcPr>
          <w:p w14:paraId="59853C96" w14:textId="77777777" w:rsidR="00605D40" w:rsidRPr="000778BC" w:rsidRDefault="00605D40" w:rsidP="00605D40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Inšpekcija obveznega izvoda publikacij</w:t>
            </w:r>
          </w:p>
          <w:p w14:paraId="54D2A5C3" w14:textId="77777777" w:rsidR="00605D40" w:rsidRPr="000778BC" w:rsidRDefault="00605D40" w:rsidP="00605D40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387" w:type="pct"/>
          </w:tcPr>
          <w:p w14:paraId="302E1AC2" w14:textId="21D8FCD6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IRSKM</w:t>
            </w:r>
          </w:p>
        </w:tc>
        <w:tc>
          <w:tcPr>
            <w:tcW w:w="456" w:type="pct"/>
          </w:tcPr>
          <w:p w14:paraId="73C5540C" w14:textId="36CD94B2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obveznem izvodu publikacij</w:t>
            </w:r>
          </w:p>
        </w:tc>
        <w:tc>
          <w:tcPr>
            <w:tcW w:w="387" w:type="pct"/>
          </w:tcPr>
          <w:p w14:paraId="74364CD0" w14:textId="4760EBC2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Inšpektorat RS za kulturo in medije</w:t>
            </w:r>
          </w:p>
        </w:tc>
        <w:tc>
          <w:tcPr>
            <w:tcW w:w="456" w:type="pct"/>
          </w:tcPr>
          <w:p w14:paraId="622DBC86" w14:textId="43BC5271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55" w:type="pct"/>
          </w:tcPr>
          <w:p w14:paraId="0FA64F5A" w14:textId="35120350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523" w:type="pct"/>
          </w:tcPr>
          <w:p w14:paraId="7A3EEE08" w14:textId="56BF0F50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335" w:type="pct"/>
          </w:tcPr>
          <w:p w14:paraId="5B3EADE7" w14:textId="1CCD75DE" w:rsidR="00605D40" w:rsidRPr="000778BC" w:rsidRDefault="00330FEA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notranje zadeve</w:t>
            </w:r>
          </w:p>
        </w:tc>
        <w:tc>
          <w:tcPr>
            <w:tcW w:w="334" w:type="pct"/>
          </w:tcPr>
          <w:p w14:paraId="0EA260A5" w14:textId="149B40BB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54" w:type="pct"/>
          </w:tcPr>
          <w:p w14:paraId="066258BC" w14:textId="102FA692" w:rsidR="00605D40" w:rsidRPr="000778BC" w:rsidRDefault="00605D40" w:rsidP="00605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587B7650" w14:textId="4913A4F8" w:rsidR="0035015A" w:rsidRPr="000778BC" w:rsidRDefault="0035015A" w:rsidP="009A2E8B">
      <w:pPr>
        <w:rPr>
          <w:sz w:val="16"/>
          <w:szCs w:val="16"/>
        </w:rPr>
      </w:pPr>
    </w:p>
    <w:p w14:paraId="11AC917E" w14:textId="52A80A1A" w:rsidR="004E0E7C" w:rsidRPr="000778BC" w:rsidRDefault="00605D40" w:rsidP="009A2E8B">
      <w:pPr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>8. UPRAVNO PODROČJE: ARHIV RS: ARHIVSKA DEJAVNOST</w:t>
      </w:r>
    </w:p>
    <w:p w14:paraId="1398785E" w14:textId="77777777" w:rsidR="00F47838" w:rsidRPr="000778BC" w:rsidRDefault="00F47838" w:rsidP="009A2E8B">
      <w:pPr>
        <w:rPr>
          <w:b/>
          <w:bCs/>
          <w:sz w:val="16"/>
          <w:szCs w:val="16"/>
        </w:rPr>
      </w:pPr>
    </w:p>
    <w:tbl>
      <w:tblPr>
        <w:tblStyle w:val="Tabelabarvniseznam7"/>
        <w:tblW w:w="5000" w:type="pct"/>
        <w:tblLook w:val="04A0" w:firstRow="1" w:lastRow="0" w:firstColumn="1" w:lastColumn="0" w:noHBand="0" w:noVBand="1"/>
      </w:tblPr>
      <w:tblGrid>
        <w:gridCol w:w="3478"/>
        <w:gridCol w:w="1062"/>
        <w:gridCol w:w="1410"/>
        <w:gridCol w:w="1460"/>
        <w:gridCol w:w="1450"/>
        <w:gridCol w:w="1256"/>
        <w:gridCol w:w="1016"/>
        <w:gridCol w:w="1762"/>
        <w:gridCol w:w="1084"/>
        <w:gridCol w:w="1420"/>
      </w:tblGrid>
      <w:tr w:rsidR="00306B36" w:rsidRPr="000778BC" w14:paraId="58740ABE" w14:textId="77777777" w:rsidTr="00060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pct"/>
          </w:tcPr>
          <w:p w14:paraId="39F9BD30" w14:textId="55D5C8C3" w:rsidR="00F47838" w:rsidRPr="000778BC" w:rsidRDefault="00F47838" w:rsidP="00F47838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345" w:type="pct"/>
          </w:tcPr>
          <w:p w14:paraId="3CDBACEF" w14:textId="0583B5BD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458" w:type="pct"/>
          </w:tcPr>
          <w:p w14:paraId="52862623" w14:textId="28DFBF6C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474" w:type="pct"/>
          </w:tcPr>
          <w:p w14:paraId="7F71FA55" w14:textId="2ABF48B5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471" w:type="pct"/>
          </w:tcPr>
          <w:p w14:paraId="529D851D" w14:textId="0755239F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408" w:type="pct"/>
          </w:tcPr>
          <w:p w14:paraId="00089BA8" w14:textId="68443266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330" w:type="pct"/>
          </w:tcPr>
          <w:p w14:paraId="654821A5" w14:textId="1B4E5045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572" w:type="pct"/>
          </w:tcPr>
          <w:p w14:paraId="1B3F97D4" w14:textId="266A190C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352" w:type="pct"/>
          </w:tcPr>
          <w:p w14:paraId="71B05BCE" w14:textId="4F4F9AC1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461" w:type="pct"/>
          </w:tcPr>
          <w:p w14:paraId="15BEEC18" w14:textId="3BF0BD33" w:rsidR="00F47838" w:rsidRPr="000778BC" w:rsidRDefault="00F47838" w:rsidP="00F4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0600B6" w:rsidRPr="000778BC" w14:paraId="5BDD62A6" w14:textId="77777777" w:rsidTr="00060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39A5251D" w14:textId="2C24695F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Registracija ponudnikov opreme in storitev</w:t>
            </w:r>
          </w:p>
        </w:tc>
        <w:tc>
          <w:tcPr>
            <w:tcW w:w="345" w:type="pct"/>
          </w:tcPr>
          <w:p w14:paraId="0F8D979D" w14:textId="0FAD7378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Slovenije_1</w:t>
            </w:r>
          </w:p>
        </w:tc>
        <w:tc>
          <w:tcPr>
            <w:tcW w:w="458" w:type="pct"/>
          </w:tcPr>
          <w:p w14:paraId="45FE1FDA" w14:textId="77701782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83. čl. Zakona o varstvu dokumentarnega in arhivskega gradiva ter arhivih</w:t>
            </w:r>
          </w:p>
        </w:tc>
        <w:tc>
          <w:tcPr>
            <w:tcW w:w="474" w:type="pct"/>
          </w:tcPr>
          <w:p w14:paraId="4118C26A" w14:textId="2EFA658F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6DE73CA3" w14:textId="5EB534CD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08" w:type="pct"/>
          </w:tcPr>
          <w:p w14:paraId="5B0E3B24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</w:t>
            </w:r>
          </w:p>
        </w:tc>
        <w:tc>
          <w:tcPr>
            <w:tcW w:w="330" w:type="pct"/>
          </w:tcPr>
          <w:p w14:paraId="4BFFACB8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2A91E41D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352" w:type="pct"/>
          </w:tcPr>
          <w:p w14:paraId="39E8FB23" w14:textId="6976D46F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39F735F2" w14:textId="5A87FC39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03C94CBF" w14:textId="77777777" w:rsidTr="000600B6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571E5D0F" w14:textId="587672B4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Potrjevanje notranjih pravil</w:t>
            </w:r>
          </w:p>
        </w:tc>
        <w:tc>
          <w:tcPr>
            <w:tcW w:w="345" w:type="pct"/>
          </w:tcPr>
          <w:p w14:paraId="42E4F1B9" w14:textId="24033535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Slovenije_2</w:t>
            </w:r>
          </w:p>
        </w:tc>
        <w:tc>
          <w:tcPr>
            <w:tcW w:w="458" w:type="pct"/>
          </w:tcPr>
          <w:p w14:paraId="641A27E9" w14:textId="2242BF21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82. čl. Zakona o varstvu dokumentarnega in arhivskega gradiva ter arhivih</w:t>
            </w:r>
          </w:p>
        </w:tc>
        <w:tc>
          <w:tcPr>
            <w:tcW w:w="474" w:type="pct"/>
          </w:tcPr>
          <w:p w14:paraId="5A7A1073" w14:textId="358B7BBB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17D600D1" w14:textId="62598030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08" w:type="pct"/>
          </w:tcPr>
          <w:p w14:paraId="07EA2121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3C05A23D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3F2DE14A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352" w:type="pct"/>
          </w:tcPr>
          <w:p w14:paraId="5E28B9A2" w14:textId="29D30CFA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5B666F51" w14:textId="20A592A9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28D198E7" w14:textId="77777777" w:rsidTr="00060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5C91F874" w14:textId="5B2202E6" w:rsidR="000600B6" w:rsidRPr="000778BC" w:rsidRDefault="000600B6" w:rsidP="000600B6">
            <w:pPr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Razglasitev zas. Dok. Gr. Za arhivsko gradivo</w:t>
            </w:r>
          </w:p>
        </w:tc>
        <w:tc>
          <w:tcPr>
            <w:tcW w:w="345" w:type="pct"/>
          </w:tcPr>
          <w:p w14:paraId="66F55567" w14:textId="51C9869D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Slovenije_3</w:t>
            </w:r>
          </w:p>
        </w:tc>
        <w:tc>
          <w:tcPr>
            <w:tcW w:w="458" w:type="pct"/>
          </w:tcPr>
          <w:p w14:paraId="6CDA3365" w14:textId="75AB13DA" w:rsidR="000600B6" w:rsidRPr="000778BC" w:rsidRDefault="000600B6" w:rsidP="000600B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44. čl. Zakona o varstvu dokumentarnega in arhivskega gradiva ter arhivih</w:t>
            </w:r>
          </w:p>
          <w:p w14:paraId="09F2A7E0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74" w:type="pct"/>
          </w:tcPr>
          <w:p w14:paraId="3D1EEB5B" w14:textId="5588A7A9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6637D7A0" w14:textId="63A7B0CD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08" w:type="pct"/>
          </w:tcPr>
          <w:p w14:paraId="0757FF9A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P1/P2</w:t>
            </w:r>
          </w:p>
        </w:tc>
        <w:tc>
          <w:tcPr>
            <w:tcW w:w="330" w:type="pct"/>
          </w:tcPr>
          <w:p w14:paraId="55F56EB1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43A45B89" w14:textId="79DAE41F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stranka/javni arhivi</w:t>
            </w:r>
          </w:p>
        </w:tc>
        <w:tc>
          <w:tcPr>
            <w:tcW w:w="352" w:type="pct"/>
          </w:tcPr>
          <w:p w14:paraId="13586B71" w14:textId="0A11FE80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421E8B44" w14:textId="6F5D2FC4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0C655A5F" w14:textId="77777777" w:rsidTr="000600B6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0BE3B0A9" w14:textId="2CFADFC4" w:rsidR="000600B6" w:rsidRPr="000778BC" w:rsidRDefault="000600B6" w:rsidP="000600B6">
            <w:pPr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Zavrnitev dostopa uporabe zaradi potreb uradnih postopkov</w:t>
            </w:r>
          </w:p>
          <w:p w14:paraId="38FCF599" w14:textId="77777777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345" w:type="pct"/>
          </w:tcPr>
          <w:p w14:paraId="5B66BCE1" w14:textId="47F31F10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Slovenije_4</w:t>
            </w:r>
          </w:p>
        </w:tc>
        <w:tc>
          <w:tcPr>
            <w:tcW w:w="458" w:type="pct"/>
          </w:tcPr>
          <w:p w14:paraId="0F68FCD3" w14:textId="3F257B3F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68. čl. Zakona o varstvu dokumentarnega in arhivskega gradiva ter arhivih</w:t>
            </w:r>
          </w:p>
          <w:p w14:paraId="49B7F282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474" w:type="pct"/>
          </w:tcPr>
          <w:p w14:paraId="30DF467C" w14:textId="4FDB91D2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009FD40C" w14:textId="333696FE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08" w:type="pct"/>
          </w:tcPr>
          <w:p w14:paraId="0E969167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4154C302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6BC9F79B" w14:textId="73BAAA9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stranka/izvajalci javnih pooblastil</w:t>
            </w:r>
          </w:p>
        </w:tc>
        <w:tc>
          <w:tcPr>
            <w:tcW w:w="352" w:type="pct"/>
          </w:tcPr>
          <w:p w14:paraId="3E2CEF98" w14:textId="0AF82DF2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5CF05E7A" w14:textId="6E075A81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22C9AC60" w14:textId="77777777" w:rsidTr="00060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7489F24" w14:textId="77777777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Podaljšanje roka izročitve javnega arhivskega gradiva</w:t>
            </w:r>
          </w:p>
        </w:tc>
        <w:tc>
          <w:tcPr>
            <w:tcW w:w="345" w:type="pct"/>
          </w:tcPr>
          <w:p w14:paraId="280DFD80" w14:textId="0DFF81AD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Slovenije_5</w:t>
            </w:r>
          </w:p>
        </w:tc>
        <w:tc>
          <w:tcPr>
            <w:tcW w:w="458" w:type="pct"/>
          </w:tcPr>
          <w:p w14:paraId="3BC2CDAC" w14:textId="1BF5ECD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40. čl. Zakona o varstvu dokumentarnega in arhivskega gradiva ter arhivih</w:t>
            </w:r>
          </w:p>
        </w:tc>
        <w:tc>
          <w:tcPr>
            <w:tcW w:w="474" w:type="pct"/>
          </w:tcPr>
          <w:p w14:paraId="3B5925D6" w14:textId="1441993D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660D613A" w14:textId="504B650A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08" w:type="pct"/>
          </w:tcPr>
          <w:p w14:paraId="2A57C9C9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04E4E416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5C0EDF15" w14:textId="431AB23B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</w:t>
            </w:r>
          </w:p>
        </w:tc>
        <w:tc>
          <w:tcPr>
            <w:tcW w:w="352" w:type="pct"/>
          </w:tcPr>
          <w:p w14:paraId="41910038" w14:textId="76055E1F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72C24B25" w14:textId="46F8CE76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22491108" w14:textId="77777777" w:rsidTr="000600B6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DE6A1F0" w14:textId="21725D7B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Ugovor zoper omejitev dostopa do arhivskega gradiva</w:t>
            </w:r>
          </w:p>
        </w:tc>
        <w:tc>
          <w:tcPr>
            <w:tcW w:w="345" w:type="pct"/>
          </w:tcPr>
          <w:p w14:paraId="03DF3D79" w14:textId="2EA221CD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Slovenije_6</w:t>
            </w:r>
          </w:p>
        </w:tc>
        <w:tc>
          <w:tcPr>
            <w:tcW w:w="458" w:type="pct"/>
          </w:tcPr>
          <w:p w14:paraId="2645F0CC" w14:textId="3FCACCB8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65. čl. Zakona o varstvu dokumentarnega in arhivskega gradiva ter arhivih</w:t>
            </w:r>
          </w:p>
        </w:tc>
        <w:tc>
          <w:tcPr>
            <w:tcW w:w="474" w:type="pct"/>
          </w:tcPr>
          <w:p w14:paraId="64339188" w14:textId="266F1750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Arhivska komisija</w:t>
            </w:r>
          </w:p>
        </w:tc>
        <w:tc>
          <w:tcPr>
            <w:tcW w:w="471" w:type="pct"/>
          </w:tcPr>
          <w:p w14:paraId="2962FCED" w14:textId="0EDE3055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08" w:type="pct"/>
          </w:tcPr>
          <w:p w14:paraId="558DE6DD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3FDE9329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58C074CB" w14:textId="5B5C7A1E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stranka/Arhiv Republike Slovenije</w:t>
            </w:r>
          </w:p>
        </w:tc>
        <w:tc>
          <w:tcPr>
            <w:tcW w:w="352" w:type="pct"/>
          </w:tcPr>
          <w:p w14:paraId="6A4D74F9" w14:textId="2B27EC8B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388D5D82" w14:textId="35AA56B4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5D00A9F5" w14:textId="77777777" w:rsidTr="00060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681F1A59" w14:textId="01B617E9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Izjemni dostop do arhivskega gradiva iz drugega odstavka 65. čl. Zakon o varstvu dokumentarnega in arhivskega gradiva ter arhivih</w:t>
            </w:r>
          </w:p>
        </w:tc>
        <w:tc>
          <w:tcPr>
            <w:tcW w:w="345" w:type="pct"/>
          </w:tcPr>
          <w:p w14:paraId="0C42BC40" w14:textId="0FF0EFC2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Slovenije_7</w:t>
            </w:r>
          </w:p>
        </w:tc>
        <w:tc>
          <w:tcPr>
            <w:tcW w:w="458" w:type="pct"/>
          </w:tcPr>
          <w:p w14:paraId="773C96A6" w14:textId="621C895B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66. čl. Zakona o varstvu dokumentarnega in arhivskega gradiva ter arhivih</w:t>
            </w:r>
          </w:p>
        </w:tc>
        <w:tc>
          <w:tcPr>
            <w:tcW w:w="474" w:type="pct"/>
          </w:tcPr>
          <w:p w14:paraId="6A6C4F5F" w14:textId="7426BAD3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Arhivska komisija</w:t>
            </w:r>
          </w:p>
        </w:tc>
        <w:tc>
          <w:tcPr>
            <w:tcW w:w="471" w:type="pct"/>
          </w:tcPr>
          <w:p w14:paraId="582DCD19" w14:textId="7CF0DF4D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08" w:type="pct"/>
          </w:tcPr>
          <w:p w14:paraId="70220CE6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6555C512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26762493" w14:textId="68ED6770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 / Arhiv Republike Slovenije</w:t>
            </w:r>
          </w:p>
        </w:tc>
        <w:tc>
          <w:tcPr>
            <w:tcW w:w="352" w:type="pct"/>
          </w:tcPr>
          <w:p w14:paraId="1D65D77F" w14:textId="1C5A90A1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6708F089" w14:textId="57992952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39D56745" w14:textId="77777777" w:rsidTr="000600B6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7D85154F" w14:textId="24D6F56A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Izjemni dostop do arhivskega gradiva iz prvega odstavka 65. čl. Zakon o varstvu dokumentarnega in arhivskega gradiva ter arhivih</w:t>
            </w:r>
          </w:p>
        </w:tc>
        <w:tc>
          <w:tcPr>
            <w:tcW w:w="345" w:type="pct"/>
          </w:tcPr>
          <w:p w14:paraId="758F7AD2" w14:textId="40C61C7F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Slovenije_8</w:t>
            </w:r>
          </w:p>
        </w:tc>
        <w:tc>
          <w:tcPr>
            <w:tcW w:w="458" w:type="pct"/>
          </w:tcPr>
          <w:p w14:paraId="1C67C5B3" w14:textId="7BCE5214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66. čl. Zakona o varstvu dokumentarnega in arhivskega gradiva ter arhivih</w:t>
            </w:r>
          </w:p>
        </w:tc>
        <w:tc>
          <w:tcPr>
            <w:tcW w:w="474" w:type="pct"/>
          </w:tcPr>
          <w:p w14:paraId="54181DCC" w14:textId="2FC2668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Vlada RS</w:t>
            </w:r>
          </w:p>
        </w:tc>
        <w:tc>
          <w:tcPr>
            <w:tcW w:w="471" w:type="pct"/>
          </w:tcPr>
          <w:p w14:paraId="3C3BF6AC" w14:textId="3FB3968B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08" w:type="pct"/>
          </w:tcPr>
          <w:p w14:paraId="6372FCF9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4D5FCA27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6EDB1102" w14:textId="24179419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 / Arhiv Republike Slovenije</w:t>
            </w:r>
          </w:p>
        </w:tc>
        <w:tc>
          <w:tcPr>
            <w:tcW w:w="352" w:type="pct"/>
          </w:tcPr>
          <w:p w14:paraId="65286792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461" w:type="pct"/>
          </w:tcPr>
          <w:p w14:paraId="5A1A30F7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Arhivska komisija</w:t>
            </w:r>
          </w:p>
        </w:tc>
      </w:tr>
      <w:tr w:rsidR="000600B6" w:rsidRPr="000778BC" w14:paraId="63997346" w14:textId="77777777" w:rsidTr="00060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4AE79F5A" w14:textId="77777777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Izjemno podaljšanje rokov nedostopnosti arhivskega gradiva</w:t>
            </w:r>
          </w:p>
        </w:tc>
        <w:tc>
          <w:tcPr>
            <w:tcW w:w="345" w:type="pct"/>
          </w:tcPr>
          <w:p w14:paraId="32D91F01" w14:textId="7234FB95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Slovenije_9</w:t>
            </w:r>
          </w:p>
        </w:tc>
        <w:tc>
          <w:tcPr>
            <w:tcW w:w="458" w:type="pct"/>
          </w:tcPr>
          <w:p w14:paraId="4E874500" w14:textId="352FCA4B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66a. člen Zakona o varstvu dokumentarnega </w:t>
            </w:r>
            <w:r w:rsidRPr="000778BC">
              <w:rPr>
                <w:color w:val="auto"/>
                <w:sz w:val="16"/>
                <w:szCs w:val="16"/>
              </w:rPr>
              <w:lastRenderedPageBreak/>
              <w:t>in arhivskega gradiva ter arhivih</w:t>
            </w:r>
          </w:p>
        </w:tc>
        <w:tc>
          <w:tcPr>
            <w:tcW w:w="474" w:type="pct"/>
          </w:tcPr>
          <w:p w14:paraId="366EF076" w14:textId="0425E620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lastRenderedPageBreak/>
              <w:t>Vlada RS</w:t>
            </w:r>
          </w:p>
        </w:tc>
        <w:tc>
          <w:tcPr>
            <w:tcW w:w="471" w:type="pct"/>
          </w:tcPr>
          <w:p w14:paraId="590BA214" w14:textId="67A318DA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08" w:type="pct"/>
          </w:tcPr>
          <w:p w14:paraId="2E55B07C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28604902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10DDA1E7" w14:textId="10A2E604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izročitelj gradiva / Arhiv Republike Slovenije</w:t>
            </w:r>
          </w:p>
        </w:tc>
        <w:tc>
          <w:tcPr>
            <w:tcW w:w="352" w:type="pct"/>
          </w:tcPr>
          <w:p w14:paraId="2198DC08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461" w:type="pct"/>
          </w:tcPr>
          <w:p w14:paraId="003DF2D5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Arhivska komisija</w:t>
            </w:r>
          </w:p>
        </w:tc>
      </w:tr>
      <w:tr w:rsidR="000600B6" w:rsidRPr="000778BC" w14:paraId="0DC2E348" w14:textId="77777777" w:rsidTr="000600B6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10E8307B" w14:textId="77777777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Izjemni dostop do arhivskega gradiva, ki vsebuje osebne podatke o zdravljenju pacienta</w:t>
            </w:r>
          </w:p>
        </w:tc>
        <w:tc>
          <w:tcPr>
            <w:tcW w:w="345" w:type="pct"/>
          </w:tcPr>
          <w:p w14:paraId="36989DB3" w14:textId="552DCEFB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Slovenije_10</w:t>
            </w:r>
          </w:p>
        </w:tc>
        <w:tc>
          <w:tcPr>
            <w:tcW w:w="458" w:type="pct"/>
          </w:tcPr>
          <w:p w14:paraId="17E6ACA7" w14:textId="0736B1A8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6. čl. Zakona o arhivskem gradivu, ki vsebuje osebne podatke o zdravljenju pacienta</w:t>
            </w:r>
          </w:p>
        </w:tc>
        <w:tc>
          <w:tcPr>
            <w:tcW w:w="474" w:type="pct"/>
          </w:tcPr>
          <w:p w14:paraId="077A473B" w14:textId="15DE3D41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Arhivska komisija</w:t>
            </w:r>
          </w:p>
        </w:tc>
        <w:tc>
          <w:tcPr>
            <w:tcW w:w="471" w:type="pct"/>
          </w:tcPr>
          <w:p w14:paraId="790B5DA0" w14:textId="76FD5289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08" w:type="pct"/>
          </w:tcPr>
          <w:p w14:paraId="4413AFFF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4253A0A1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1D4615E9" w14:textId="54D6BB95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 / Arhiv Republike Slovenije</w:t>
            </w:r>
          </w:p>
        </w:tc>
        <w:tc>
          <w:tcPr>
            <w:tcW w:w="352" w:type="pct"/>
          </w:tcPr>
          <w:p w14:paraId="24C341D2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mnenje</w:t>
            </w:r>
          </w:p>
        </w:tc>
        <w:tc>
          <w:tcPr>
            <w:tcW w:w="461" w:type="pct"/>
          </w:tcPr>
          <w:p w14:paraId="71C0D546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Komisija za medicinsko etiko</w:t>
            </w:r>
          </w:p>
        </w:tc>
      </w:tr>
      <w:tr w:rsidR="000600B6" w:rsidRPr="000778BC" w14:paraId="0DD11E5E" w14:textId="77777777" w:rsidTr="00060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0895F695" w14:textId="77777777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Vpis in izbris javnopravne osebe v REGUST</w:t>
            </w:r>
          </w:p>
        </w:tc>
        <w:tc>
          <w:tcPr>
            <w:tcW w:w="345" w:type="pct"/>
          </w:tcPr>
          <w:p w14:paraId="7C217928" w14:textId="49BC7B4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Slovenije_11</w:t>
            </w:r>
          </w:p>
        </w:tc>
        <w:tc>
          <w:tcPr>
            <w:tcW w:w="458" w:type="pct"/>
          </w:tcPr>
          <w:p w14:paraId="2B31FB3A" w14:textId="56D7281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54. čl. Zakona o varstvu dokumentarnega in arhivskega gradiva ter arhivih / 3. čl. Uredbe o varstvu dokumentarnega in arhivskega gradiva </w:t>
            </w:r>
          </w:p>
        </w:tc>
        <w:tc>
          <w:tcPr>
            <w:tcW w:w="474" w:type="pct"/>
          </w:tcPr>
          <w:p w14:paraId="377FB81D" w14:textId="430F319B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39C6F46C" w14:textId="6F544ED3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08" w:type="pct"/>
          </w:tcPr>
          <w:p w14:paraId="209B9C71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P1/P2</w:t>
            </w:r>
          </w:p>
        </w:tc>
        <w:tc>
          <w:tcPr>
            <w:tcW w:w="330" w:type="pct"/>
          </w:tcPr>
          <w:p w14:paraId="0CCD604A" w14:textId="77777777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3DF3A411" w14:textId="21E95501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 / izvajalci javnih pooblastil</w:t>
            </w:r>
          </w:p>
        </w:tc>
        <w:tc>
          <w:tcPr>
            <w:tcW w:w="352" w:type="pct"/>
          </w:tcPr>
          <w:p w14:paraId="46E9E7F5" w14:textId="7C28BEB6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16747C4C" w14:textId="22C20640" w:rsidR="000600B6" w:rsidRPr="000778BC" w:rsidRDefault="000600B6" w:rsidP="00060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600B6" w:rsidRPr="000778BC" w14:paraId="40E6447D" w14:textId="77777777" w:rsidTr="000600B6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14:paraId="2A86BCD0" w14:textId="77777777" w:rsidR="000600B6" w:rsidRPr="000778BC" w:rsidRDefault="000600B6" w:rsidP="000600B6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Odločanje o zavrnitvi ali delni zavrnitvi o dostopu do informacije javnega značaja</w:t>
            </w:r>
          </w:p>
        </w:tc>
        <w:tc>
          <w:tcPr>
            <w:tcW w:w="345" w:type="pct"/>
          </w:tcPr>
          <w:p w14:paraId="0E06480A" w14:textId="3F294183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Slovenije_10</w:t>
            </w:r>
          </w:p>
        </w:tc>
        <w:tc>
          <w:tcPr>
            <w:tcW w:w="458" w:type="pct"/>
          </w:tcPr>
          <w:p w14:paraId="22065E42" w14:textId="77EBBAD0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dostopu do informacij javnega značaja</w:t>
            </w:r>
          </w:p>
        </w:tc>
        <w:tc>
          <w:tcPr>
            <w:tcW w:w="474" w:type="pct"/>
          </w:tcPr>
          <w:p w14:paraId="695ACD69" w14:textId="52ACCFB8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Arhiv Republike Slovenije</w:t>
            </w:r>
          </w:p>
        </w:tc>
        <w:tc>
          <w:tcPr>
            <w:tcW w:w="471" w:type="pct"/>
          </w:tcPr>
          <w:p w14:paraId="5B872144" w14:textId="0B588656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Informacijski pooblaščenec</w:t>
            </w:r>
          </w:p>
        </w:tc>
        <w:tc>
          <w:tcPr>
            <w:tcW w:w="408" w:type="pct"/>
          </w:tcPr>
          <w:p w14:paraId="6A140BA9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P2</w:t>
            </w:r>
          </w:p>
        </w:tc>
        <w:tc>
          <w:tcPr>
            <w:tcW w:w="330" w:type="pct"/>
          </w:tcPr>
          <w:p w14:paraId="1E104A0F" w14:textId="77777777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vloga</w:t>
            </w:r>
          </w:p>
        </w:tc>
        <w:tc>
          <w:tcPr>
            <w:tcW w:w="572" w:type="pct"/>
          </w:tcPr>
          <w:p w14:paraId="71F5D7FF" w14:textId="2821E356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stranka / Arhiv Republike Slovenije</w:t>
            </w:r>
          </w:p>
        </w:tc>
        <w:tc>
          <w:tcPr>
            <w:tcW w:w="352" w:type="pct"/>
          </w:tcPr>
          <w:p w14:paraId="7F6C3477" w14:textId="72BB2484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61" w:type="pct"/>
          </w:tcPr>
          <w:p w14:paraId="7525A98C" w14:textId="1074D4AA" w:rsidR="000600B6" w:rsidRPr="000778BC" w:rsidRDefault="000600B6" w:rsidP="00060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5CDE4726" w14:textId="77777777" w:rsidR="009A69AB" w:rsidRPr="000778BC" w:rsidRDefault="009A69AB" w:rsidP="0035015A">
      <w:pPr>
        <w:rPr>
          <w:sz w:val="16"/>
          <w:szCs w:val="16"/>
        </w:rPr>
      </w:pPr>
    </w:p>
    <w:p w14:paraId="565C718B" w14:textId="2F9A4B8D" w:rsidR="00DC3824" w:rsidRPr="000778BC" w:rsidRDefault="00DC3824" w:rsidP="0035015A">
      <w:pPr>
        <w:rPr>
          <w:sz w:val="16"/>
          <w:szCs w:val="16"/>
        </w:rPr>
      </w:pPr>
    </w:p>
    <w:p w14:paraId="4D513C3C" w14:textId="77777777" w:rsidR="00353C18" w:rsidRPr="000778BC" w:rsidRDefault="00353C18" w:rsidP="0035015A">
      <w:pPr>
        <w:rPr>
          <w:sz w:val="16"/>
          <w:szCs w:val="16"/>
        </w:rPr>
      </w:pPr>
    </w:p>
    <w:p w14:paraId="63ABC6E3" w14:textId="5B4E575C" w:rsidR="00303976" w:rsidRPr="000778BC" w:rsidRDefault="00303976" w:rsidP="0026228D">
      <w:pPr>
        <w:tabs>
          <w:tab w:val="left" w:pos="2616"/>
          <w:tab w:val="left" w:pos="3505"/>
          <w:tab w:val="left" w:pos="4544"/>
          <w:tab w:val="left" w:pos="6512"/>
          <w:tab w:val="left" w:pos="7551"/>
          <w:tab w:val="left" w:pos="9182"/>
        </w:tabs>
        <w:ind w:left="75"/>
        <w:rPr>
          <w:b/>
          <w:bCs/>
          <w:sz w:val="20"/>
          <w:szCs w:val="20"/>
        </w:rPr>
      </w:pPr>
      <w:r w:rsidRPr="000778BC">
        <w:rPr>
          <w:b/>
          <w:bCs/>
          <w:sz w:val="20"/>
          <w:szCs w:val="20"/>
        </w:rPr>
        <w:t xml:space="preserve">9. </w:t>
      </w:r>
      <w:r w:rsidR="00605D40" w:rsidRPr="000778BC">
        <w:rPr>
          <w:b/>
          <w:bCs/>
          <w:sz w:val="20"/>
          <w:szCs w:val="20"/>
        </w:rPr>
        <w:t>UPRAVNO PODROČJE: JAVNI ZAVOD REPUBLIKE SLOVENIJE ZA VARSTVO KULTURNE DEDIŠČINE: VARSTVO KULTURNE DEDIŠČINE</w:t>
      </w:r>
    </w:p>
    <w:p w14:paraId="677A3A83" w14:textId="77777777" w:rsidR="00F47838" w:rsidRPr="000778BC" w:rsidRDefault="00F47838" w:rsidP="0026228D">
      <w:pPr>
        <w:tabs>
          <w:tab w:val="left" w:pos="2616"/>
          <w:tab w:val="left" w:pos="3505"/>
          <w:tab w:val="left" w:pos="4544"/>
          <w:tab w:val="left" w:pos="6512"/>
          <w:tab w:val="left" w:pos="7551"/>
          <w:tab w:val="left" w:pos="9182"/>
        </w:tabs>
        <w:ind w:left="75"/>
        <w:rPr>
          <w:sz w:val="20"/>
          <w:szCs w:val="20"/>
        </w:rPr>
      </w:pPr>
    </w:p>
    <w:tbl>
      <w:tblPr>
        <w:tblStyle w:val="Tabelabarvniseznam7"/>
        <w:tblW w:w="5000" w:type="pct"/>
        <w:tblLook w:val="04A0" w:firstRow="1" w:lastRow="0" w:firstColumn="1" w:lastColumn="0" w:noHBand="0" w:noVBand="1"/>
      </w:tblPr>
      <w:tblGrid>
        <w:gridCol w:w="3725"/>
        <w:gridCol w:w="1292"/>
        <w:gridCol w:w="1514"/>
        <w:gridCol w:w="1348"/>
        <w:gridCol w:w="1517"/>
        <w:gridCol w:w="1515"/>
        <w:gridCol w:w="1078"/>
        <w:gridCol w:w="1297"/>
        <w:gridCol w:w="1102"/>
        <w:gridCol w:w="1010"/>
      </w:tblGrid>
      <w:tr w:rsidR="000778BC" w:rsidRPr="000778BC" w14:paraId="60B71F50" w14:textId="77777777" w:rsidTr="00077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0" w:type="pct"/>
          </w:tcPr>
          <w:p w14:paraId="30E6CB2A" w14:textId="115C4E85" w:rsidR="00811727" w:rsidRPr="000778BC" w:rsidRDefault="00811727" w:rsidP="0081172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Navedba upravnega postopka</w:t>
            </w:r>
          </w:p>
        </w:tc>
        <w:tc>
          <w:tcPr>
            <w:tcW w:w="420" w:type="pct"/>
          </w:tcPr>
          <w:p w14:paraId="210CD1BE" w14:textId="1D3CEEBA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Šifra postopka</w:t>
            </w:r>
          </w:p>
        </w:tc>
        <w:tc>
          <w:tcPr>
            <w:tcW w:w="492" w:type="pct"/>
          </w:tcPr>
          <w:p w14:paraId="03D72471" w14:textId="459F2811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Zakonska podlaga</w:t>
            </w:r>
          </w:p>
        </w:tc>
        <w:tc>
          <w:tcPr>
            <w:tcW w:w="438" w:type="pct"/>
          </w:tcPr>
          <w:p w14:paraId="6F9DC24A" w14:textId="05D0ED7F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1. stopnje</w:t>
            </w:r>
          </w:p>
        </w:tc>
        <w:tc>
          <w:tcPr>
            <w:tcW w:w="493" w:type="pct"/>
          </w:tcPr>
          <w:p w14:paraId="1233766A" w14:textId="3B33C208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Organ 2. stopnje</w:t>
            </w:r>
          </w:p>
        </w:tc>
        <w:tc>
          <w:tcPr>
            <w:tcW w:w="492" w:type="pct"/>
          </w:tcPr>
          <w:p w14:paraId="5B5278C7" w14:textId="4BA77CC8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Stopnja zahtevnosti upravnega postopka</w:t>
            </w:r>
          </w:p>
        </w:tc>
        <w:tc>
          <w:tcPr>
            <w:tcW w:w="350" w:type="pct"/>
          </w:tcPr>
          <w:p w14:paraId="05F053F2" w14:textId="736AD042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Način pridobivanja podatkov</w:t>
            </w:r>
          </w:p>
        </w:tc>
        <w:tc>
          <w:tcPr>
            <w:tcW w:w="421" w:type="pct"/>
          </w:tcPr>
          <w:p w14:paraId="6FD122BC" w14:textId="63C45861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Vir pridobivanja podatkov</w:t>
            </w:r>
          </w:p>
        </w:tc>
        <w:tc>
          <w:tcPr>
            <w:tcW w:w="358" w:type="pct"/>
          </w:tcPr>
          <w:p w14:paraId="452E6C80" w14:textId="7E7F6A5C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vrsta akta</w:t>
            </w:r>
          </w:p>
        </w:tc>
        <w:tc>
          <w:tcPr>
            <w:tcW w:w="328" w:type="pct"/>
          </w:tcPr>
          <w:p w14:paraId="21053B0D" w14:textId="7920458D" w:rsidR="00811727" w:rsidRPr="000778BC" w:rsidRDefault="00811727" w:rsidP="00811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b/>
                <w:bCs/>
                <w:color w:val="auto"/>
                <w:sz w:val="16"/>
                <w:szCs w:val="16"/>
              </w:rPr>
              <w:t>Pridobivanje mnenj in soglasij – vir</w:t>
            </w:r>
          </w:p>
        </w:tc>
      </w:tr>
      <w:tr w:rsidR="000778BC" w:rsidRPr="000778BC" w14:paraId="384FA33B" w14:textId="77777777" w:rsidTr="00077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6F7824D7" w14:textId="66579479" w:rsidR="00811727" w:rsidRPr="000778BC" w:rsidRDefault="00811727" w:rsidP="0081172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Kulturnovarstveni pogoji in soglasja za posege v dediščino</w:t>
            </w:r>
          </w:p>
        </w:tc>
        <w:tc>
          <w:tcPr>
            <w:tcW w:w="420" w:type="pct"/>
          </w:tcPr>
          <w:p w14:paraId="6F2A3959" w14:textId="6B937875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2" w:type="pct"/>
            <w:hideMark/>
          </w:tcPr>
          <w:p w14:paraId="41E7053E" w14:textId="4199112E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 xml:space="preserve">Zakon o varstvu kulturne dediščine, členi </w:t>
            </w:r>
            <w:r w:rsidR="002D221A" w:rsidRPr="000778BC">
              <w:rPr>
                <w:color w:val="auto"/>
                <w:sz w:val="16"/>
                <w:szCs w:val="16"/>
              </w:rPr>
              <w:t xml:space="preserve">od </w:t>
            </w:r>
            <w:r w:rsidRPr="000778BC">
              <w:rPr>
                <w:color w:val="auto"/>
                <w:sz w:val="16"/>
                <w:szCs w:val="16"/>
              </w:rPr>
              <w:t>28</w:t>
            </w:r>
            <w:r w:rsidR="002D221A" w:rsidRPr="000778BC">
              <w:rPr>
                <w:color w:val="auto"/>
                <w:sz w:val="16"/>
                <w:szCs w:val="16"/>
              </w:rPr>
              <w:t xml:space="preserve"> do </w:t>
            </w:r>
            <w:r w:rsidRPr="000778BC">
              <w:rPr>
                <w:color w:val="auto"/>
                <w:sz w:val="16"/>
                <w:szCs w:val="16"/>
              </w:rPr>
              <w:t>30 in 84(2)</w:t>
            </w:r>
          </w:p>
        </w:tc>
        <w:tc>
          <w:tcPr>
            <w:tcW w:w="438" w:type="pct"/>
            <w:hideMark/>
          </w:tcPr>
          <w:p w14:paraId="56C0E361" w14:textId="510FB2B8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</w:t>
            </w:r>
          </w:p>
        </w:tc>
        <w:tc>
          <w:tcPr>
            <w:tcW w:w="493" w:type="pct"/>
            <w:hideMark/>
          </w:tcPr>
          <w:p w14:paraId="40DFE17F" w14:textId="6DCD1E43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2" w:type="pct"/>
            <w:hideMark/>
          </w:tcPr>
          <w:p w14:paraId="67DA9622" w14:textId="77777777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350" w:type="pct"/>
            <w:hideMark/>
          </w:tcPr>
          <w:p w14:paraId="47BE7DC1" w14:textId="77777777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Zahteva</w:t>
            </w:r>
          </w:p>
        </w:tc>
        <w:tc>
          <w:tcPr>
            <w:tcW w:w="421" w:type="pct"/>
            <w:hideMark/>
          </w:tcPr>
          <w:p w14:paraId="71EB2210" w14:textId="1CE47946" w:rsidR="00811727" w:rsidRPr="000778BC" w:rsidRDefault="00FB4E3A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v</w:t>
            </w:r>
            <w:r w:rsidR="00811727" w:rsidRPr="000778BC">
              <w:rPr>
                <w:color w:val="auto"/>
                <w:sz w:val="16"/>
                <w:szCs w:val="16"/>
              </w:rPr>
              <w:t>loga stranke, uradne evidence</w:t>
            </w:r>
          </w:p>
        </w:tc>
        <w:tc>
          <w:tcPr>
            <w:tcW w:w="358" w:type="pct"/>
            <w:hideMark/>
          </w:tcPr>
          <w:p w14:paraId="6486AE8E" w14:textId="77777777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328" w:type="pct"/>
            <w:hideMark/>
          </w:tcPr>
          <w:p w14:paraId="1DE36969" w14:textId="77777777" w:rsidR="00811727" w:rsidRPr="000778BC" w:rsidRDefault="00811727" w:rsidP="008117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  <w:tr w:rsidR="000778BC" w:rsidRPr="000778BC" w14:paraId="3FA6B091" w14:textId="77777777" w:rsidTr="000778BC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pct"/>
            <w:hideMark/>
          </w:tcPr>
          <w:p w14:paraId="6235F037" w14:textId="23670694" w:rsidR="00811727" w:rsidRPr="000778BC" w:rsidRDefault="00811727" w:rsidP="00811727">
            <w:pPr>
              <w:autoSpaceDE w:val="0"/>
              <w:autoSpaceDN w:val="0"/>
              <w:adjustRightInd w:val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Odločbe o arheološkem najdišču</w:t>
            </w:r>
          </w:p>
        </w:tc>
        <w:tc>
          <w:tcPr>
            <w:tcW w:w="420" w:type="pct"/>
          </w:tcPr>
          <w:p w14:paraId="4A4D4965" w14:textId="138102E3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492" w:type="pct"/>
            <w:hideMark/>
          </w:tcPr>
          <w:p w14:paraId="12057240" w14:textId="6B98D509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Zakon o varstvu kulturne dediščine, členi 27 in 84(2)</w:t>
            </w:r>
          </w:p>
        </w:tc>
        <w:tc>
          <w:tcPr>
            <w:tcW w:w="438" w:type="pct"/>
            <w:hideMark/>
          </w:tcPr>
          <w:p w14:paraId="75FCAA75" w14:textId="01EE9102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Javni zavod Republike Slovenije za varstvo kulturne dediščine</w:t>
            </w:r>
          </w:p>
        </w:tc>
        <w:tc>
          <w:tcPr>
            <w:tcW w:w="493" w:type="pct"/>
            <w:hideMark/>
          </w:tcPr>
          <w:p w14:paraId="792446F5" w14:textId="55B77F8D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Ministrstvo za kulturo</w:t>
            </w:r>
          </w:p>
        </w:tc>
        <w:tc>
          <w:tcPr>
            <w:tcW w:w="492" w:type="pct"/>
            <w:hideMark/>
          </w:tcPr>
          <w:p w14:paraId="7FC319F7" w14:textId="77777777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P1</w:t>
            </w:r>
          </w:p>
        </w:tc>
        <w:tc>
          <w:tcPr>
            <w:tcW w:w="350" w:type="pct"/>
            <w:hideMark/>
          </w:tcPr>
          <w:p w14:paraId="7AC80765" w14:textId="77777777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Uradna dolžnost</w:t>
            </w:r>
          </w:p>
        </w:tc>
        <w:tc>
          <w:tcPr>
            <w:tcW w:w="421" w:type="pct"/>
            <w:hideMark/>
          </w:tcPr>
          <w:p w14:paraId="66D0B8D5" w14:textId="0959D11A" w:rsidR="00811727" w:rsidRPr="000778BC" w:rsidRDefault="00FB4E3A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o</w:t>
            </w:r>
            <w:r w:rsidR="00811727" w:rsidRPr="000778BC">
              <w:rPr>
                <w:color w:val="auto"/>
                <w:sz w:val="16"/>
                <w:szCs w:val="16"/>
              </w:rPr>
              <w:t>bvestila, nadzor, uradne evidence</w:t>
            </w:r>
          </w:p>
        </w:tc>
        <w:tc>
          <w:tcPr>
            <w:tcW w:w="358" w:type="pct"/>
            <w:hideMark/>
          </w:tcPr>
          <w:p w14:paraId="704FA90E" w14:textId="760536A9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  <w:tc>
          <w:tcPr>
            <w:tcW w:w="328" w:type="pct"/>
            <w:hideMark/>
          </w:tcPr>
          <w:p w14:paraId="3B156A95" w14:textId="77777777" w:rsidR="00811727" w:rsidRPr="000778BC" w:rsidRDefault="00811727" w:rsidP="00811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0778BC">
              <w:rPr>
                <w:color w:val="auto"/>
                <w:sz w:val="16"/>
                <w:szCs w:val="16"/>
              </w:rPr>
              <w:t>/</w:t>
            </w:r>
          </w:p>
        </w:tc>
      </w:tr>
    </w:tbl>
    <w:p w14:paraId="363A3543" w14:textId="5A09C7EA" w:rsidR="00B0278D" w:rsidRPr="000778BC" w:rsidRDefault="00B0278D" w:rsidP="00116220">
      <w:pPr>
        <w:rPr>
          <w:sz w:val="16"/>
          <w:szCs w:val="16"/>
        </w:rPr>
      </w:pPr>
    </w:p>
    <w:sectPr w:rsidR="00B0278D" w:rsidRPr="000778BC" w:rsidSect="00A440D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0C41" w14:textId="77777777" w:rsidR="009B1638" w:rsidRDefault="009B1638" w:rsidP="00444E40">
      <w:r>
        <w:separator/>
      </w:r>
    </w:p>
  </w:endnote>
  <w:endnote w:type="continuationSeparator" w:id="0">
    <w:p w14:paraId="07870353" w14:textId="77777777" w:rsidR="009B1638" w:rsidRDefault="009B1638" w:rsidP="0044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4206432"/>
      <w:docPartObj>
        <w:docPartGallery w:val="Page Numbers (Bottom of Page)"/>
        <w:docPartUnique/>
      </w:docPartObj>
    </w:sdtPr>
    <w:sdtContent>
      <w:p w14:paraId="54A36294" w14:textId="5A7B5523" w:rsidR="009B1638" w:rsidRDefault="009B1638">
        <w:pPr>
          <w:pStyle w:val="Noga"/>
          <w:jc w:val="right"/>
        </w:pPr>
        <w:r w:rsidRPr="00444E40">
          <w:rPr>
            <w:sz w:val="18"/>
            <w:szCs w:val="18"/>
          </w:rPr>
          <w:fldChar w:fldCharType="begin"/>
        </w:r>
        <w:r w:rsidRPr="00444E40">
          <w:rPr>
            <w:sz w:val="18"/>
            <w:szCs w:val="18"/>
          </w:rPr>
          <w:instrText>PAGE   \* MERGEFORMAT</w:instrText>
        </w:r>
        <w:r w:rsidRPr="00444E40">
          <w:rPr>
            <w:sz w:val="18"/>
            <w:szCs w:val="18"/>
          </w:rPr>
          <w:fldChar w:fldCharType="separate"/>
        </w:r>
        <w:r w:rsidRPr="00444E40">
          <w:rPr>
            <w:sz w:val="18"/>
            <w:szCs w:val="18"/>
          </w:rPr>
          <w:t>2</w:t>
        </w:r>
        <w:r w:rsidRPr="00444E40">
          <w:rPr>
            <w:sz w:val="18"/>
            <w:szCs w:val="18"/>
          </w:rPr>
          <w:fldChar w:fldCharType="end"/>
        </w:r>
      </w:p>
    </w:sdtContent>
  </w:sdt>
  <w:p w14:paraId="0F608C67" w14:textId="77777777" w:rsidR="009B1638" w:rsidRDefault="009B16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711A8" w14:textId="77777777" w:rsidR="009B1638" w:rsidRDefault="009B1638" w:rsidP="00444E40">
      <w:r>
        <w:separator/>
      </w:r>
    </w:p>
  </w:footnote>
  <w:footnote w:type="continuationSeparator" w:id="0">
    <w:p w14:paraId="061F63C0" w14:textId="77777777" w:rsidR="009B1638" w:rsidRDefault="009B1638" w:rsidP="0044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31C9F0A"/>
    <w:lvl w:ilvl="0">
      <w:numFmt w:val="bullet"/>
      <w:lvlText w:val="*"/>
      <w:lvlJc w:val="left"/>
    </w:lvl>
  </w:abstractNum>
  <w:abstractNum w:abstractNumId="1" w15:restartNumberingAfterBreak="0">
    <w:nsid w:val="0A8D7967"/>
    <w:multiLevelType w:val="hybridMultilevel"/>
    <w:tmpl w:val="2730D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4F"/>
    <w:multiLevelType w:val="hybridMultilevel"/>
    <w:tmpl w:val="2ED64FB4"/>
    <w:lvl w:ilvl="0" w:tplc="84704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3CAB"/>
    <w:multiLevelType w:val="hybridMultilevel"/>
    <w:tmpl w:val="81E488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158F"/>
    <w:multiLevelType w:val="hybridMultilevel"/>
    <w:tmpl w:val="426EF6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13BEC"/>
    <w:multiLevelType w:val="hybridMultilevel"/>
    <w:tmpl w:val="4E129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80D90"/>
    <w:multiLevelType w:val="hybridMultilevel"/>
    <w:tmpl w:val="F40E3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478A3"/>
    <w:multiLevelType w:val="hybridMultilevel"/>
    <w:tmpl w:val="8D1845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76DB"/>
    <w:multiLevelType w:val="hybridMultilevel"/>
    <w:tmpl w:val="456EFB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6"/>
    <w:rsid w:val="00012CBD"/>
    <w:rsid w:val="000251B5"/>
    <w:rsid w:val="00030FC0"/>
    <w:rsid w:val="000408BF"/>
    <w:rsid w:val="000428C2"/>
    <w:rsid w:val="0005071D"/>
    <w:rsid w:val="00050B8D"/>
    <w:rsid w:val="00052B1A"/>
    <w:rsid w:val="000600B6"/>
    <w:rsid w:val="00064164"/>
    <w:rsid w:val="00065B31"/>
    <w:rsid w:val="00070FD0"/>
    <w:rsid w:val="00073EEF"/>
    <w:rsid w:val="00075CC4"/>
    <w:rsid w:val="000778BC"/>
    <w:rsid w:val="00084AF9"/>
    <w:rsid w:val="0009354A"/>
    <w:rsid w:val="000A4137"/>
    <w:rsid w:val="000B2E21"/>
    <w:rsid w:val="000C1308"/>
    <w:rsid w:val="000C4690"/>
    <w:rsid w:val="000C4B89"/>
    <w:rsid w:val="000D186E"/>
    <w:rsid w:val="000D1B54"/>
    <w:rsid w:val="000D2AC0"/>
    <w:rsid w:val="000E2F30"/>
    <w:rsid w:val="00101850"/>
    <w:rsid w:val="00103E78"/>
    <w:rsid w:val="00114B29"/>
    <w:rsid w:val="00116220"/>
    <w:rsid w:val="001269D4"/>
    <w:rsid w:val="001317D0"/>
    <w:rsid w:val="00136DDD"/>
    <w:rsid w:val="001429B4"/>
    <w:rsid w:val="00145BF7"/>
    <w:rsid w:val="00151F5D"/>
    <w:rsid w:val="00153B18"/>
    <w:rsid w:val="00165274"/>
    <w:rsid w:val="001700A5"/>
    <w:rsid w:val="001879BF"/>
    <w:rsid w:val="00193FC9"/>
    <w:rsid w:val="00197E74"/>
    <w:rsid w:val="001A518E"/>
    <w:rsid w:val="001B7D02"/>
    <w:rsid w:val="001C3FEE"/>
    <w:rsid w:val="001D758C"/>
    <w:rsid w:val="001E000F"/>
    <w:rsid w:val="00204252"/>
    <w:rsid w:val="00211A9C"/>
    <w:rsid w:val="002126D7"/>
    <w:rsid w:val="00215DDA"/>
    <w:rsid w:val="0022015A"/>
    <w:rsid w:val="00235816"/>
    <w:rsid w:val="00236241"/>
    <w:rsid w:val="00243D43"/>
    <w:rsid w:val="00245C15"/>
    <w:rsid w:val="00253606"/>
    <w:rsid w:val="00254EB6"/>
    <w:rsid w:val="0025635D"/>
    <w:rsid w:val="0026228D"/>
    <w:rsid w:val="00271996"/>
    <w:rsid w:val="00274385"/>
    <w:rsid w:val="002770ED"/>
    <w:rsid w:val="00280C2A"/>
    <w:rsid w:val="0028507D"/>
    <w:rsid w:val="00286A3B"/>
    <w:rsid w:val="00293CF4"/>
    <w:rsid w:val="002A526B"/>
    <w:rsid w:val="002B0237"/>
    <w:rsid w:val="002B454C"/>
    <w:rsid w:val="002C08C1"/>
    <w:rsid w:val="002C5CBD"/>
    <w:rsid w:val="002D01E1"/>
    <w:rsid w:val="002D1A6A"/>
    <w:rsid w:val="002D221A"/>
    <w:rsid w:val="002D735F"/>
    <w:rsid w:val="002E44B3"/>
    <w:rsid w:val="002E632C"/>
    <w:rsid w:val="002F1EFE"/>
    <w:rsid w:val="003014D3"/>
    <w:rsid w:val="00303976"/>
    <w:rsid w:val="00306B36"/>
    <w:rsid w:val="0032293B"/>
    <w:rsid w:val="00330FEA"/>
    <w:rsid w:val="00331667"/>
    <w:rsid w:val="0033790F"/>
    <w:rsid w:val="0035015A"/>
    <w:rsid w:val="00351298"/>
    <w:rsid w:val="00353C18"/>
    <w:rsid w:val="003549ED"/>
    <w:rsid w:val="003555EB"/>
    <w:rsid w:val="00355C3F"/>
    <w:rsid w:val="0036412F"/>
    <w:rsid w:val="00365D69"/>
    <w:rsid w:val="00367A4B"/>
    <w:rsid w:val="003712D5"/>
    <w:rsid w:val="00380E30"/>
    <w:rsid w:val="00381410"/>
    <w:rsid w:val="00381919"/>
    <w:rsid w:val="003A2865"/>
    <w:rsid w:val="003A3608"/>
    <w:rsid w:val="003A44E7"/>
    <w:rsid w:val="003A6097"/>
    <w:rsid w:val="003D2B78"/>
    <w:rsid w:val="003D2BBB"/>
    <w:rsid w:val="003D72FB"/>
    <w:rsid w:val="003F2D85"/>
    <w:rsid w:val="003F38A6"/>
    <w:rsid w:val="00413CC8"/>
    <w:rsid w:val="004149CD"/>
    <w:rsid w:val="004223C7"/>
    <w:rsid w:val="00430CD5"/>
    <w:rsid w:val="004361C7"/>
    <w:rsid w:val="004369A0"/>
    <w:rsid w:val="00440AD8"/>
    <w:rsid w:val="00444E40"/>
    <w:rsid w:val="00462C3D"/>
    <w:rsid w:val="004649F8"/>
    <w:rsid w:val="004714F3"/>
    <w:rsid w:val="00485BC7"/>
    <w:rsid w:val="004910BD"/>
    <w:rsid w:val="0049669F"/>
    <w:rsid w:val="00497189"/>
    <w:rsid w:val="004A1626"/>
    <w:rsid w:val="004A21D5"/>
    <w:rsid w:val="004B562D"/>
    <w:rsid w:val="004B6194"/>
    <w:rsid w:val="004C4752"/>
    <w:rsid w:val="004C4AC6"/>
    <w:rsid w:val="004C5D84"/>
    <w:rsid w:val="004D2702"/>
    <w:rsid w:val="004E0E7C"/>
    <w:rsid w:val="004F6BB5"/>
    <w:rsid w:val="005102B5"/>
    <w:rsid w:val="00512449"/>
    <w:rsid w:val="00512DE5"/>
    <w:rsid w:val="00512EA2"/>
    <w:rsid w:val="00534C3F"/>
    <w:rsid w:val="00535595"/>
    <w:rsid w:val="00535E24"/>
    <w:rsid w:val="00544B16"/>
    <w:rsid w:val="00551B6B"/>
    <w:rsid w:val="0056083C"/>
    <w:rsid w:val="00560B72"/>
    <w:rsid w:val="0057311C"/>
    <w:rsid w:val="005769FC"/>
    <w:rsid w:val="0058079D"/>
    <w:rsid w:val="00586E03"/>
    <w:rsid w:val="0058742D"/>
    <w:rsid w:val="00590D7B"/>
    <w:rsid w:val="00591B5A"/>
    <w:rsid w:val="005A10CB"/>
    <w:rsid w:val="005A27CA"/>
    <w:rsid w:val="005B1D19"/>
    <w:rsid w:val="005B3E60"/>
    <w:rsid w:val="005C0984"/>
    <w:rsid w:val="005C7518"/>
    <w:rsid w:val="005E4A4A"/>
    <w:rsid w:val="005E4E7F"/>
    <w:rsid w:val="005F261D"/>
    <w:rsid w:val="005F6586"/>
    <w:rsid w:val="00605D40"/>
    <w:rsid w:val="00622CC7"/>
    <w:rsid w:val="00632C1F"/>
    <w:rsid w:val="0063353E"/>
    <w:rsid w:val="00636544"/>
    <w:rsid w:val="0065211A"/>
    <w:rsid w:val="00660716"/>
    <w:rsid w:val="00662F75"/>
    <w:rsid w:val="00670FC1"/>
    <w:rsid w:val="00671BF8"/>
    <w:rsid w:val="0068164C"/>
    <w:rsid w:val="006843FE"/>
    <w:rsid w:val="006878E0"/>
    <w:rsid w:val="00697E72"/>
    <w:rsid w:val="006A6A2C"/>
    <w:rsid w:val="006B51AC"/>
    <w:rsid w:val="006B5EE5"/>
    <w:rsid w:val="006B7570"/>
    <w:rsid w:val="006E2583"/>
    <w:rsid w:val="006F008A"/>
    <w:rsid w:val="006F791B"/>
    <w:rsid w:val="00700377"/>
    <w:rsid w:val="00701A99"/>
    <w:rsid w:val="0070356F"/>
    <w:rsid w:val="00711FC5"/>
    <w:rsid w:val="00722D57"/>
    <w:rsid w:val="007232BB"/>
    <w:rsid w:val="0072380E"/>
    <w:rsid w:val="007244EC"/>
    <w:rsid w:val="00725ADF"/>
    <w:rsid w:val="007272BD"/>
    <w:rsid w:val="00731A89"/>
    <w:rsid w:val="007331C8"/>
    <w:rsid w:val="0075023D"/>
    <w:rsid w:val="00752678"/>
    <w:rsid w:val="007555C8"/>
    <w:rsid w:val="007602EE"/>
    <w:rsid w:val="00762D59"/>
    <w:rsid w:val="00763543"/>
    <w:rsid w:val="00767130"/>
    <w:rsid w:val="007708B7"/>
    <w:rsid w:val="007762BF"/>
    <w:rsid w:val="0077785D"/>
    <w:rsid w:val="00784532"/>
    <w:rsid w:val="007921AB"/>
    <w:rsid w:val="00795F3E"/>
    <w:rsid w:val="0079659C"/>
    <w:rsid w:val="007966CD"/>
    <w:rsid w:val="007A096C"/>
    <w:rsid w:val="007A5881"/>
    <w:rsid w:val="007B46A7"/>
    <w:rsid w:val="007C067A"/>
    <w:rsid w:val="007C1D9D"/>
    <w:rsid w:val="007D1850"/>
    <w:rsid w:val="007D484D"/>
    <w:rsid w:val="007D5D4E"/>
    <w:rsid w:val="007E0564"/>
    <w:rsid w:val="007E5A50"/>
    <w:rsid w:val="007F35F2"/>
    <w:rsid w:val="007F4036"/>
    <w:rsid w:val="007F448E"/>
    <w:rsid w:val="007F70FE"/>
    <w:rsid w:val="00800F44"/>
    <w:rsid w:val="00802409"/>
    <w:rsid w:val="0081063D"/>
    <w:rsid w:val="00811727"/>
    <w:rsid w:val="00814575"/>
    <w:rsid w:val="00815BCB"/>
    <w:rsid w:val="00842843"/>
    <w:rsid w:val="00857BA3"/>
    <w:rsid w:val="00863813"/>
    <w:rsid w:val="00865208"/>
    <w:rsid w:val="0088219E"/>
    <w:rsid w:val="00892A9C"/>
    <w:rsid w:val="00892D29"/>
    <w:rsid w:val="00893696"/>
    <w:rsid w:val="00895F92"/>
    <w:rsid w:val="008A0F2D"/>
    <w:rsid w:val="008E28E2"/>
    <w:rsid w:val="008E6DE2"/>
    <w:rsid w:val="008F3692"/>
    <w:rsid w:val="008F4E12"/>
    <w:rsid w:val="0090236E"/>
    <w:rsid w:val="009103D0"/>
    <w:rsid w:val="00910A2C"/>
    <w:rsid w:val="0091557F"/>
    <w:rsid w:val="00924160"/>
    <w:rsid w:val="009266B3"/>
    <w:rsid w:val="00947B3A"/>
    <w:rsid w:val="009510A9"/>
    <w:rsid w:val="00967A0A"/>
    <w:rsid w:val="00984C29"/>
    <w:rsid w:val="00987A64"/>
    <w:rsid w:val="00991C07"/>
    <w:rsid w:val="009A2E8B"/>
    <w:rsid w:val="009A69AB"/>
    <w:rsid w:val="009B1638"/>
    <w:rsid w:val="009C4EE7"/>
    <w:rsid w:val="009D68DF"/>
    <w:rsid w:val="009D6D08"/>
    <w:rsid w:val="009D734B"/>
    <w:rsid w:val="009E5132"/>
    <w:rsid w:val="00A06377"/>
    <w:rsid w:val="00A07FE7"/>
    <w:rsid w:val="00A10268"/>
    <w:rsid w:val="00A13415"/>
    <w:rsid w:val="00A13570"/>
    <w:rsid w:val="00A155AF"/>
    <w:rsid w:val="00A16BD6"/>
    <w:rsid w:val="00A22142"/>
    <w:rsid w:val="00A23019"/>
    <w:rsid w:val="00A25FE1"/>
    <w:rsid w:val="00A32CDF"/>
    <w:rsid w:val="00A440D9"/>
    <w:rsid w:val="00A44102"/>
    <w:rsid w:val="00A50DB9"/>
    <w:rsid w:val="00A51EDB"/>
    <w:rsid w:val="00A6199C"/>
    <w:rsid w:val="00A63556"/>
    <w:rsid w:val="00A64D48"/>
    <w:rsid w:val="00A71649"/>
    <w:rsid w:val="00AA2B42"/>
    <w:rsid w:val="00AA3D55"/>
    <w:rsid w:val="00AB1109"/>
    <w:rsid w:val="00AB41A9"/>
    <w:rsid w:val="00AB7A53"/>
    <w:rsid w:val="00AC034C"/>
    <w:rsid w:val="00AC359B"/>
    <w:rsid w:val="00AC6A8B"/>
    <w:rsid w:val="00AC6B4B"/>
    <w:rsid w:val="00AD0293"/>
    <w:rsid w:val="00AD641A"/>
    <w:rsid w:val="00AD750B"/>
    <w:rsid w:val="00AE34BD"/>
    <w:rsid w:val="00AE3A37"/>
    <w:rsid w:val="00AF4BD4"/>
    <w:rsid w:val="00AF6FDB"/>
    <w:rsid w:val="00B0278D"/>
    <w:rsid w:val="00B03E5E"/>
    <w:rsid w:val="00B1377E"/>
    <w:rsid w:val="00B430E4"/>
    <w:rsid w:val="00B43DD2"/>
    <w:rsid w:val="00B53C71"/>
    <w:rsid w:val="00B55993"/>
    <w:rsid w:val="00B56BE5"/>
    <w:rsid w:val="00B72B8A"/>
    <w:rsid w:val="00B75570"/>
    <w:rsid w:val="00B819AF"/>
    <w:rsid w:val="00B82415"/>
    <w:rsid w:val="00B94408"/>
    <w:rsid w:val="00B965F1"/>
    <w:rsid w:val="00BA008D"/>
    <w:rsid w:val="00BA6143"/>
    <w:rsid w:val="00BB56AE"/>
    <w:rsid w:val="00BB5E85"/>
    <w:rsid w:val="00BD0683"/>
    <w:rsid w:val="00BE085D"/>
    <w:rsid w:val="00C11D0E"/>
    <w:rsid w:val="00C169E1"/>
    <w:rsid w:val="00C2008B"/>
    <w:rsid w:val="00C225A5"/>
    <w:rsid w:val="00C338B9"/>
    <w:rsid w:val="00C3601F"/>
    <w:rsid w:val="00C6455F"/>
    <w:rsid w:val="00C65600"/>
    <w:rsid w:val="00C874AC"/>
    <w:rsid w:val="00C979DB"/>
    <w:rsid w:val="00C97AD5"/>
    <w:rsid w:val="00CA0C51"/>
    <w:rsid w:val="00CC3FF1"/>
    <w:rsid w:val="00CF5010"/>
    <w:rsid w:val="00D0670C"/>
    <w:rsid w:val="00D0725D"/>
    <w:rsid w:val="00D12A81"/>
    <w:rsid w:val="00D16EC8"/>
    <w:rsid w:val="00D374F2"/>
    <w:rsid w:val="00D400BE"/>
    <w:rsid w:val="00D41D5C"/>
    <w:rsid w:val="00D42776"/>
    <w:rsid w:val="00D550BD"/>
    <w:rsid w:val="00D62952"/>
    <w:rsid w:val="00D64391"/>
    <w:rsid w:val="00D85C7F"/>
    <w:rsid w:val="00DA0A0B"/>
    <w:rsid w:val="00DA2737"/>
    <w:rsid w:val="00DA36E8"/>
    <w:rsid w:val="00DC3824"/>
    <w:rsid w:val="00DC5D88"/>
    <w:rsid w:val="00DC5EAC"/>
    <w:rsid w:val="00DC6A6B"/>
    <w:rsid w:val="00DC763E"/>
    <w:rsid w:val="00DD2568"/>
    <w:rsid w:val="00DD450E"/>
    <w:rsid w:val="00DD661B"/>
    <w:rsid w:val="00DE0375"/>
    <w:rsid w:val="00DE2B2F"/>
    <w:rsid w:val="00DF45EA"/>
    <w:rsid w:val="00E07B33"/>
    <w:rsid w:val="00E13A8A"/>
    <w:rsid w:val="00E152F5"/>
    <w:rsid w:val="00E2153C"/>
    <w:rsid w:val="00E33E2E"/>
    <w:rsid w:val="00E359CD"/>
    <w:rsid w:val="00E36AC6"/>
    <w:rsid w:val="00E42234"/>
    <w:rsid w:val="00E5214B"/>
    <w:rsid w:val="00E56F0A"/>
    <w:rsid w:val="00E57C15"/>
    <w:rsid w:val="00E61011"/>
    <w:rsid w:val="00E65D48"/>
    <w:rsid w:val="00E6689F"/>
    <w:rsid w:val="00EA658F"/>
    <w:rsid w:val="00EA68E3"/>
    <w:rsid w:val="00EC4E86"/>
    <w:rsid w:val="00ED3BBC"/>
    <w:rsid w:val="00EE4934"/>
    <w:rsid w:val="00EE682E"/>
    <w:rsid w:val="00EF3165"/>
    <w:rsid w:val="00EF3169"/>
    <w:rsid w:val="00EF34C0"/>
    <w:rsid w:val="00EF4761"/>
    <w:rsid w:val="00F06422"/>
    <w:rsid w:val="00F3024C"/>
    <w:rsid w:val="00F46AC7"/>
    <w:rsid w:val="00F47838"/>
    <w:rsid w:val="00F5063A"/>
    <w:rsid w:val="00F856B6"/>
    <w:rsid w:val="00F90704"/>
    <w:rsid w:val="00F95470"/>
    <w:rsid w:val="00F962D8"/>
    <w:rsid w:val="00F97CA2"/>
    <w:rsid w:val="00FA27D2"/>
    <w:rsid w:val="00FB1990"/>
    <w:rsid w:val="00FB36A8"/>
    <w:rsid w:val="00FB3E2A"/>
    <w:rsid w:val="00FB4E3A"/>
    <w:rsid w:val="00FC4B8C"/>
    <w:rsid w:val="00FC6371"/>
    <w:rsid w:val="00FC6C96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2ED25"/>
  <w15:chartTrackingRefBased/>
  <w15:docId w15:val="{AFD9595B-A061-45FA-99DA-2FACFA7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7A5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7003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6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rsid w:val="00700377"/>
  </w:style>
  <w:style w:type="character" w:styleId="Hiperpovezava">
    <w:name w:val="Hyperlink"/>
    <w:uiPriority w:val="99"/>
    <w:rsid w:val="00700377"/>
    <w:rPr>
      <w:color w:val="0000FF"/>
      <w:u w:val="single"/>
    </w:rPr>
  </w:style>
  <w:style w:type="paragraph" w:styleId="Besedilooblaka">
    <w:name w:val="Balloon Text"/>
    <w:basedOn w:val="Navaden"/>
    <w:semiHidden/>
    <w:rsid w:val="00C169E1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413CC8"/>
    <w:rPr>
      <w:rFonts w:ascii="Arial" w:hAnsi="Arial" w:cs="Arial"/>
      <w:b/>
      <w:bCs/>
      <w:kern w:val="32"/>
      <w:sz w:val="32"/>
      <w:szCs w:val="32"/>
    </w:rPr>
  </w:style>
  <w:style w:type="paragraph" w:customStyle="1" w:styleId="bodytext">
    <w:name w:val="bodytext"/>
    <w:basedOn w:val="Navaden"/>
    <w:rsid w:val="00413CC8"/>
  </w:style>
  <w:style w:type="paragraph" w:customStyle="1" w:styleId="DecimalAligned">
    <w:name w:val="Decimal Aligned"/>
    <w:basedOn w:val="Navaden"/>
    <w:uiPriority w:val="40"/>
    <w:qFormat/>
    <w:rsid w:val="0075267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52678"/>
    <w:rPr>
      <w:rFonts w:asciiTheme="minorHAnsi" w:eastAsiaTheme="minorEastAsia" w:hAnsiTheme="minorHAns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52678"/>
    <w:rPr>
      <w:rFonts w:asciiTheme="minorHAnsi" w:eastAsiaTheme="minorEastAsia" w:hAnsiTheme="minorHAnsi"/>
    </w:rPr>
  </w:style>
  <w:style w:type="character" w:styleId="Neenpoudarek">
    <w:name w:val="Subtle Emphasis"/>
    <w:basedOn w:val="Privzetapisavaodstavka"/>
    <w:uiPriority w:val="19"/>
    <w:qFormat/>
    <w:rsid w:val="00752678"/>
    <w:rPr>
      <w:i/>
      <w:iCs/>
    </w:rPr>
  </w:style>
  <w:style w:type="table" w:styleId="Srednjesenenje2poudarek5">
    <w:name w:val="Medium Shading 2 Accent 5"/>
    <w:basedOn w:val="Navadnatabela"/>
    <w:uiPriority w:val="64"/>
    <w:rsid w:val="0075267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D450E"/>
    <w:pPr>
      <w:ind w:left="720"/>
      <w:contextualSpacing/>
    </w:pPr>
  </w:style>
  <w:style w:type="table" w:styleId="Tabelabarvniseznam7">
    <w:name w:val="List Table 7 Colorful"/>
    <w:basedOn w:val="Navadnatabela"/>
    <w:uiPriority w:val="52"/>
    <w:rsid w:val="007232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ostopnatabela1zagovsi">
    <w:name w:val="Dostopna tabela 1 za gov.si"/>
    <w:basedOn w:val="Navadnatabela"/>
    <w:uiPriority w:val="99"/>
    <w:rsid w:val="00A07FE7"/>
    <w:tblPr/>
  </w:style>
  <w:style w:type="paragraph" w:styleId="Glava">
    <w:name w:val="header"/>
    <w:basedOn w:val="Navaden"/>
    <w:link w:val="GlavaZnak"/>
    <w:rsid w:val="00444E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44E40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444E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4E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2A1EBD-CEB6-497F-8D39-081F1AB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3222</Words>
  <Characters>20118</Characters>
  <Application>Microsoft Office Word</Application>
  <DocSecurity>0</DocSecurity>
  <Lines>167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UPRAVNIH POSTOPKOV</vt:lpstr>
    </vt:vector>
  </TitlesOfParts>
  <Company>MVZT</Company>
  <LinksUpToDate>false</LinksUpToDate>
  <CharactersWithSpaces>23294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UPRAVNIH POSTOPKOV</dc:title>
  <dc:subject/>
  <dc:creator>marovtm</dc:creator>
  <cp:keywords/>
  <dc:description/>
  <cp:lastModifiedBy>Blanka Tivadar</cp:lastModifiedBy>
  <cp:revision>4</cp:revision>
  <cp:lastPrinted>2021-03-22T12:11:00Z</cp:lastPrinted>
  <dcterms:created xsi:type="dcterms:W3CDTF">2021-07-21T12:24:00Z</dcterms:created>
  <dcterms:modified xsi:type="dcterms:W3CDTF">2021-07-21T12:27:00Z</dcterms:modified>
</cp:coreProperties>
</file>