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17C1CF68"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305758">
        <w:rPr>
          <w:rFonts w:cs="Arial"/>
        </w:rPr>
        <w:t>3</w:t>
      </w:r>
      <w:r w:rsidR="0007146A">
        <w:rPr>
          <w:rFonts w:cs="Arial"/>
        </w:rPr>
        <w:t>8</w:t>
      </w:r>
      <w:r w:rsidR="00075CC4" w:rsidRPr="005F7D24">
        <w:rPr>
          <w:rFonts w:cs="Arial"/>
        </w:rPr>
        <w:t>/2023-3150-1</w:t>
      </w:r>
    </w:p>
    <w:p w14:paraId="17B8911C" w14:textId="0B9317EB"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26501E">
        <w:rPr>
          <w:rFonts w:cs="Arial"/>
        </w:rPr>
        <w:t>23. 8.</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3E5A4253" w:rsidR="005F7D24" w:rsidRPr="005F7D24" w:rsidRDefault="00D56D7A"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bjavlja prost</w:t>
      </w:r>
      <w:r w:rsidR="00305758">
        <w:rPr>
          <w:rFonts w:cs="Arial"/>
          <w:szCs w:val="20"/>
          <w:lang w:val="sl-SI"/>
        </w:rPr>
        <w:t>o</w:t>
      </w:r>
      <w:r w:rsidR="005F7D24" w:rsidRPr="005F7D24">
        <w:rPr>
          <w:rFonts w:cs="Arial"/>
          <w:szCs w:val="20"/>
          <w:lang w:val="sl-SI"/>
        </w:rPr>
        <w:t xml:space="preserve"> delovn</w:t>
      </w:r>
      <w:r w:rsidR="00305758">
        <w:rPr>
          <w:rFonts w:cs="Arial"/>
          <w:szCs w:val="20"/>
          <w:lang w:val="sl-SI"/>
        </w:rPr>
        <w:t>o</w:t>
      </w:r>
      <w:r w:rsidR="005F7D24" w:rsidRPr="005F7D24">
        <w:rPr>
          <w:rFonts w:cs="Arial"/>
          <w:szCs w:val="20"/>
          <w:lang w:val="sl-SI"/>
        </w:rPr>
        <w:t xml:space="preserve"> mest</w:t>
      </w:r>
      <w:r w:rsidR="00305758">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79D827B1" w:rsidR="005F7D24" w:rsidRPr="005F7D24" w:rsidRDefault="00234C1C" w:rsidP="00400861">
      <w:pPr>
        <w:spacing w:line="260" w:lineRule="exact"/>
        <w:jc w:val="both"/>
        <w:rPr>
          <w:rFonts w:cs="Arial"/>
          <w:b/>
          <w:color w:val="000000" w:themeColor="text1"/>
          <w:szCs w:val="20"/>
          <w:lang w:val="sl-SI"/>
        </w:rPr>
      </w:pPr>
      <w:bookmarkStart w:id="1" w:name="_Hlk83988516"/>
      <w:r>
        <w:rPr>
          <w:rFonts w:cs="Arial"/>
          <w:b/>
          <w:bCs/>
          <w:szCs w:val="20"/>
          <w:lang w:val="sl-SI"/>
        </w:rPr>
        <w:t>SISTEMSKI ADMINISTRATOR</w:t>
      </w:r>
      <w:r w:rsidR="005F7D24" w:rsidRPr="00AD33AD">
        <w:rPr>
          <w:rFonts w:cs="Arial"/>
          <w:szCs w:val="20"/>
          <w:lang w:val="sl-SI"/>
        </w:rPr>
        <w:t xml:space="preserve"> </w:t>
      </w:r>
      <w:r w:rsidR="00CE4D53" w:rsidRPr="00CE4D53">
        <w:rPr>
          <w:rFonts w:cs="Arial"/>
          <w:b/>
          <w:bCs/>
          <w:szCs w:val="20"/>
          <w:lang w:val="sl-SI"/>
        </w:rPr>
        <w:t>VII/2-II</w:t>
      </w:r>
      <w:r w:rsidR="00CE4D53">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3</w:t>
      </w:r>
      <w:r w:rsidR="0026501E">
        <w:rPr>
          <w:rFonts w:cs="Arial"/>
          <w:b/>
          <w:szCs w:val="20"/>
          <w:lang w:val="sl-SI"/>
        </w:rPr>
        <w:t>16</w:t>
      </w:r>
      <w:r w:rsidR="005F7D24" w:rsidRPr="00AD33AD">
        <w:rPr>
          <w:rFonts w:cs="Arial"/>
          <w:b/>
          <w:szCs w:val="20"/>
          <w:lang w:val="sl-SI"/>
        </w:rPr>
        <w:t xml:space="preserve">) v </w:t>
      </w:r>
      <w:r w:rsidR="00CE4D53" w:rsidRPr="00CE4D53">
        <w:rPr>
          <w:rFonts w:cs="Arial"/>
          <w:b/>
          <w:szCs w:val="20"/>
          <w:lang w:val="sl-SI"/>
        </w:rPr>
        <w:t xml:space="preserve">Direktoratu za podporo uporabnikom, </w:t>
      </w:r>
      <w:r w:rsidR="0026501E">
        <w:rPr>
          <w:rFonts w:cs="Arial"/>
          <w:b/>
          <w:szCs w:val="20"/>
          <w:lang w:val="sl-SI"/>
        </w:rPr>
        <w:t>Enotnem kontaktnem centru</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26501E" w:rsidRPr="0026501E">
        <w:rPr>
          <w:rFonts w:cs="Arial"/>
          <w:b/>
          <w:bCs/>
          <w:color w:val="000000"/>
          <w:szCs w:val="20"/>
          <w:lang w:val="sl-SI"/>
        </w:rPr>
        <w:t>Modernizacija sistema podpore uporabnikom</w:t>
      </w:r>
      <w:r w:rsidR="005F7D24" w:rsidRPr="005F7D24">
        <w:rPr>
          <w:rFonts w:cs="Arial"/>
          <w:b/>
          <w:szCs w:val="20"/>
          <w:lang w:val="sl-SI"/>
        </w:rPr>
        <w:t>,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0491A48E" w:rsidR="00400861" w:rsidRPr="00234C1C" w:rsidRDefault="00234C1C" w:rsidP="00234C1C">
      <w:pPr>
        <w:pStyle w:val="Odstavekseznama"/>
        <w:numPr>
          <w:ilvl w:val="0"/>
          <w:numId w:val="7"/>
        </w:numPr>
        <w:rPr>
          <w:szCs w:val="20"/>
          <w:lang w:val="sl-SI" w:eastAsia="en-US"/>
        </w:rPr>
      </w:pPr>
      <w:r w:rsidRPr="00234C1C">
        <w:rPr>
          <w:szCs w:val="20"/>
          <w:lang w:val="sl-SI" w:eastAsia="en-US"/>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400861" w:rsidRPr="00234C1C">
        <w:rPr>
          <w:szCs w:val="20"/>
          <w:lang w:val="sl-SI"/>
        </w:rPr>
        <w:t>,</w:t>
      </w:r>
    </w:p>
    <w:p w14:paraId="2B914EA7" w14:textId="16D9D02D"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234C1C">
        <w:rPr>
          <w:rFonts w:cs="Arial"/>
          <w:szCs w:val="20"/>
          <w:lang w:val="sl-SI"/>
        </w:rPr>
        <w:t>3</w:t>
      </w:r>
      <w:r w:rsidRPr="00400861">
        <w:rPr>
          <w:rFonts w:cs="Arial"/>
          <w:szCs w:val="20"/>
          <w:lang w:val="sl-SI"/>
        </w:rPr>
        <w:t xml:space="preserve"> let</w:t>
      </w:r>
      <w:r w:rsidR="00234C1C">
        <w:rPr>
          <w:rFonts w:cs="Arial"/>
          <w:szCs w:val="20"/>
          <w:lang w:val="sl-SI"/>
        </w:rPr>
        <w:t>a</w:t>
      </w:r>
      <w:r w:rsidRPr="00400861">
        <w:rPr>
          <w:rFonts w:cs="Arial"/>
          <w:szCs w:val="20"/>
          <w:lang w:val="sl-SI"/>
        </w:rPr>
        <w:t xml:space="preserve"> delovnih izkušenj, </w:t>
      </w:r>
    </w:p>
    <w:p w14:paraId="2C7F54EF" w14:textId="423766F4" w:rsidR="005F7D24" w:rsidRPr="00234C1C" w:rsidRDefault="005F7D24" w:rsidP="00234C1C">
      <w:pPr>
        <w:numPr>
          <w:ilvl w:val="0"/>
          <w:numId w:val="7"/>
        </w:numPr>
        <w:suppressAutoHyphens/>
        <w:spacing w:line="260" w:lineRule="exact"/>
        <w:jc w:val="both"/>
        <w:rPr>
          <w:rFonts w:cs="Arial"/>
          <w:szCs w:val="20"/>
          <w:lang w:val="sl-SI"/>
        </w:rPr>
      </w:pPr>
      <w:r w:rsidRPr="005F7D24">
        <w:rPr>
          <w:rFonts w:cs="Arial"/>
          <w:szCs w:val="20"/>
          <w:lang w:val="sl-SI"/>
        </w:rPr>
        <w:t>znanje uradnega jezika</w:t>
      </w:r>
      <w:r w:rsidRPr="00234C1C">
        <w:rPr>
          <w:rFonts w:cs="Arial"/>
          <w:szCs w:val="20"/>
          <w:lang w:val="sl-SI"/>
        </w:rPr>
        <w:t>.</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65E8792D" w:rsidR="00AD33AD" w:rsidRPr="00234C1C" w:rsidRDefault="00234C1C" w:rsidP="00234C1C">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univerzitetno izobrazbo ali visoko strokovno izobrazbo s specializacijo oziroma magisterijem znanosti ali drugo bolonjsko stopnjo</w:t>
      </w:r>
      <w:r w:rsidR="00AD33AD" w:rsidRPr="002050A6">
        <w:rPr>
          <w:rFonts w:cs="Arial"/>
          <w:szCs w:val="20"/>
        </w:rPr>
        <w:t xml:space="preserv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5B9F8330" w14:textId="124E11EB" w:rsidR="0026501E" w:rsidRDefault="0026501E" w:rsidP="0026501E">
      <w:pPr>
        <w:pStyle w:val="Odstavekseznama"/>
        <w:numPr>
          <w:ilvl w:val="0"/>
          <w:numId w:val="11"/>
        </w:numPr>
        <w:autoSpaceDE w:val="0"/>
        <w:autoSpaceDN w:val="0"/>
        <w:adjustRightInd w:val="0"/>
        <w:spacing w:line="240" w:lineRule="auto"/>
        <w:rPr>
          <w:szCs w:val="20"/>
          <w:lang w:val="sl-SI"/>
        </w:rPr>
      </w:pPr>
      <w:r w:rsidRPr="0026501E">
        <w:rPr>
          <w:szCs w:val="20"/>
          <w:lang w:val="sl-SI"/>
        </w:rPr>
        <w:t>nudenje tehnične pomoči državnim uslužbencem pri uporabi informacijske tehnologije ter vsebinske in tehnične pomoči</w:t>
      </w:r>
      <w:r>
        <w:rPr>
          <w:szCs w:val="20"/>
          <w:lang w:val="sl-SI"/>
        </w:rPr>
        <w:t xml:space="preserve"> </w:t>
      </w:r>
      <w:r w:rsidRPr="0026501E">
        <w:rPr>
          <w:szCs w:val="20"/>
          <w:lang w:val="sl-SI"/>
        </w:rPr>
        <w:t>državljanom pri uporabi e-storitev državne uprave</w:t>
      </w:r>
      <w:r>
        <w:rPr>
          <w:szCs w:val="20"/>
          <w:lang w:val="sl-SI"/>
        </w:rPr>
        <w:t>,</w:t>
      </w:r>
    </w:p>
    <w:p w14:paraId="19D4C31E" w14:textId="77777777" w:rsidR="0026501E" w:rsidRDefault="0026501E" w:rsidP="0026501E">
      <w:pPr>
        <w:pStyle w:val="Odstavekseznama"/>
        <w:numPr>
          <w:ilvl w:val="0"/>
          <w:numId w:val="11"/>
        </w:numPr>
        <w:autoSpaceDE w:val="0"/>
        <w:autoSpaceDN w:val="0"/>
        <w:adjustRightInd w:val="0"/>
        <w:spacing w:line="240" w:lineRule="auto"/>
        <w:rPr>
          <w:szCs w:val="20"/>
          <w:lang w:val="sl-SI"/>
        </w:rPr>
      </w:pPr>
      <w:r w:rsidRPr="0026501E">
        <w:rPr>
          <w:szCs w:val="20"/>
          <w:lang w:val="sl-SI"/>
        </w:rPr>
        <w:lastRenderedPageBreak/>
        <w:t>priprava poročil in analiz s področja vsebin podpore ter sodelovanje na projektih, povezanih</w:t>
      </w:r>
      <w:r>
        <w:rPr>
          <w:szCs w:val="20"/>
          <w:lang w:val="sl-SI"/>
        </w:rPr>
        <w:t xml:space="preserve"> </w:t>
      </w:r>
      <w:r w:rsidRPr="0026501E">
        <w:rPr>
          <w:szCs w:val="20"/>
          <w:lang w:val="sl-SI"/>
        </w:rPr>
        <w:t>s podporo storitvenega</w:t>
      </w:r>
      <w:r>
        <w:rPr>
          <w:szCs w:val="20"/>
          <w:lang w:val="sl-SI"/>
        </w:rPr>
        <w:t xml:space="preserve"> </w:t>
      </w:r>
      <w:r w:rsidRPr="0026501E">
        <w:rPr>
          <w:szCs w:val="20"/>
          <w:lang w:val="sl-SI"/>
        </w:rPr>
        <w:t>centra</w:t>
      </w:r>
      <w:r>
        <w:rPr>
          <w:szCs w:val="20"/>
          <w:lang w:val="sl-SI"/>
        </w:rPr>
        <w:t>,</w:t>
      </w:r>
    </w:p>
    <w:p w14:paraId="5E25E3C4" w14:textId="43C28E2A" w:rsidR="00234C1C" w:rsidRPr="0026501E" w:rsidRDefault="0026501E" w:rsidP="0026501E">
      <w:pPr>
        <w:pStyle w:val="Odstavekseznama"/>
        <w:numPr>
          <w:ilvl w:val="0"/>
          <w:numId w:val="11"/>
        </w:numPr>
        <w:autoSpaceDE w:val="0"/>
        <w:autoSpaceDN w:val="0"/>
        <w:adjustRightInd w:val="0"/>
        <w:spacing w:line="240" w:lineRule="auto"/>
        <w:rPr>
          <w:szCs w:val="20"/>
          <w:lang w:val="sl-SI"/>
        </w:rPr>
      </w:pPr>
      <w:r w:rsidRPr="0026501E">
        <w:rPr>
          <w:szCs w:val="20"/>
          <w:lang w:val="sl-SI"/>
        </w:rPr>
        <w:t>opravljanje drugih nalog po navodilu vodje</w:t>
      </w:r>
      <w:r w:rsidR="00234C1C" w:rsidRPr="0026501E">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2DDAE6E" w14:textId="7C362B7C" w:rsidR="005F7D24" w:rsidRPr="00234C1C" w:rsidRDefault="005F7D24" w:rsidP="00234C1C">
      <w:pPr>
        <w:numPr>
          <w:ilvl w:val="0"/>
          <w:numId w:val="9"/>
        </w:numPr>
        <w:suppressAutoHyphens/>
        <w:spacing w:line="260" w:lineRule="exact"/>
        <w:jc w:val="both"/>
        <w:rPr>
          <w:rFonts w:cs="Arial"/>
          <w:szCs w:val="20"/>
          <w:lang w:val="sl-SI"/>
        </w:rPr>
      </w:pPr>
      <w:r w:rsidRPr="005F7D24">
        <w:rPr>
          <w:rFonts w:cs="Arial"/>
          <w:szCs w:val="20"/>
          <w:lang w:val="sl-SI"/>
        </w:rPr>
        <w:t>pisno izjavo kandidata, da</w:t>
      </w:r>
      <w:r w:rsidR="00234C1C">
        <w:rPr>
          <w:rFonts w:cs="Arial"/>
          <w:szCs w:val="20"/>
          <w:lang w:val="sl-SI"/>
        </w:rPr>
        <w:t xml:space="preserve"> </w:t>
      </w:r>
      <w:r w:rsidRPr="00234C1C">
        <w:rPr>
          <w:rFonts w:cs="Arial"/>
          <w:szCs w:val="20"/>
          <w:lang w:val="sl-SI"/>
        </w:rPr>
        <w:t xml:space="preserve">za namen postopka zaposlitve dovoljuje Ministrstvu za </w:t>
      </w:r>
      <w:r w:rsidR="00FF2391">
        <w:rPr>
          <w:rFonts w:cs="Arial"/>
          <w:szCs w:val="20"/>
          <w:lang w:val="sl-SI"/>
        </w:rPr>
        <w:t>digitalno preobrazbo</w:t>
      </w:r>
      <w:r w:rsidRPr="00234C1C">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2590EB05" w:rsidR="005F7D24" w:rsidRPr="005F7D24" w:rsidRDefault="0026501E" w:rsidP="00400861">
      <w:pPr>
        <w:spacing w:line="260" w:lineRule="exact"/>
        <w:jc w:val="both"/>
        <w:rPr>
          <w:rFonts w:cs="Arial"/>
          <w:szCs w:val="20"/>
          <w:lang w:val="sl-SI"/>
        </w:rPr>
      </w:pPr>
      <w:r w:rsidRPr="0026501E">
        <w:rPr>
          <w:rFonts w:cs="Arial"/>
          <w:color w:val="000000"/>
          <w:szCs w:val="20"/>
          <w:lang w:val="sl-SI"/>
        </w:rPr>
        <w:t xml:space="preserve">Ministrstvo za digitalno preobrazbo bo opravilo izbiro kandidata po predmetni objavi in z izbranim kandidatom sklenilo delovno razmerje za določen čas do 30. 11. 2026 oziroma do konca trajanja projekta </w:t>
      </w:r>
      <w:r w:rsidRPr="0026501E">
        <w:rPr>
          <w:rFonts w:cs="Arial"/>
          <w:b/>
          <w:bCs/>
          <w:color w:val="000000"/>
          <w:szCs w:val="20"/>
          <w:lang w:val="sl-SI"/>
        </w:rPr>
        <w:t>Modernizacija sistema podpore uporabnikom</w:t>
      </w:r>
      <w:r w:rsidRPr="0026501E">
        <w:rPr>
          <w:rFonts w:cs="Arial"/>
          <w:color w:val="000000"/>
          <w:szCs w:val="20"/>
          <w:lang w:val="sl-SI"/>
        </w:rPr>
        <w:t xml:space="preserve"> (v nadaljevanju: projekt), in sicer s polnim delovnim časom in 6-mesečnim poskusnim delom.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61F59319" w:rsidR="005F7D24" w:rsidRPr="005F7D24" w:rsidRDefault="0026501E" w:rsidP="00400861">
      <w:pPr>
        <w:spacing w:line="260" w:lineRule="exact"/>
        <w:jc w:val="both"/>
        <w:rPr>
          <w:rFonts w:cs="Arial"/>
          <w:color w:val="000000"/>
          <w:szCs w:val="20"/>
          <w:lang w:val="sl-SI"/>
        </w:rPr>
      </w:pPr>
      <w:r w:rsidRPr="005F7D24">
        <w:rPr>
          <w:rFonts w:cs="Arial"/>
          <w:color w:val="000000"/>
          <w:szCs w:val="20"/>
          <w:lang w:val="sl-SI"/>
        </w:rPr>
        <w:t>Zaposlit</w:t>
      </w:r>
      <w:r>
        <w:rPr>
          <w:rFonts w:cs="Arial"/>
          <w:color w:val="000000"/>
          <w:szCs w:val="20"/>
          <w:lang w:val="sl-SI"/>
        </w:rPr>
        <w:t>ev</w:t>
      </w:r>
      <w:r w:rsidRPr="005F7D24">
        <w:rPr>
          <w:rFonts w:cs="Arial"/>
          <w:color w:val="000000"/>
          <w:szCs w:val="20"/>
          <w:lang w:val="sl-SI"/>
        </w:rPr>
        <w:t xml:space="preserve"> financira Evropska unija – NextGenerationEU v okviru projekta </w:t>
      </w:r>
      <w:r w:rsidRPr="008C3A7E">
        <w:rPr>
          <w:rFonts w:cs="Arial"/>
          <w:color w:val="000000"/>
          <w:szCs w:val="20"/>
          <w:lang w:val="sl-SI"/>
        </w:rPr>
        <w:t>Modernizacija sistema podpore uporabnikom</w:t>
      </w:r>
      <w:r w:rsidR="005F7D24" w:rsidRPr="005F7D24">
        <w:rPr>
          <w:rFonts w:cs="Arial"/>
          <w:color w:val="000000"/>
          <w:szCs w:val="20"/>
          <w:lang w:val="sl-SI"/>
        </w:rPr>
        <w:t>.</w:t>
      </w:r>
    </w:p>
    <w:p w14:paraId="68F58B53" w14:textId="77777777" w:rsidR="005F7D24" w:rsidRPr="005F7D24" w:rsidRDefault="005F7D24" w:rsidP="00400861">
      <w:pPr>
        <w:spacing w:line="260" w:lineRule="exact"/>
        <w:jc w:val="both"/>
        <w:rPr>
          <w:rFonts w:cs="Arial"/>
          <w:szCs w:val="20"/>
          <w:lang w:val="sl-SI"/>
        </w:rPr>
      </w:pPr>
    </w:p>
    <w:p w14:paraId="2EEEE10B" w14:textId="3B669A2D"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10B7F531"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234C1C">
        <w:rPr>
          <w:rFonts w:cs="Arial"/>
          <w:szCs w:val="20"/>
          <w:lang w:val="sl-SI"/>
        </w:rPr>
        <w:t>sistemski administrator VII/2-II</w:t>
      </w:r>
      <w:r w:rsidRPr="00AD33AD">
        <w:rPr>
          <w:rFonts w:cs="Arial"/>
          <w:szCs w:val="20"/>
          <w:lang w:val="sl-SI"/>
        </w:rPr>
        <w:t xml:space="preserve"> (šifra DM </w:t>
      </w:r>
      <w:r w:rsidR="00AD33AD" w:rsidRPr="00AD33AD">
        <w:rPr>
          <w:rFonts w:cs="Arial"/>
          <w:szCs w:val="20"/>
          <w:lang w:val="sl-SI"/>
        </w:rPr>
        <w:t>3</w:t>
      </w:r>
      <w:r w:rsidR="0026501E">
        <w:rPr>
          <w:rFonts w:cs="Arial"/>
          <w:szCs w:val="20"/>
          <w:lang w:val="sl-SI"/>
        </w:rPr>
        <w:t>16</w:t>
      </w:r>
      <w:r w:rsidRPr="00AD33AD">
        <w:rPr>
          <w:rFonts w:cs="Arial"/>
          <w:szCs w:val="20"/>
          <w:lang w:val="sl-SI"/>
        </w:rPr>
        <w:t xml:space="preserve">) v Ministrstvu za digitalno preobrazbo, </w:t>
      </w:r>
      <w:r w:rsidR="00CE4D53" w:rsidRPr="00CE4D53">
        <w:rPr>
          <w:rFonts w:cs="Arial"/>
          <w:szCs w:val="20"/>
          <w:lang w:val="sl-SI"/>
        </w:rPr>
        <w:t xml:space="preserve">Direktoratu za podporo uporabnikom, </w:t>
      </w:r>
      <w:r w:rsidR="0026501E">
        <w:rPr>
          <w:rFonts w:cs="Arial"/>
          <w:szCs w:val="20"/>
          <w:lang w:val="sl-SI"/>
        </w:rPr>
        <w:t>Enotnem kontaktnem centru</w:t>
      </w:r>
      <w:r w:rsidRPr="005F7D24">
        <w:rPr>
          <w:rFonts w:cs="Arial"/>
          <w:szCs w:val="20"/>
          <w:lang w:val="sl-SI"/>
        </w:rPr>
        <w:t xml:space="preserve">, št. </w:t>
      </w:r>
      <w:r w:rsidR="00435313" w:rsidRPr="00435313">
        <w:rPr>
          <w:rFonts w:cs="Arial"/>
          <w:szCs w:val="20"/>
          <w:lang w:val="sl-SI"/>
        </w:rPr>
        <w:t>110-</w:t>
      </w:r>
      <w:r w:rsidR="00305758">
        <w:rPr>
          <w:rFonts w:cs="Arial"/>
          <w:szCs w:val="20"/>
          <w:lang w:val="sl-SI"/>
        </w:rPr>
        <w:t>3</w:t>
      </w:r>
      <w:r w:rsidR="0007146A">
        <w:rPr>
          <w:rFonts w:cs="Arial"/>
          <w:szCs w:val="20"/>
          <w:lang w:val="sl-SI"/>
        </w:rPr>
        <w:t>8</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 xml:space="preserve">na </w:t>
      </w:r>
      <w:r w:rsidRPr="005F7D24">
        <w:rPr>
          <w:rFonts w:cs="Arial"/>
          <w:b/>
          <w:bCs/>
          <w:szCs w:val="20"/>
          <w:lang w:val="sl-SI"/>
        </w:rPr>
        <w:lastRenderedPageBreak/>
        <w:t>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00B845AD"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A1656E" w:rsidRPr="00A1656E">
        <w:rPr>
          <w:rFonts w:cs="Arial"/>
          <w:szCs w:val="20"/>
          <w:lang w:val="sl-SI"/>
        </w:rPr>
        <w:t xml:space="preserve">mag. </w:t>
      </w:r>
      <w:r w:rsidR="00C72419">
        <w:rPr>
          <w:rFonts w:cs="Arial"/>
          <w:szCs w:val="20"/>
          <w:lang w:val="sl-SI"/>
        </w:rPr>
        <w:t>Lea Šraj</w:t>
      </w:r>
      <w:r w:rsidR="00A1656E" w:rsidRPr="00A1656E">
        <w:rPr>
          <w:rFonts w:cs="Arial"/>
          <w:szCs w:val="20"/>
          <w:lang w:val="sl-SI"/>
        </w:rPr>
        <w:t xml:space="preserve">, tel. št. </w:t>
      </w:r>
      <w:r w:rsidR="00C72419" w:rsidRPr="00C72419">
        <w:rPr>
          <w:rFonts w:cs="Arial"/>
          <w:szCs w:val="20"/>
          <w:lang w:val="sl-SI"/>
        </w:rPr>
        <w:t>041 495 036</w:t>
      </w:r>
      <w:r w:rsidRPr="005F7D24">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CF0728D"/>
    <w:multiLevelType w:val="hybridMultilevel"/>
    <w:tmpl w:val="09045A54"/>
    <w:lvl w:ilvl="0" w:tplc="D63E7F42">
      <w:start w:val="1"/>
      <w:numFmt w:val="bullet"/>
      <w:lvlText w:val=""/>
      <w:lvlJc w:val="left"/>
      <w:pPr>
        <w:ind w:left="360" w:hanging="360"/>
      </w:pPr>
      <w:rPr>
        <w:rFonts w:ascii="Symbol" w:hAnsi="Symbol" w:hint="default"/>
      </w:rPr>
    </w:lvl>
    <w:lvl w:ilvl="1" w:tplc="AABC84C4">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0"/>
  </w:num>
  <w:num w:numId="2" w16cid:durableId="1240021307">
    <w:abstractNumId w:val="4"/>
  </w:num>
  <w:num w:numId="3" w16cid:durableId="954873289">
    <w:abstractNumId w:val="7"/>
  </w:num>
  <w:num w:numId="4" w16cid:durableId="470372020">
    <w:abstractNumId w:val="5"/>
  </w:num>
  <w:num w:numId="5" w16cid:durableId="588537497">
    <w:abstractNumId w:val="9"/>
  </w:num>
  <w:num w:numId="6" w16cid:durableId="1428382753">
    <w:abstractNumId w:val="3"/>
  </w:num>
  <w:num w:numId="7" w16cid:durableId="1565607089">
    <w:abstractNumId w:val="1"/>
  </w:num>
  <w:num w:numId="8" w16cid:durableId="919410266">
    <w:abstractNumId w:val="8"/>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21307945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75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146A"/>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4C1C"/>
    <w:rsid w:val="0023648F"/>
    <w:rsid w:val="00241422"/>
    <w:rsid w:val="00241575"/>
    <w:rsid w:val="00250E13"/>
    <w:rsid w:val="0025138A"/>
    <w:rsid w:val="0025186A"/>
    <w:rsid w:val="00252BC5"/>
    <w:rsid w:val="00254A2A"/>
    <w:rsid w:val="0025508F"/>
    <w:rsid w:val="00256EB7"/>
    <w:rsid w:val="00263355"/>
    <w:rsid w:val="0026501E"/>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5B2A"/>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04A"/>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77E11"/>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656E"/>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17C6"/>
    <w:rsid w:val="00C722D5"/>
    <w:rsid w:val="00C72419"/>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4D53"/>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D7A"/>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461"/>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391"/>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85</TotalTime>
  <Pages>3</Pages>
  <Words>920</Words>
  <Characters>5896</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6803</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19</cp:revision>
  <cp:lastPrinted>2021-10-08T09:50:00Z</cp:lastPrinted>
  <dcterms:created xsi:type="dcterms:W3CDTF">2023-04-20T11:29:00Z</dcterms:created>
  <dcterms:modified xsi:type="dcterms:W3CDTF">2023-08-24T14:32:00Z</dcterms:modified>
</cp:coreProperties>
</file>