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3AA5D" w14:textId="77777777" w:rsidR="00407426" w:rsidRPr="00D31A21" w:rsidRDefault="00407426" w:rsidP="00125F09">
      <w:pPr>
        <w:rPr>
          <w:color w:val="003366"/>
        </w:rPr>
      </w:pPr>
    </w:p>
    <w:p w14:paraId="3D7F5AB3" w14:textId="70BE723B" w:rsidR="00720F18" w:rsidRPr="00D31A21" w:rsidRDefault="00720F18" w:rsidP="00125F09">
      <w:pPr>
        <w:pStyle w:val="Naslov1"/>
      </w:pPr>
      <w:r w:rsidRPr="00D31A21">
        <w:t>IDENTIFIKACIJSKI KARTON</w:t>
      </w:r>
    </w:p>
    <w:p w14:paraId="0FE38035" w14:textId="7016C4F7" w:rsidR="00720F18" w:rsidRPr="00D31A21" w:rsidRDefault="00D179BC" w:rsidP="00125F09">
      <w:r w:rsidRPr="00D31A21">
        <w:t>Organi državne uprave pred vzpostavitvijo vsakega projekta, nabave in  vzdrževanja ter nadgradnje, ki vključuje katero koli rešitev na informacijsko-komunikacijskih sistemih državne uprave, katere ocenjena vrednost brez DDV je enaka ali višja od zneska, določenega v prvi alineji točke a) prvega odstavka 21. člena Zakona o javnem naročanju (Uradni list RS, št. 91/15, 14/18, 121/21</w:t>
      </w:r>
      <w:r w:rsidR="17BA471F" w:rsidRPr="00D31A21">
        <w:t>,</w:t>
      </w:r>
      <w:r w:rsidRPr="00D31A21">
        <w:rPr>
          <w:rFonts w:asciiTheme="minorHAnsi" w:eastAsiaTheme="minorEastAsia" w:hAnsiTheme="minorHAnsi"/>
        </w:rPr>
        <w:t xml:space="preserve"> 10/22</w:t>
      </w:r>
      <w:r w:rsidR="73408ABF" w:rsidRPr="00D31A21">
        <w:rPr>
          <w:rFonts w:asciiTheme="minorHAnsi" w:eastAsiaTheme="minorEastAsia" w:hAnsiTheme="minorHAnsi"/>
        </w:rPr>
        <w:t xml:space="preserve">– ZNUZSZS, </w:t>
      </w:r>
      <w:hyperlink r:id="rId11">
        <w:r w:rsidR="73408ABF" w:rsidRPr="00D31A21">
          <w:rPr>
            <w:rFonts w:asciiTheme="minorHAnsi" w:eastAsiaTheme="minorEastAsia" w:hAnsiTheme="minorHAnsi"/>
          </w:rPr>
          <w:t>28/23</w:t>
        </w:r>
      </w:hyperlink>
      <w:r w:rsidR="73408ABF" w:rsidRPr="00D31A21">
        <w:rPr>
          <w:rFonts w:asciiTheme="minorHAnsi" w:eastAsiaTheme="minorEastAsia" w:hAnsiTheme="minorHAnsi"/>
        </w:rPr>
        <w:t xml:space="preserve">, </w:t>
      </w:r>
      <w:hyperlink r:id="rId12">
        <w:r w:rsidR="73408ABF" w:rsidRPr="00D31A21">
          <w:rPr>
            <w:rFonts w:asciiTheme="minorHAnsi" w:eastAsiaTheme="minorEastAsia" w:hAnsiTheme="minorHAnsi"/>
          </w:rPr>
          <w:t>88/23</w:t>
        </w:r>
      </w:hyperlink>
      <w:r w:rsidR="73408ABF" w:rsidRPr="00D31A21">
        <w:rPr>
          <w:rFonts w:asciiTheme="minorHAnsi" w:eastAsiaTheme="minorEastAsia" w:hAnsiTheme="minorHAnsi"/>
        </w:rPr>
        <w:t xml:space="preserve"> – ZOPNN-F in </w:t>
      </w:r>
      <w:hyperlink r:id="rId13">
        <w:r w:rsidR="73408ABF" w:rsidRPr="00D31A21">
          <w:rPr>
            <w:rFonts w:asciiTheme="minorHAnsi" w:eastAsiaTheme="minorEastAsia" w:hAnsiTheme="minorHAnsi"/>
          </w:rPr>
          <w:t>83/25</w:t>
        </w:r>
      </w:hyperlink>
      <w:r w:rsidR="73408ABF" w:rsidRPr="00D31A21">
        <w:rPr>
          <w:rFonts w:asciiTheme="minorHAnsi" w:eastAsiaTheme="minorEastAsia" w:hAnsiTheme="minorHAnsi"/>
        </w:rPr>
        <w:t xml:space="preserve"> – ZOUL</w:t>
      </w:r>
      <w:r w:rsidRPr="00D31A21">
        <w:rPr>
          <w:rFonts w:asciiTheme="minorHAnsi" w:eastAsiaTheme="minorEastAsia" w:hAnsiTheme="minorHAnsi"/>
        </w:rPr>
        <w:t xml:space="preserve">), </w:t>
      </w:r>
      <w:r w:rsidRPr="00D31A21">
        <w:t>od sveta pridobijo predhodno mnenje.</w:t>
      </w:r>
    </w:p>
    <w:p w14:paraId="4A285836" w14:textId="5F2108A7" w:rsidR="002B7373" w:rsidRPr="00D31A21" w:rsidRDefault="002B7373" w:rsidP="00125F09">
      <w:pPr>
        <w:rPr>
          <w:b/>
          <w:bCs/>
          <w:color w:val="003366"/>
        </w:rPr>
      </w:pPr>
      <w:r w:rsidRPr="00D31A21">
        <w:rPr>
          <w:b/>
          <w:bCs/>
          <w:color w:val="003366"/>
        </w:rPr>
        <w:t>K identifikacijskemu kartonu je treba priložiti ustrezno dokumentacijo, ki omogoča presojo investicije (npr. tehnično, projektno ali razpisno dokumentacijo).</w:t>
      </w:r>
    </w:p>
    <w:tbl>
      <w:tblPr>
        <w:tblStyle w:val="Tabelamrea"/>
        <w:tblW w:w="9207" w:type="dxa"/>
        <w:tblInd w:w="-147" w:type="dxa"/>
        <w:tblLayout w:type="fixed"/>
        <w:tblLook w:val="04A0" w:firstRow="1" w:lastRow="0" w:firstColumn="1" w:lastColumn="0" w:noHBand="0" w:noVBand="1"/>
        <w:tblCaption w:val="Tabela ID kartona"/>
        <w:tblDescription w:val="Izpolni se vse podatke v tabeli po sklopih: Konatktni podatki, Identifikacija in klasifikacija, Namen in cilji investicije, "/>
      </w:tblPr>
      <w:tblGrid>
        <w:gridCol w:w="714"/>
        <w:gridCol w:w="2835"/>
        <w:gridCol w:w="5658"/>
      </w:tblGrid>
      <w:tr w:rsidR="008943E7" w:rsidRPr="00D31A21" w14:paraId="53274C51" w14:textId="77777777" w:rsidTr="009262CC"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68706DEA" w14:textId="408C79A0" w:rsidR="002F1792" w:rsidRPr="00D31A21" w:rsidRDefault="00E73433" w:rsidP="00125F09">
            <w:r w:rsidRPr="00D31A21">
              <w:t>1.</w:t>
            </w:r>
          </w:p>
        </w:tc>
        <w:tc>
          <w:tcPr>
            <w:tcW w:w="8493" w:type="dxa"/>
            <w:gridSpan w:val="2"/>
            <w:tcBorders>
              <w:left w:val="single" w:sz="4" w:space="0" w:color="3E7C94"/>
            </w:tcBorders>
            <w:shd w:val="clear" w:color="auto" w:fill="0F4761" w:themeFill="accent1" w:themeFillShade="BF"/>
          </w:tcPr>
          <w:p w14:paraId="14CB37C5" w14:textId="7EDC6736" w:rsidR="002F1792" w:rsidRPr="00D31A21" w:rsidRDefault="002F1792" w:rsidP="00125F09">
            <w:pPr>
              <w:rPr>
                <w:b/>
                <w:bCs/>
                <w:color w:val="FFFFFF" w:themeColor="background1"/>
              </w:rPr>
            </w:pPr>
            <w:r w:rsidRPr="00D31A21">
              <w:rPr>
                <w:b/>
                <w:bCs/>
                <w:color w:val="FFFFFF" w:themeColor="background1"/>
              </w:rPr>
              <w:t>KONTAKTNI PODATKI</w:t>
            </w:r>
          </w:p>
        </w:tc>
      </w:tr>
      <w:tr w:rsidR="00E73433" w:rsidRPr="00D31A21" w14:paraId="2C405983" w14:textId="77777777" w:rsidTr="009262CC"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6CB0E642" w14:textId="6C82AF37" w:rsidR="002F1792" w:rsidRPr="00D31A21" w:rsidRDefault="00E73433" w:rsidP="00125F09">
            <w:r w:rsidRPr="00D31A21">
              <w:t>1.1.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25A7B1C5" w14:textId="3C35880B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Predlagatelj oz. organ</w:t>
            </w:r>
          </w:p>
        </w:tc>
        <w:tc>
          <w:tcPr>
            <w:tcW w:w="5658" w:type="dxa"/>
            <w:shd w:val="clear" w:color="auto" w:fill="FFFFFF" w:themeFill="background1"/>
          </w:tcPr>
          <w:p w14:paraId="2D5B8D16" w14:textId="77777777" w:rsidR="002F1792" w:rsidRPr="00D31A21" w:rsidRDefault="002F1792" w:rsidP="00125F09">
            <w:pPr>
              <w:rPr>
                <w:color w:val="000000" w:themeColor="text1"/>
              </w:rPr>
            </w:pPr>
          </w:p>
        </w:tc>
      </w:tr>
      <w:tr w:rsidR="00E73433" w:rsidRPr="00D31A21" w14:paraId="38EA3F5D" w14:textId="77777777" w:rsidTr="009262CC"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62C6E244" w14:textId="081D7B56" w:rsidR="002F1792" w:rsidRPr="00D31A21" w:rsidRDefault="00E73433" w:rsidP="00125F09">
            <w:r w:rsidRPr="00D31A21">
              <w:t>1.2.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2B3F1654" w14:textId="202CC75D" w:rsidR="006B217B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 xml:space="preserve">Ime in priimek </w:t>
            </w:r>
            <w:r w:rsidR="266A6B7B" w:rsidRPr="00D31A21">
              <w:rPr>
                <w:color w:val="000000" w:themeColor="text1"/>
              </w:rPr>
              <w:t>predlagatelja vloge</w:t>
            </w:r>
            <w:r w:rsidR="006B217B" w:rsidRPr="00D31A21">
              <w:rPr>
                <w:color w:val="000000" w:themeColor="text1"/>
              </w:rPr>
              <w:t>:</w:t>
            </w:r>
          </w:p>
          <w:p w14:paraId="3BB6CC3C" w14:textId="5D9D29E3" w:rsidR="002F1792" w:rsidRPr="00D31A21" w:rsidRDefault="006B217B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 xml:space="preserve">(po potrebi </w:t>
            </w:r>
            <w:r w:rsidR="002F1792" w:rsidRPr="00D31A21">
              <w:rPr>
                <w:color w:val="000000" w:themeColor="text1"/>
              </w:rPr>
              <w:t>kontaktn</w:t>
            </w:r>
            <w:r w:rsidR="00D11BCC" w:rsidRPr="00D31A21">
              <w:rPr>
                <w:color w:val="000000" w:themeColor="text1"/>
              </w:rPr>
              <w:t>e</w:t>
            </w:r>
            <w:r w:rsidRPr="00D31A21">
              <w:rPr>
                <w:color w:val="000000" w:themeColor="text1"/>
              </w:rPr>
              <w:t xml:space="preserve"> oseb</w:t>
            </w:r>
            <w:r w:rsidR="00D11BCC" w:rsidRPr="00D31A21">
              <w:rPr>
                <w:color w:val="000000" w:themeColor="text1"/>
              </w:rPr>
              <w:t>e</w:t>
            </w:r>
            <w:r w:rsidRPr="00D31A21">
              <w:rPr>
                <w:color w:val="000000" w:themeColor="text1"/>
              </w:rPr>
              <w:t xml:space="preserve">) </w:t>
            </w:r>
          </w:p>
        </w:tc>
        <w:tc>
          <w:tcPr>
            <w:tcW w:w="5658" w:type="dxa"/>
            <w:shd w:val="clear" w:color="auto" w:fill="FFFFFF" w:themeFill="background1"/>
          </w:tcPr>
          <w:p w14:paraId="6EC5E4DF" w14:textId="77777777" w:rsidR="002F1792" w:rsidRPr="00D31A21" w:rsidRDefault="002F1792" w:rsidP="00125F09">
            <w:pPr>
              <w:rPr>
                <w:color w:val="000000" w:themeColor="text1"/>
              </w:rPr>
            </w:pPr>
          </w:p>
        </w:tc>
      </w:tr>
      <w:tr w:rsidR="00E73433" w:rsidRPr="00D31A21" w14:paraId="175779F9" w14:textId="77777777" w:rsidTr="009262CC"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62DD6D8C" w14:textId="7A9006A4" w:rsidR="002F1792" w:rsidRPr="00D31A21" w:rsidRDefault="00E73433" w:rsidP="00125F09">
            <w:r w:rsidRPr="00D31A21">
              <w:t>1.3.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0D8DB279" w14:textId="02E33E65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 xml:space="preserve">Elektronski naslov </w:t>
            </w:r>
          </w:p>
        </w:tc>
        <w:tc>
          <w:tcPr>
            <w:tcW w:w="5658" w:type="dxa"/>
            <w:shd w:val="clear" w:color="auto" w:fill="FFFFFF" w:themeFill="background1"/>
          </w:tcPr>
          <w:p w14:paraId="10047DB6" w14:textId="77777777" w:rsidR="002F1792" w:rsidRPr="00D31A21" w:rsidRDefault="002F1792" w:rsidP="00125F09">
            <w:pPr>
              <w:rPr>
                <w:color w:val="000000" w:themeColor="text1"/>
              </w:rPr>
            </w:pPr>
          </w:p>
        </w:tc>
      </w:tr>
      <w:tr w:rsidR="00E73433" w:rsidRPr="00D31A21" w14:paraId="3CB23439" w14:textId="77777777" w:rsidTr="009262CC"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6D92B745" w14:textId="03FF48AA" w:rsidR="002F1792" w:rsidRPr="00D31A21" w:rsidRDefault="00E73433" w:rsidP="00125F09">
            <w:r w:rsidRPr="00D31A21">
              <w:t>1.4.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2E8633A7" w14:textId="63C0914A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 xml:space="preserve">Telefonska številka </w:t>
            </w:r>
          </w:p>
        </w:tc>
        <w:tc>
          <w:tcPr>
            <w:tcW w:w="5658" w:type="dxa"/>
            <w:shd w:val="clear" w:color="auto" w:fill="FFFFFF" w:themeFill="background1"/>
          </w:tcPr>
          <w:p w14:paraId="6D785718" w14:textId="77777777" w:rsidR="002F1792" w:rsidRPr="00D31A21" w:rsidRDefault="002F1792" w:rsidP="00125F09">
            <w:pPr>
              <w:rPr>
                <w:color w:val="000000" w:themeColor="text1"/>
              </w:rPr>
            </w:pPr>
          </w:p>
        </w:tc>
      </w:tr>
      <w:tr w:rsidR="003B1A39" w:rsidRPr="00D31A21" w14:paraId="5EFA1371" w14:textId="77777777" w:rsidTr="009262CC"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4A3604EB" w14:textId="724B6F9C" w:rsidR="002F1792" w:rsidRPr="00D31A21" w:rsidRDefault="000175A0" w:rsidP="00125F09">
            <w:r w:rsidRPr="00D31A21">
              <w:t>2.</w:t>
            </w:r>
          </w:p>
        </w:tc>
        <w:tc>
          <w:tcPr>
            <w:tcW w:w="8493" w:type="dxa"/>
            <w:gridSpan w:val="2"/>
            <w:tcBorders>
              <w:left w:val="single" w:sz="4" w:space="0" w:color="3E7C94"/>
            </w:tcBorders>
            <w:shd w:val="clear" w:color="auto" w:fill="0F4761" w:themeFill="accent1" w:themeFillShade="BF"/>
          </w:tcPr>
          <w:p w14:paraId="7551D234" w14:textId="681EF055" w:rsidR="002F1792" w:rsidRPr="00D31A21" w:rsidRDefault="000175A0" w:rsidP="00125F09">
            <w:pPr>
              <w:rPr>
                <w:b/>
                <w:color w:val="FFFFFF" w:themeColor="background1"/>
                <w:highlight w:val="lightGray"/>
              </w:rPr>
            </w:pPr>
            <w:r w:rsidRPr="00D31A21">
              <w:rPr>
                <w:b/>
                <w:bCs/>
                <w:color w:val="FFFFFF" w:themeColor="background1"/>
              </w:rPr>
              <w:t xml:space="preserve">IDENTIFIKACIJA IN KLASIFIKACIJA </w:t>
            </w:r>
            <w:r w:rsidR="5B630381" w:rsidRPr="00D31A21">
              <w:rPr>
                <w:b/>
                <w:bCs/>
                <w:color w:val="FFFFFF" w:themeColor="background1"/>
              </w:rPr>
              <w:t>VLOGE</w:t>
            </w:r>
          </w:p>
        </w:tc>
      </w:tr>
      <w:tr w:rsidR="00E73433" w:rsidRPr="00D31A21" w14:paraId="5D33D592" w14:textId="77777777" w:rsidTr="009262CC"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40A1CC74" w14:textId="3087FE6D" w:rsidR="002F1792" w:rsidRPr="00D31A21" w:rsidRDefault="00E73433" w:rsidP="00125F09">
            <w:r w:rsidRPr="00D31A21">
              <w:t>2</w:t>
            </w:r>
            <w:r w:rsidR="000175A0" w:rsidRPr="00D31A21">
              <w:t>.1.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3C02FBD0" w14:textId="15678D3B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NAZIV INVESTICIJE / PROJEKTA</w:t>
            </w:r>
          </w:p>
        </w:tc>
        <w:tc>
          <w:tcPr>
            <w:tcW w:w="5658" w:type="dxa"/>
            <w:shd w:val="clear" w:color="auto" w:fill="FFFFFF" w:themeFill="background1"/>
          </w:tcPr>
          <w:p w14:paraId="00BC91D9" w14:textId="18381ED1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</w:p>
        </w:tc>
      </w:tr>
      <w:tr w:rsidR="00E73433" w:rsidRPr="00D31A21" w14:paraId="6A35FBBF" w14:textId="77777777" w:rsidTr="009262CC">
        <w:trPr>
          <w:trHeight w:val="555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55AC8B5A" w14:textId="6273CBDF" w:rsidR="002F1792" w:rsidRPr="00D31A21" w:rsidRDefault="00E73433" w:rsidP="00125F09">
            <w:r w:rsidRPr="00D31A21">
              <w:t>2.</w:t>
            </w:r>
            <w:r w:rsidR="000175A0" w:rsidRPr="00D31A21">
              <w:t>2.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582FCEBF" w14:textId="1A2D4493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NAČIN IZVEDBE</w:t>
            </w:r>
          </w:p>
          <w:p w14:paraId="32594655" w14:textId="385B200C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Označi se samo ena možnost.</w:t>
            </w:r>
          </w:p>
        </w:tc>
        <w:tc>
          <w:tcPr>
            <w:tcW w:w="5658" w:type="dxa"/>
            <w:shd w:val="clear" w:color="auto" w:fill="FFFFFF" w:themeFill="background1"/>
          </w:tcPr>
          <w:p w14:paraId="69939E6D" w14:textId="154A41C3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26754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Projekt</w:t>
            </w:r>
          </w:p>
          <w:p w14:paraId="4F7C899E" w14:textId="570894D8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10086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BB99FE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1BB99FE2" w:rsidRPr="00D31A21">
              <w:rPr>
                <w:color w:val="000000" w:themeColor="text1"/>
              </w:rPr>
              <w:t xml:space="preserve"> </w:t>
            </w:r>
            <w:r w:rsidR="0A99E535" w:rsidRPr="00D31A21">
              <w:rPr>
                <w:color w:val="000000" w:themeColor="text1"/>
              </w:rPr>
              <w:t>Javno naročilo za enkraten nakup</w:t>
            </w:r>
          </w:p>
          <w:p w14:paraId="25EC02D9" w14:textId="656E0BBA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27787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</w:t>
            </w:r>
            <w:r w:rsidR="11C2FC3F" w:rsidRPr="00D31A21">
              <w:rPr>
                <w:color w:val="000000" w:themeColor="text1"/>
              </w:rPr>
              <w:t xml:space="preserve">Javno naročilo </w:t>
            </w:r>
            <w:r w:rsidR="002F1792" w:rsidRPr="00D31A21">
              <w:rPr>
                <w:color w:val="000000" w:themeColor="text1"/>
              </w:rPr>
              <w:t xml:space="preserve">Pogodbeno vzdrževanje </w:t>
            </w:r>
          </w:p>
        </w:tc>
      </w:tr>
      <w:tr w:rsidR="00E73433" w:rsidRPr="00D31A21" w14:paraId="54E59DDE" w14:textId="77777777" w:rsidTr="009262CC"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3777E6FD" w14:textId="394A1BBA" w:rsidR="002F1792" w:rsidRPr="00D31A21" w:rsidRDefault="00E73433" w:rsidP="00125F09">
            <w:r w:rsidRPr="00D31A21">
              <w:t>2.</w:t>
            </w:r>
            <w:r w:rsidR="000175A0" w:rsidRPr="00D31A21">
              <w:t>3.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315AB8F2" w14:textId="576ACE44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VRSTA INVESTICIJE</w:t>
            </w:r>
          </w:p>
          <w:p w14:paraId="0223D958" w14:textId="7ED81470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Označite vse ustrezne možnosti.</w:t>
            </w:r>
          </w:p>
        </w:tc>
        <w:tc>
          <w:tcPr>
            <w:tcW w:w="5658" w:type="dxa"/>
            <w:shd w:val="clear" w:color="auto" w:fill="FFFFFF" w:themeFill="background1"/>
          </w:tcPr>
          <w:p w14:paraId="7405A633" w14:textId="7540A493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31217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Razvoj ali uvedba nove informacijske rešitve</w:t>
            </w:r>
          </w:p>
          <w:p w14:paraId="2D624587" w14:textId="4CED8FF4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204147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Nadgradnja obstoječe programske rešitve</w:t>
            </w:r>
          </w:p>
          <w:p w14:paraId="2024ACB7" w14:textId="6E3B724D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90259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Investicijsko vzdrževanje programske rešitve</w:t>
            </w:r>
          </w:p>
          <w:p w14:paraId="43DC8C23" w14:textId="66F0142A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40506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Nakup programske opreme ali licenc</w:t>
            </w:r>
          </w:p>
          <w:p w14:paraId="10FD915A" w14:textId="77777777" w:rsidR="002F1792" w:rsidRPr="00D31A21" w:rsidRDefault="002F1792" w:rsidP="00125F09">
            <w:pPr>
              <w:rPr>
                <w:color w:val="000000" w:themeColor="text1"/>
              </w:rPr>
            </w:pPr>
          </w:p>
          <w:p w14:paraId="0B2F791D" w14:textId="4BAF7313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92831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Nakup strojne opreme</w:t>
            </w:r>
          </w:p>
          <w:p w14:paraId="3A5DB4AE" w14:textId="552D5EC0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66405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Nadgradnja strojne opreme</w:t>
            </w:r>
          </w:p>
          <w:p w14:paraId="37E941FD" w14:textId="073EFD91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05693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Investicijsko vzdrževanje strojne opreme</w:t>
            </w:r>
          </w:p>
          <w:p w14:paraId="72BB94FB" w14:textId="77777777" w:rsidR="002F1792" w:rsidRPr="00D31A21" w:rsidRDefault="002F1792" w:rsidP="00125F09">
            <w:pPr>
              <w:rPr>
                <w:color w:val="000000" w:themeColor="text1"/>
              </w:rPr>
            </w:pPr>
          </w:p>
          <w:p w14:paraId="39E6D04C" w14:textId="4209C14D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Naslednji dve polji se izpolnita samo, če investicija vključuje javno dostopen spletni portal ali digitalno storitev, namenjeno zunanjim uporabnikom.</w:t>
            </w:r>
          </w:p>
          <w:bookmarkStart w:id="0" w:name="_Hlk222565446"/>
          <w:p w14:paraId="5B5889EB" w14:textId="461D445C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98704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Vzpostavitev spletnega portala ali digitalne storitve</w:t>
            </w:r>
          </w:p>
          <w:p w14:paraId="5EDFF1F3" w14:textId="06FD8E29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58098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Prenova ali nadgradnja spletnega portala ali digitalne</w:t>
            </w:r>
            <w:r w:rsidR="00B03AA1" w:rsidRPr="00D31A21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8437D95" wp14:editId="79EB1592">
                      <wp:simplePos x="0" y="0"/>
                      <wp:positionH relativeFrom="column">
                        <wp:posOffset>3127692</wp:posOffset>
                      </wp:positionH>
                      <wp:positionV relativeFrom="paragraph">
                        <wp:posOffset>86360</wp:posOffset>
                      </wp:positionV>
                      <wp:extent cx="237067" cy="334843"/>
                      <wp:effectExtent l="0" t="0" r="86995" b="65405"/>
                      <wp:wrapNone/>
                      <wp:docPr id="1320064" name="Povezovalnik: kolensk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7067" cy="334843"/>
                              </a:xfrm>
                              <a:prstGeom prst="bentConnector3">
                                <a:avLst>
                                  <a:gd name="adj1" fmla="val 10119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7C5FA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Povezovalnik: kolenski 1" o:spid="_x0000_s1026" type="#_x0000_t34" style="position:absolute;margin-left:246.25pt;margin-top:6.8pt;width:18.65pt;height:26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Wv50wEAAPkDAAAOAAAAZHJzL2Uyb0RvYy54bWysU8uu0zAQ3SPxD5b3NElzdR9R07voBTYI&#10;rnh8gGuPGyO/ZJsm/XvGbpoiQEIgNpPYnnPmzPF48zgZTY4QonK2p82qpgQsd0LZQ0+/fH7z6p6S&#10;mJgVTDsLPT1BpI/bly82o+9g7QanBQSCJDZ2o+/pkJLvqiryAQyLK+fB4qF0wbCEy3CoRGAjshtd&#10;rev6thpdED44DjHi7tP5kG4Lv5TA0wcpIySie4raUomhxH2O1XbDukNgflB8lsH+QYVhymLRheqJ&#10;JUa+BfULlVE8uOhkWnFnKiel4lB6wG6a+qduPg3MQ+kFzYl+sSn+P1r+/rizzwFtGH3son8OuYtJ&#10;BpO/qI9MxazTYhZMiXDcXLd39e0dJRyP2vbm/qbNZlZXsA8xvQVnSP7p6R5s2jlr8UpcaItZ7Pgu&#10;puKaIJYZHA8mvjaUSKPxEo5Mk6ZumoeHmXhOxxIX6ozVNsfElH5tBUknjzQpKGYPGmZgTqmu/ZW/&#10;dNJwhn8ESZTAjpoiqowe7HQgKAAVcY7Cm4UJszNMKq0XYP1n4JyfoVDG8m/AC6JUdjYtYKOsC7+r&#10;nqaLZHnOvzhw7jtbsHfiVG6+WIPzVW5vfgt5gH9cF/j1xW6/AwAA//8DAFBLAwQUAAYACAAAACEA&#10;vQUriN8AAAAJAQAADwAAAGRycy9kb3ducmV2LnhtbEyPwU7DMBBE70j8g7VIXBC1SWnUhjhVhYBD&#10;b02penXjJYmI1yF22vD3LCc4ruZp9k2+nlwnzjiE1pOGh5kCgVR521Kt4X3/er8EEaIhazpPqOEb&#10;A6yL66vcZNZfaIfnMtaCSyhkRkMTY59JGaoGnQkz3yNx9uEHZyKfQy3tYC5c7jqZKJVKZ1riD43p&#10;8bnB6rMcnYax32/Lw9eb2qn6uFluX2J5V1mtb2+mzROIiFP8g+FXn9WhYKeTH8kG0Wl4XCULRjmY&#10;pyAYWCQr3nLSkKZzkEUu/y8ofgAAAP//AwBQSwECLQAUAAYACAAAACEAtoM4kv4AAADhAQAAEwAA&#10;AAAAAAAAAAAAAAAAAAAAW0NvbnRlbnRfVHlwZXNdLnhtbFBLAQItABQABgAIAAAAIQA4/SH/1gAA&#10;AJQBAAALAAAAAAAAAAAAAAAAAC8BAABfcmVscy8ucmVsc1BLAQItABQABgAIAAAAIQDRLWv50wEA&#10;APkDAAAOAAAAAAAAAAAAAAAAAC4CAABkcnMvZTJvRG9jLnhtbFBLAQItABQABgAIAAAAIQC9BSuI&#10;3wAAAAkBAAAPAAAAAAAAAAAAAAAAAC0EAABkcnMvZG93bnJldi54bWxQSwUGAAAAAAQABADzAAAA&#10;OQUAAAAA&#10;" adj="21859" strokecolor="#156082 [3204]" strokeweight=".5pt">
                      <v:stroke endarrow="block"/>
                    </v:shape>
                  </w:pict>
                </mc:Fallback>
              </mc:AlternateContent>
            </w:r>
            <w:r w:rsidR="002F1792" w:rsidRPr="00D31A21">
              <w:rPr>
                <w:color w:val="000000" w:themeColor="text1"/>
              </w:rPr>
              <w:t xml:space="preserve"> storitve</w:t>
            </w:r>
            <w:bookmarkEnd w:id="0"/>
          </w:p>
          <w:p w14:paraId="5D624A24" w14:textId="77777777" w:rsidR="00B03AA1" w:rsidRPr="00D31A21" w:rsidRDefault="00B03AA1" w:rsidP="00125F09">
            <w:pPr>
              <w:rPr>
                <w:color w:val="000000" w:themeColor="text1"/>
              </w:rPr>
            </w:pPr>
          </w:p>
          <w:p w14:paraId="78182C1A" w14:textId="05C37ECE" w:rsidR="00B03AA1" w:rsidRPr="00D31A21" w:rsidRDefault="00B03AA1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Če gre za prenovo ali nadgradnjo navedite URL naslov obstoječega spletnega portala ali digitalne storitve:</w:t>
            </w:r>
          </w:p>
          <w:p w14:paraId="3455A69D" w14:textId="5260E338" w:rsidR="00B03AA1" w:rsidRPr="00D31A21" w:rsidRDefault="00B03AA1" w:rsidP="00125F09">
            <w:pPr>
              <w:rPr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…</w:t>
            </w:r>
          </w:p>
        </w:tc>
      </w:tr>
      <w:tr w:rsidR="00E73433" w:rsidRPr="00D31A21" w14:paraId="63AE8461" w14:textId="77777777" w:rsidTr="009262CC"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2E170B9C" w14:textId="21459E14" w:rsidR="002F1792" w:rsidRPr="00D31A21" w:rsidRDefault="00E73433" w:rsidP="00125F09">
            <w:r w:rsidRPr="00D31A21">
              <w:lastRenderedPageBreak/>
              <w:t>2.</w:t>
            </w:r>
            <w:r w:rsidR="000175A0" w:rsidRPr="00D31A21">
              <w:t>4.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5DA65F20" w14:textId="0DE53B0D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 xml:space="preserve">RAZLOG ZA IZVEDBO </w:t>
            </w:r>
          </w:p>
          <w:p w14:paraId="07E62D69" w14:textId="59EEEADF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Označi se primarni razlog za izvedbo investicije.</w:t>
            </w:r>
          </w:p>
        </w:tc>
        <w:tc>
          <w:tcPr>
            <w:tcW w:w="5658" w:type="dxa"/>
            <w:shd w:val="clear" w:color="auto" w:fill="FFFFFF" w:themeFill="background1"/>
          </w:tcPr>
          <w:p w14:paraId="56BFEE5D" w14:textId="31510181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99438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Zakonska ali regulatorna obveznost</w:t>
            </w:r>
          </w:p>
          <w:p w14:paraId="1C283A02" w14:textId="0AC73DE7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46831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Zagotavljanje neprekinjenega delovanja sistema (npr. tehnološki zastoj, varnost)</w:t>
            </w:r>
          </w:p>
          <w:p w14:paraId="4E46187F" w14:textId="71657DE2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08472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Izboljšanje ali digitalizacija poslovnega procesa</w:t>
            </w:r>
          </w:p>
          <w:p w14:paraId="1457D0CE" w14:textId="77777777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00432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Nova storitev za uporabnike</w:t>
            </w:r>
          </w:p>
          <w:p w14:paraId="227E4D1F" w14:textId="69A67D6F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80906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Nadaljevanje že potrjenega projekta ali programa</w:t>
            </w:r>
            <w:r w:rsidR="002F1792" w:rsidRPr="00D31A21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32701F0" wp14:editId="338552FC">
                      <wp:simplePos x="0" y="0"/>
                      <wp:positionH relativeFrom="column">
                        <wp:posOffset>2865754</wp:posOffset>
                      </wp:positionH>
                      <wp:positionV relativeFrom="paragraph">
                        <wp:posOffset>95462</wp:posOffset>
                      </wp:positionV>
                      <wp:extent cx="237067" cy="334843"/>
                      <wp:effectExtent l="0" t="0" r="86995" b="65405"/>
                      <wp:wrapNone/>
                      <wp:docPr id="276125675" name="Povezovalnik: kolensk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7067" cy="334843"/>
                              </a:xfrm>
                              <a:prstGeom prst="bentConnector3">
                                <a:avLst>
                                  <a:gd name="adj1" fmla="val 10119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D0E28" id="Povezovalnik: kolenski 1" o:spid="_x0000_s1026" type="#_x0000_t34" style="position:absolute;margin-left:225.65pt;margin-top:7.5pt;width:18.65pt;height:26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Wv50wEAAPkDAAAOAAAAZHJzL2Uyb0RvYy54bWysU8uu0zAQ3SPxD5b3NElzdR9R07voBTYI&#10;rnh8gGuPGyO/ZJsm/XvGbpoiQEIgNpPYnnPmzPF48zgZTY4QonK2p82qpgQsd0LZQ0+/fH7z6p6S&#10;mJgVTDsLPT1BpI/bly82o+9g7QanBQSCJDZ2o+/pkJLvqiryAQyLK+fB4qF0wbCEy3CoRGAjshtd&#10;rev6thpdED44DjHi7tP5kG4Lv5TA0wcpIySie4raUomhxH2O1XbDukNgflB8lsH+QYVhymLRheqJ&#10;JUa+BfULlVE8uOhkWnFnKiel4lB6wG6a+qduPg3MQ+kFzYl+sSn+P1r+/rizzwFtGH3son8OuYtJ&#10;BpO/qI9MxazTYhZMiXDcXLd39e0dJRyP2vbm/qbNZlZXsA8xvQVnSP7p6R5s2jlr8UpcaItZ7Pgu&#10;puKaIJYZHA8mvjaUSKPxEo5Mk6ZumoeHmXhOxxIX6ozVNsfElH5tBUknjzQpKGYPGmZgTqmu/ZW/&#10;dNJwhn8ESZTAjpoiqowe7HQgKAAVcY7Cm4UJszNMKq0XYP1n4JyfoVDG8m/AC6JUdjYtYKOsC7+r&#10;nqaLZHnOvzhw7jtbsHfiVG6+WIPzVW5vfgt5gH9cF/j1xW6/AwAA//8DAFBLAwQUAAYACAAAACEA&#10;WQ85/d8AAAAJAQAADwAAAGRycy9kb3ducmV2LnhtbEyPwU7DMBBE70j8g7VIXBC1C20ahThVhYBD&#10;b02penXjJYmI1yF22vD3LCc4ruZp9k2+nlwnzjiE1pOG+UyBQKq8banW8L5/vU9BhGjIms4TavjG&#10;AOvi+io3mfUX2uG5jLXgEgqZ0dDE2GdShqpBZ8LM90icffjBmcjnUEs7mAuXu04+KJVIZ1riD43p&#10;8bnB6rMcnYax32/Lw9eb2qn6uEm3L7G8q6zWtzfT5glExCn+wfCrz+pQsNPJj2SD6DQslvNHRjlY&#10;8iYGFmmagDhpSFYrkEUu/y8ofgAAAP//AwBQSwECLQAUAAYACAAAACEAtoM4kv4AAADhAQAAEwAA&#10;AAAAAAAAAAAAAAAAAAAAW0NvbnRlbnRfVHlwZXNdLnhtbFBLAQItABQABgAIAAAAIQA4/SH/1gAA&#10;AJQBAAALAAAAAAAAAAAAAAAAAC8BAABfcmVscy8ucmVsc1BLAQItABQABgAIAAAAIQDRLWv50wEA&#10;APkDAAAOAAAAAAAAAAAAAAAAAC4CAABkcnMvZTJvRG9jLnhtbFBLAQItABQABgAIAAAAIQBZDzn9&#10;3wAAAAkBAAAPAAAAAAAAAAAAAAAAAC0EAABkcnMvZG93bnJldi54bWxQSwUGAAAAAAQABADzAAAA&#10;OQUAAAAA&#10;" adj="21859" strokecolor="#156082 [3204]" strokeweight=".5pt">
                      <v:stroke endarrow="block"/>
                    </v:shape>
                  </w:pict>
                </mc:Fallback>
              </mc:AlternateContent>
            </w:r>
          </w:p>
          <w:p w14:paraId="2A919B2A" w14:textId="591F5F88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25772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Drugo</w:t>
            </w:r>
            <w:r w:rsidR="002F1792" w:rsidRPr="00D31A21">
              <w:rPr>
                <w:i/>
                <w:iCs/>
                <w:color w:val="000000" w:themeColor="text1"/>
              </w:rPr>
              <w:t xml:space="preserve">(dopišite) </w:t>
            </w:r>
            <w:r w:rsidR="002F1792" w:rsidRPr="00D31A21">
              <w:rPr>
                <w:color w:val="000000" w:themeColor="text1"/>
              </w:rPr>
              <w:t>: …</w:t>
            </w:r>
          </w:p>
          <w:p w14:paraId="736FF1DF" w14:textId="77777777" w:rsidR="002F1792" w:rsidRPr="00D31A21" w:rsidRDefault="002F1792" w:rsidP="00125F09">
            <w:pPr>
              <w:rPr>
                <w:color w:val="000000" w:themeColor="text1"/>
              </w:rPr>
            </w:pPr>
          </w:p>
          <w:p w14:paraId="36510364" w14:textId="1BF382C3" w:rsidR="00C21A85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Če gre za nadaljevanje, navedite naziv nadrejenega projekta ali programa:</w:t>
            </w:r>
          </w:p>
          <w:p w14:paraId="75627381" w14:textId="77777777" w:rsidR="00C21A85" w:rsidRPr="00D31A21" w:rsidRDefault="00C21A85" w:rsidP="00125F09">
            <w:pPr>
              <w:rPr>
                <w:b/>
                <w:bCs/>
                <w:color w:val="000000" w:themeColor="text1"/>
              </w:rPr>
            </w:pPr>
          </w:p>
          <w:p w14:paraId="2468CDDE" w14:textId="7B7FEADF" w:rsidR="00C21A85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…</w:t>
            </w:r>
          </w:p>
        </w:tc>
      </w:tr>
      <w:tr w:rsidR="008943E7" w:rsidRPr="00D31A21" w14:paraId="72CC622E" w14:textId="77777777" w:rsidTr="009262CC"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3D72E6EA" w14:textId="5017DE43" w:rsidR="002F1792" w:rsidRPr="00D31A21" w:rsidRDefault="00E73433" w:rsidP="00125F09">
            <w:r w:rsidRPr="00D31A21">
              <w:t>3.</w:t>
            </w:r>
          </w:p>
        </w:tc>
        <w:tc>
          <w:tcPr>
            <w:tcW w:w="8493" w:type="dxa"/>
            <w:gridSpan w:val="2"/>
            <w:tcBorders>
              <w:left w:val="single" w:sz="4" w:space="0" w:color="3E7C94"/>
            </w:tcBorders>
            <w:shd w:val="clear" w:color="auto" w:fill="0F4761" w:themeFill="accent1" w:themeFillShade="BF"/>
          </w:tcPr>
          <w:p w14:paraId="1CBBFC57" w14:textId="452527C1" w:rsidR="002F1792" w:rsidRPr="00D31A21" w:rsidRDefault="002F1792" w:rsidP="00125F09">
            <w:pPr>
              <w:rPr>
                <w:b/>
                <w:bCs/>
                <w:color w:val="FFFFFF" w:themeColor="background1"/>
              </w:rPr>
            </w:pPr>
            <w:r w:rsidRPr="00D31A21">
              <w:rPr>
                <w:b/>
                <w:bCs/>
                <w:color w:val="FFFFFF" w:themeColor="background1"/>
              </w:rPr>
              <w:t>NAMEN IN CILJI INVESTICIJE</w:t>
            </w:r>
          </w:p>
        </w:tc>
      </w:tr>
      <w:tr w:rsidR="00E73433" w:rsidRPr="00D31A21" w14:paraId="1209AE57" w14:textId="77777777" w:rsidTr="009262CC">
        <w:trPr>
          <w:trHeight w:val="987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4228731A" w14:textId="0582F3A1" w:rsidR="002F1792" w:rsidRPr="00D31A21" w:rsidRDefault="00E73433" w:rsidP="00125F09">
            <w:r w:rsidRPr="00D31A21">
              <w:t>3.1.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68BE7371" w14:textId="7C1163A4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NAMEN</w:t>
            </w:r>
          </w:p>
          <w:p w14:paraId="54B80F75" w14:textId="6730BD64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Opišite širši kontekst in razlog za investicijo – zakaj je potrebna?</w:t>
            </w:r>
          </w:p>
        </w:tc>
        <w:tc>
          <w:tcPr>
            <w:tcW w:w="5658" w:type="dxa"/>
            <w:shd w:val="clear" w:color="auto" w:fill="FFFFFF" w:themeFill="background1"/>
          </w:tcPr>
          <w:p w14:paraId="32876807" w14:textId="77777777" w:rsidR="002F1792" w:rsidRPr="00D31A21" w:rsidRDefault="002F1792" w:rsidP="00125F09">
            <w:pPr>
              <w:rPr>
                <w:color w:val="000000" w:themeColor="text1"/>
              </w:rPr>
            </w:pPr>
          </w:p>
          <w:p w14:paraId="3C7B8ABB" w14:textId="77777777" w:rsidR="000175A0" w:rsidRPr="00D31A21" w:rsidRDefault="000175A0" w:rsidP="00125F09">
            <w:pPr>
              <w:rPr>
                <w:color w:val="000000" w:themeColor="text1"/>
              </w:rPr>
            </w:pPr>
          </w:p>
          <w:p w14:paraId="2F83972F" w14:textId="77777777" w:rsidR="000175A0" w:rsidRPr="00D31A21" w:rsidRDefault="000175A0" w:rsidP="00125F09">
            <w:pPr>
              <w:rPr>
                <w:color w:val="000000" w:themeColor="text1"/>
              </w:rPr>
            </w:pPr>
          </w:p>
          <w:p w14:paraId="3435E11C" w14:textId="77777777" w:rsidR="000175A0" w:rsidRPr="00D31A21" w:rsidRDefault="000175A0" w:rsidP="00125F09">
            <w:pPr>
              <w:rPr>
                <w:color w:val="000000" w:themeColor="text1"/>
              </w:rPr>
            </w:pPr>
          </w:p>
        </w:tc>
      </w:tr>
      <w:tr w:rsidR="00E73433" w:rsidRPr="00D31A21" w14:paraId="556D88E1" w14:textId="77777777" w:rsidTr="009262CC">
        <w:trPr>
          <w:trHeight w:val="337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0A6F5654" w14:textId="79E012B3" w:rsidR="002F1792" w:rsidRPr="00D31A21" w:rsidRDefault="00E73433" w:rsidP="00125F09">
            <w:r w:rsidRPr="00D31A21">
              <w:t>3.2.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255AB3EE" w14:textId="24D49546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CILJI</w:t>
            </w:r>
          </w:p>
          <w:p w14:paraId="37647345" w14:textId="23B56577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Kaj se želi z investicijo konkretno doseči in kakšen bo končni rezultat?</w:t>
            </w:r>
          </w:p>
        </w:tc>
        <w:tc>
          <w:tcPr>
            <w:tcW w:w="5658" w:type="dxa"/>
            <w:shd w:val="clear" w:color="auto" w:fill="FFFFFF" w:themeFill="background1"/>
          </w:tcPr>
          <w:p w14:paraId="2E7F23E7" w14:textId="77777777" w:rsidR="000175A0" w:rsidRPr="00D31A21" w:rsidRDefault="000175A0" w:rsidP="00125F09">
            <w:pPr>
              <w:rPr>
                <w:color w:val="000000" w:themeColor="text1"/>
              </w:rPr>
            </w:pPr>
          </w:p>
          <w:p w14:paraId="7FA51DB6" w14:textId="77777777" w:rsidR="000175A0" w:rsidRPr="00D31A21" w:rsidRDefault="000175A0" w:rsidP="00125F09">
            <w:pPr>
              <w:rPr>
                <w:color w:val="000000" w:themeColor="text1"/>
              </w:rPr>
            </w:pPr>
          </w:p>
          <w:p w14:paraId="32768DC8" w14:textId="77777777" w:rsidR="000175A0" w:rsidRPr="00D31A21" w:rsidRDefault="000175A0" w:rsidP="00125F09">
            <w:pPr>
              <w:rPr>
                <w:color w:val="000000" w:themeColor="text1"/>
              </w:rPr>
            </w:pPr>
          </w:p>
          <w:p w14:paraId="23A6EA0C" w14:textId="04E786E3" w:rsidR="000175A0" w:rsidRPr="00D31A21" w:rsidRDefault="000175A0" w:rsidP="00125F09">
            <w:pPr>
              <w:rPr>
                <w:color w:val="000000" w:themeColor="text1"/>
              </w:rPr>
            </w:pPr>
          </w:p>
        </w:tc>
      </w:tr>
      <w:tr w:rsidR="00E73433" w:rsidRPr="00D31A21" w14:paraId="7C671E6D" w14:textId="77777777" w:rsidTr="009262CC">
        <w:trPr>
          <w:trHeight w:val="762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45068B94" w14:textId="79A46871" w:rsidR="002F1792" w:rsidRPr="00D31A21" w:rsidRDefault="00E73433" w:rsidP="00125F09">
            <w:r w:rsidRPr="00D31A21">
              <w:t>3.3.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4BB83D22" w14:textId="6C4F9B52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STRATEŠKA USKLAJENOST</w:t>
            </w:r>
          </w:p>
          <w:p w14:paraId="435FD868" w14:textId="14790B92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 xml:space="preserve">Povezava s </w:t>
            </w:r>
            <w:r w:rsidR="0063086E" w:rsidRPr="00D31A21">
              <w:rPr>
                <w:color w:val="000000" w:themeColor="text1"/>
              </w:rPr>
              <w:t>prednostnimi področji, ki jih obravnava strategije Digitalna Slovenija 2030.</w:t>
            </w:r>
          </w:p>
          <w:p w14:paraId="0FD392CD" w14:textId="247684A5" w:rsidR="002F1792" w:rsidRPr="00D31A21" w:rsidRDefault="002F1792" w:rsidP="00125F09">
            <w:pPr>
              <w:rPr>
                <w:color w:val="000000" w:themeColor="text1"/>
              </w:rPr>
            </w:pPr>
          </w:p>
        </w:tc>
        <w:tc>
          <w:tcPr>
            <w:tcW w:w="5658" w:type="dxa"/>
            <w:shd w:val="clear" w:color="auto" w:fill="FFFFFF" w:themeFill="background1"/>
          </w:tcPr>
          <w:p w14:paraId="765FCD88" w14:textId="23FCB72C" w:rsidR="0063086E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82026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86E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63086E" w:rsidRPr="00D31A21">
              <w:rPr>
                <w:color w:val="000000" w:themeColor="text1"/>
              </w:rPr>
              <w:t xml:space="preserve"> </w:t>
            </w:r>
            <w:proofErr w:type="spellStart"/>
            <w:r w:rsidR="0063086E" w:rsidRPr="00D31A21">
              <w:rPr>
                <w:color w:val="000000" w:themeColor="text1"/>
              </w:rPr>
              <w:t>Gigabitna</w:t>
            </w:r>
            <w:proofErr w:type="spellEnd"/>
            <w:r w:rsidR="0063086E" w:rsidRPr="00D31A21">
              <w:rPr>
                <w:color w:val="000000" w:themeColor="text1"/>
              </w:rPr>
              <w:t xml:space="preserve"> infrastruktura</w:t>
            </w:r>
          </w:p>
          <w:p w14:paraId="545CCAF3" w14:textId="0A54F9EF" w:rsidR="0063086E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23670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86E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63086E" w:rsidRPr="00D31A21">
              <w:rPr>
                <w:color w:val="000000" w:themeColor="text1"/>
              </w:rPr>
              <w:t xml:space="preserve"> </w:t>
            </w:r>
            <w:r w:rsidR="0063086E" w:rsidRPr="00D31A21">
              <w:rPr>
                <w:rFonts w:cs="Arial"/>
                <w:color w:val="000000" w:themeColor="text1"/>
              </w:rPr>
              <w:t>Digitalne kompetence in vključenost</w:t>
            </w:r>
          </w:p>
          <w:p w14:paraId="06E29F87" w14:textId="7F1B3C43" w:rsidR="0063086E" w:rsidRPr="00D31A21" w:rsidRDefault="00000000" w:rsidP="00125F09">
            <w:pPr>
              <w:rPr>
                <w:rFonts w:cs="Arial"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86331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86E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63086E" w:rsidRPr="00D31A21">
              <w:rPr>
                <w:color w:val="000000" w:themeColor="text1"/>
              </w:rPr>
              <w:t xml:space="preserve"> </w:t>
            </w:r>
            <w:r w:rsidR="0063086E" w:rsidRPr="00D31A21">
              <w:rPr>
                <w:rFonts w:cs="Arial"/>
                <w:color w:val="000000" w:themeColor="text1"/>
              </w:rPr>
              <w:t>Digitalna preobrazba gospodarstva</w:t>
            </w:r>
          </w:p>
          <w:p w14:paraId="2C0E4C0F" w14:textId="2019BC8D" w:rsidR="0063086E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0700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86E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63086E" w:rsidRPr="00D31A21">
              <w:rPr>
                <w:color w:val="000000" w:themeColor="text1"/>
              </w:rPr>
              <w:t xml:space="preserve"> </w:t>
            </w:r>
            <w:r w:rsidR="0063086E" w:rsidRPr="00D31A21">
              <w:rPr>
                <w:rFonts w:cs="Arial"/>
                <w:color w:val="000000" w:themeColor="text1"/>
              </w:rPr>
              <w:t>Pot v pametno družbo 5.0</w:t>
            </w:r>
          </w:p>
          <w:p w14:paraId="3F0EA9F4" w14:textId="4F6E0B82" w:rsidR="0063086E" w:rsidRPr="00D31A21" w:rsidRDefault="00000000" w:rsidP="00125F09">
            <w:pPr>
              <w:rPr>
                <w:rFonts w:cs="Arial"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7686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86E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63086E" w:rsidRPr="00D31A21">
              <w:rPr>
                <w:color w:val="000000" w:themeColor="text1"/>
              </w:rPr>
              <w:t xml:space="preserve"> </w:t>
            </w:r>
            <w:r w:rsidR="0063086E" w:rsidRPr="00D31A21">
              <w:rPr>
                <w:rFonts w:cs="Arial"/>
                <w:color w:val="000000" w:themeColor="text1"/>
              </w:rPr>
              <w:t>Digitalne javne storitve</w:t>
            </w:r>
          </w:p>
          <w:p w14:paraId="42B387A2" w14:textId="1D591B96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98566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86E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63086E" w:rsidRPr="00D31A21">
              <w:rPr>
                <w:color w:val="000000" w:themeColor="text1"/>
              </w:rPr>
              <w:t xml:space="preserve"> </w:t>
            </w:r>
            <w:r w:rsidR="0063086E" w:rsidRPr="00D31A21">
              <w:rPr>
                <w:rFonts w:cs="Arial"/>
                <w:color w:val="000000" w:themeColor="text1"/>
              </w:rPr>
              <w:t>Kibernetska varnost</w:t>
            </w:r>
          </w:p>
        </w:tc>
      </w:tr>
      <w:tr w:rsidR="008B32E6" w:rsidRPr="00D31A21" w14:paraId="25C381FA" w14:textId="77777777" w:rsidTr="009262CC">
        <w:trPr>
          <w:trHeight w:val="762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75831EDB" w14:textId="03730673" w:rsidR="008B32E6" w:rsidRPr="00D31A21" w:rsidRDefault="008B32E6" w:rsidP="00125F09">
            <w:bookmarkStart w:id="1" w:name="_Hlk222583500"/>
            <w:r w:rsidRPr="00D31A21">
              <w:t>3.4.</w:t>
            </w:r>
          </w:p>
        </w:tc>
        <w:tc>
          <w:tcPr>
            <w:tcW w:w="2835" w:type="dxa"/>
            <w:tcBorders>
              <w:left w:val="single" w:sz="4" w:space="0" w:color="3E7C94"/>
            </w:tcBorders>
          </w:tcPr>
          <w:p w14:paraId="43B453F9" w14:textId="30F0E074" w:rsidR="008B32E6" w:rsidRPr="00D31A21" w:rsidRDefault="00113E17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Dodatna strateška podlaga</w:t>
            </w:r>
          </w:p>
          <w:p w14:paraId="4243B391" w14:textId="2D2D34A3" w:rsidR="008B32E6" w:rsidRPr="00D31A21" w:rsidRDefault="00125F09" w:rsidP="00125F09">
            <w:pPr>
              <w:rPr>
                <w:color w:val="FFFFFF" w:themeColor="background1"/>
              </w:rPr>
            </w:pPr>
            <w:r w:rsidRPr="00D31A21">
              <w:rPr>
                <w:color w:val="000000" w:themeColor="text1"/>
              </w:rPr>
              <w:t>Navedba strateške podlage omogoča spremljanje izvajanja nacionalnih, sektorskih in EU strateških ciljev ter zagotavlja sledljivost investicij na ravni državne uprave.</w:t>
            </w:r>
          </w:p>
        </w:tc>
        <w:tc>
          <w:tcPr>
            <w:tcW w:w="5658" w:type="dxa"/>
          </w:tcPr>
          <w:p w14:paraId="3A4C8CD4" w14:textId="6D585EE9" w:rsidR="008B32E6" w:rsidRPr="00D31A21" w:rsidRDefault="008B32E6" w:rsidP="00D31A21">
            <w:pPr>
              <w:rPr>
                <w:color w:val="000000" w:themeColor="text1"/>
              </w:rPr>
            </w:pPr>
          </w:p>
        </w:tc>
      </w:tr>
      <w:bookmarkEnd w:id="1"/>
      <w:tr w:rsidR="008943E7" w:rsidRPr="00D31A21" w14:paraId="4EAE6D37" w14:textId="77777777" w:rsidTr="009262CC">
        <w:trPr>
          <w:trHeight w:val="316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673C27DF" w14:textId="61FD6265" w:rsidR="002F1792" w:rsidRPr="00D31A21" w:rsidRDefault="00E73433" w:rsidP="00125F09">
            <w:r w:rsidRPr="00D31A21">
              <w:t>4.</w:t>
            </w:r>
          </w:p>
        </w:tc>
        <w:tc>
          <w:tcPr>
            <w:tcW w:w="8493" w:type="dxa"/>
            <w:gridSpan w:val="2"/>
            <w:tcBorders>
              <w:left w:val="single" w:sz="4" w:space="0" w:color="3E7C94"/>
            </w:tcBorders>
            <w:shd w:val="clear" w:color="auto" w:fill="0F4761" w:themeFill="accent1" w:themeFillShade="BF"/>
          </w:tcPr>
          <w:p w14:paraId="42799DFB" w14:textId="27259119" w:rsidR="002F1792" w:rsidRPr="00D31A21" w:rsidRDefault="002F1792" w:rsidP="00125F09">
            <w:pPr>
              <w:rPr>
                <w:b/>
                <w:bCs/>
                <w:color w:val="FFFFFF" w:themeColor="background1"/>
              </w:rPr>
            </w:pPr>
            <w:r w:rsidRPr="00D31A21">
              <w:rPr>
                <w:b/>
                <w:bCs/>
                <w:color w:val="FFFFFF" w:themeColor="background1"/>
              </w:rPr>
              <w:t>OSNOVNI PODATKI O INVESTICIJI</w:t>
            </w:r>
          </w:p>
        </w:tc>
      </w:tr>
      <w:tr w:rsidR="00E73433" w:rsidRPr="00D31A21" w14:paraId="3732503F" w14:textId="77777777" w:rsidTr="009262CC">
        <w:trPr>
          <w:trHeight w:val="1575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6E8ED103" w14:textId="50E04979" w:rsidR="002F1792" w:rsidRPr="00D31A21" w:rsidRDefault="00E73433" w:rsidP="00125F09">
            <w:bookmarkStart w:id="2" w:name="_Hlk222583642"/>
            <w:r w:rsidRPr="00D31A21">
              <w:lastRenderedPageBreak/>
              <w:t>4.1.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6257B5F6" w14:textId="09D29445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 xml:space="preserve">Kratek opis investicije </w:t>
            </w:r>
          </w:p>
          <w:p w14:paraId="50F664D5" w14:textId="59EC9786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color w:val="000000" w:themeColor="text1"/>
              </w:rPr>
              <w:t>Največ 5-10 vrstic</w:t>
            </w:r>
          </w:p>
        </w:tc>
        <w:tc>
          <w:tcPr>
            <w:tcW w:w="5658" w:type="dxa"/>
            <w:shd w:val="clear" w:color="auto" w:fill="FFFFFF" w:themeFill="background1"/>
          </w:tcPr>
          <w:p w14:paraId="178728BB" w14:textId="77777777" w:rsidR="002F1792" w:rsidRPr="00D31A21" w:rsidRDefault="002F1792" w:rsidP="00125F09">
            <w:pPr>
              <w:rPr>
                <w:color w:val="000000" w:themeColor="text1"/>
              </w:rPr>
            </w:pPr>
          </w:p>
        </w:tc>
      </w:tr>
      <w:tr w:rsidR="00E73433" w:rsidRPr="00D31A21" w14:paraId="096E3F25" w14:textId="77777777" w:rsidTr="009262CC">
        <w:trPr>
          <w:trHeight w:val="903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1A39FD7B" w14:textId="21DC206B" w:rsidR="002F1792" w:rsidRPr="00D31A21" w:rsidRDefault="00E73433" w:rsidP="00125F09">
            <w:bookmarkStart w:id="3" w:name="_Hlk222583651"/>
            <w:bookmarkEnd w:id="2"/>
            <w:r w:rsidRPr="00D31A21">
              <w:t>4.2.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1B0A6D74" w14:textId="77F557E6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Pomembnejši mejniki</w:t>
            </w:r>
          </w:p>
          <w:p w14:paraId="3E2A1D8D" w14:textId="330E5293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color w:val="000000" w:themeColor="text1"/>
              </w:rPr>
              <w:t>Navedite samo ključne (npr. podpis pogodbe</w:t>
            </w:r>
            <w:r w:rsidR="00146EBA" w:rsidRPr="00D31A21">
              <w:rPr>
                <w:color w:val="000000" w:themeColor="text1"/>
              </w:rPr>
              <w:t>,</w:t>
            </w:r>
            <w:r w:rsidRPr="00D31A21">
              <w:rPr>
                <w:color w:val="000000" w:themeColor="text1"/>
              </w:rPr>
              <w:t xml:space="preserve"> začetek produkcije, uvedba na organe)</w:t>
            </w:r>
          </w:p>
        </w:tc>
        <w:tc>
          <w:tcPr>
            <w:tcW w:w="5658" w:type="dxa"/>
            <w:shd w:val="clear" w:color="auto" w:fill="FFFFFF" w:themeFill="background1"/>
          </w:tcPr>
          <w:p w14:paraId="70BC78AC" w14:textId="77777777" w:rsidR="002F1792" w:rsidRPr="00D31A21" w:rsidRDefault="002F1792" w:rsidP="00125F09">
            <w:pPr>
              <w:rPr>
                <w:color w:val="000000" w:themeColor="text1"/>
              </w:rPr>
            </w:pPr>
          </w:p>
        </w:tc>
      </w:tr>
      <w:tr w:rsidR="00E73433" w:rsidRPr="00D31A21" w14:paraId="13488A75" w14:textId="77777777" w:rsidTr="009262CC">
        <w:trPr>
          <w:trHeight w:val="631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3FE9E81E" w14:textId="06E9C2C3" w:rsidR="002F1792" w:rsidRPr="00D31A21" w:rsidRDefault="00E73433" w:rsidP="00125F09">
            <w:bookmarkStart w:id="4" w:name="_Hlk222583660"/>
            <w:bookmarkEnd w:id="3"/>
            <w:r w:rsidRPr="00D31A21">
              <w:t>4.3.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7CC35511" w14:textId="225C39E2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Pre</w:t>
            </w:r>
            <w:r w:rsidR="00225BE2" w:rsidRPr="00D31A21">
              <w:rPr>
                <w:b/>
                <w:bCs/>
                <w:color w:val="000000" w:themeColor="text1"/>
              </w:rPr>
              <w:t>d</w:t>
            </w:r>
            <w:r w:rsidRPr="00D31A21">
              <w:rPr>
                <w:b/>
                <w:bCs/>
                <w:color w:val="000000" w:themeColor="text1"/>
              </w:rPr>
              <w:t>videna javna naročila</w:t>
            </w:r>
            <w:r w:rsidR="0ABB913C" w:rsidRPr="00D31A21">
              <w:rPr>
                <w:b/>
                <w:bCs/>
                <w:color w:val="000000" w:themeColor="text1"/>
              </w:rPr>
              <w:t xml:space="preserve"> v primeru vloge za projekt</w:t>
            </w:r>
          </w:p>
          <w:p w14:paraId="7DBBDD12" w14:textId="149DED30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Za vsako navedite naziv naročila in vrsto postopka.</w:t>
            </w:r>
          </w:p>
        </w:tc>
        <w:tc>
          <w:tcPr>
            <w:tcW w:w="5658" w:type="dxa"/>
            <w:shd w:val="clear" w:color="auto" w:fill="FFFFFF" w:themeFill="background1"/>
          </w:tcPr>
          <w:p w14:paraId="2B1D04A9" w14:textId="04BA1C36" w:rsidR="002F1792" w:rsidRPr="00D31A21" w:rsidRDefault="002F1792" w:rsidP="00125F09">
            <w:pPr>
              <w:rPr>
                <w:color w:val="000000" w:themeColor="text1"/>
              </w:rPr>
            </w:pPr>
          </w:p>
        </w:tc>
      </w:tr>
      <w:tr w:rsidR="00E73433" w:rsidRPr="00D31A21" w14:paraId="4DFA19DD" w14:textId="77777777" w:rsidTr="009262CC">
        <w:trPr>
          <w:trHeight w:val="569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7967107C" w14:textId="12C8F22C" w:rsidR="002F1792" w:rsidRPr="00D31A21" w:rsidRDefault="00E73433" w:rsidP="00125F09">
            <w:bookmarkStart w:id="5" w:name="_Hlk222583751"/>
            <w:bookmarkEnd w:id="4"/>
            <w:r w:rsidRPr="00D31A21">
              <w:t>4.4.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082DCDB0" w14:textId="0B7A99B3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proofErr w:type="spellStart"/>
            <w:r w:rsidRPr="00D31A21">
              <w:rPr>
                <w:b/>
                <w:bCs/>
                <w:color w:val="000000" w:themeColor="text1"/>
              </w:rPr>
              <w:t>Časovnica</w:t>
            </w:r>
            <w:proofErr w:type="spellEnd"/>
          </w:p>
          <w:p w14:paraId="6AF34ACF" w14:textId="77777777" w:rsidR="00E31C6F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Začetek in konec</w:t>
            </w:r>
            <w:r w:rsidR="00E31C6F" w:rsidRPr="00D31A21">
              <w:rPr>
                <w:color w:val="000000" w:themeColor="text1"/>
              </w:rPr>
              <w:t>,</w:t>
            </w:r>
          </w:p>
          <w:p w14:paraId="04B14F6D" w14:textId="673E4E88" w:rsidR="002F1792" w:rsidRPr="00D31A21" w:rsidRDefault="00D11BCC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u</w:t>
            </w:r>
            <w:r w:rsidR="00E31C6F" w:rsidRPr="00D31A21">
              <w:rPr>
                <w:color w:val="000000" w:themeColor="text1"/>
              </w:rPr>
              <w:t>r</w:t>
            </w:r>
            <w:r w:rsidRPr="00D31A21">
              <w:rPr>
                <w:color w:val="000000" w:themeColor="text1"/>
              </w:rPr>
              <w:t>g</w:t>
            </w:r>
            <w:r w:rsidR="00E31C6F" w:rsidRPr="00D31A21">
              <w:rPr>
                <w:color w:val="000000" w:themeColor="text1"/>
              </w:rPr>
              <w:t>entnost</w:t>
            </w:r>
            <w:r w:rsidRPr="00D31A21">
              <w:rPr>
                <w:color w:val="000000" w:themeColor="text1"/>
              </w:rPr>
              <w:t>:</w:t>
            </w:r>
          </w:p>
        </w:tc>
        <w:tc>
          <w:tcPr>
            <w:tcW w:w="5658" w:type="dxa"/>
            <w:shd w:val="clear" w:color="auto" w:fill="FFFFFF" w:themeFill="background1"/>
          </w:tcPr>
          <w:p w14:paraId="40E84F93" w14:textId="77777777" w:rsidR="002F1792" w:rsidRPr="00D31A21" w:rsidRDefault="002F1792" w:rsidP="00125F09">
            <w:pPr>
              <w:rPr>
                <w:color w:val="000000" w:themeColor="text1"/>
              </w:rPr>
            </w:pPr>
          </w:p>
          <w:p w14:paraId="129F0764" w14:textId="77777777" w:rsidR="00EB3363" w:rsidRPr="00D31A21" w:rsidRDefault="00EB3363" w:rsidP="00125F09">
            <w:pPr>
              <w:rPr>
                <w:color w:val="000000" w:themeColor="text1"/>
              </w:rPr>
            </w:pPr>
          </w:p>
          <w:p w14:paraId="00B445FE" w14:textId="77777777" w:rsidR="00EB3363" w:rsidRPr="00D31A21" w:rsidRDefault="00EB3363" w:rsidP="00125F09">
            <w:pPr>
              <w:rPr>
                <w:color w:val="000000" w:themeColor="text1"/>
              </w:rPr>
            </w:pPr>
          </w:p>
          <w:p w14:paraId="16A5EF0C" w14:textId="039F9FB0" w:rsidR="00EB3363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466506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C6F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E31C6F" w:rsidRPr="00D31A21">
              <w:rPr>
                <w:color w:val="000000" w:themeColor="text1"/>
              </w:rPr>
              <w:t xml:space="preserve"> Urgentnost </w:t>
            </w:r>
          </w:p>
          <w:p w14:paraId="25C34A38" w14:textId="49F6A74C" w:rsidR="00A63B41" w:rsidRPr="00D31A21" w:rsidRDefault="00A63B41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Če ste potrdili, navedite razlog:</w:t>
            </w:r>
          </w:p>
          <w:p w14:paraId="2140CCB6" w14:textId="24A1E6E5" w:rsidR="00A63B41" w:rsidRPr="00D31A21" w:rsidRDefault="00A63B41" w:rsidP="00125F09">
            <w:pPr>
              <w:rPr>
                <w:color w:val="000000" w:themeColor="text1"/>
              </w:rPr>
            </w:pPr>
          </w:p>
        </w:tc>
      </w:tr>
      <w:tr w:rsidR="00E73433" w:rsidRPr="00D31A21" w14:paraId="36BDA0C0" w14:textId="77777777" w:rsidTr="009262CC">
        <w:trPr>
          <w:trHeight w:val="900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7EE7944E" w14:textId="35323070" w:rsidR="002F1792" w:rsidRPr="00D31A21" w:rsidRDefault="00E73433" w:rsidP="00125F09">
            <w:bookmarkStart w:id="6" w:name="_Hlk222583783"/>
            <w:bookmarkEnd w:id="5"/>
            <w:r w:rsidRPr="00D31A21">
              <w:t>4.5.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0F4AB413" w14:textId="01F0688D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Ali v državni upravi že obstaja podobna rešitev</w:t>
            </w:r>
            <w:r w:rsidRPr="00D31A21">
              <w:rPr>
                <w:color w:val="000000" w:themeColor="text1"/>
              </w:rPr>
              <w:t>?</w:t>
            </w:r>
          </w:p>
        </w:tc>
        <w:tc>
          <w:tcPr>
            <w:tcW w:w="5658" w:type="dxa"/>
            <w:shd w:val="clear" w:color="auto" w:fill="FFFFFF" w:themeFill="background1"/>
          </w:tcPr>
          <w:p w14:paraId="539FC96C" w14:textId="77777777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75462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NE</w:t>
            </w:r>
          </w:p>
          <w:p w14:paraId="5C84139A" w14:textId="49E44992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14103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DA</w:t>
            </w:r>
          </w:p>
          <w:p w14:paraId="51F0DCE0" w14:textId="7B12EE85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 xml:space="preserve">Če ste odgovorili DA, </w:t>
            </w:r>
            <w:r w:rsidR="00113E17" w:rsidRPr="00D31A21">
              <w:rPr>
                <w:color w:val="000000" w:themeColor="text1"/>
              </w:rPr>
              <w:t>navedite rešitev</w:t>
            </w:r>
            <w:r w:rsidRPr="00D31A21">
              <w:rPr>
                <w:color w:val="000000" w:themeColor="text1"/>
              </w:rPr>
              <w:t>:</w:t>
            </w:r>
          </w:p>
          <w:p w14:paraId="3FEB08CE" w14:textId="205666BA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…</w:t>
            </w:r>
          </w:p>
        </w:tc>
      </w:tr>
      <w:tr w:rsidR="00E73433" w:rsidRPr="00D31A21" w14:paraId="74DE3616" w14:textId="77777777" w:rsidTr="009262CC"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221D7FBE" w14:textId="0D79A7A0" w:rsidR="002F1792" w:rsidRPr="00D31A21" w:rsidRDefault="00E73433" w:rsidP="00125F09">
            <w:bookmarkStart w:id="7" w:name="_Hlk222583843"/>
            <w:bookmarkEnd w:id="6"/>
            <w:r w:rsidRPr="00D31A21">
              <w:t>4.6.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10C1F87A" w14:textId="15315F30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Če DA, pojasnite, zakaj obstoječa rešitev ni ustrezna:</w:t>
            </w:r>
          </w:p>
        </w:tc>
        <w:tc>
          <w:tcPr>
            <w:tcW w:w="5658" w:type="dxa"/>
            <w:shd w:val="clear" w:color="auto" w:fill="FFFFFF" w:themeFill="background1"/>
          </w:tcPr>
          <w:p w14:paraId="7C661FC8" w14:textId="77777777" w:rsidR="002F1792" w:rsidRPr="00D31A21" w:rsidRDefault="002F1792" w:rsidP="00125F09">
            <w:pPr>
              <w:rPr>
                <w:color w:val="000000" w:themeColor="text1"/>
              </w:rPr>
            </w:pPr>
          </w:p>
        </w:tc>
      </w:tr>
      <w:tr w:rsidR="00E73433" w:rsidRPr="00D31A21" w14:paraId="42DE2D8E" w14:textId="77777777" w:rsidTr="009262CC"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69B06ED4" w14:textId="07DF671C" w:rsidR="002F1792" w:rsidRPr="00D31A21" w:rsidRDefault="00E73433" w:rsidP="00125F09">
            <w:bookmarkStart w:id="8" w:name="_Hlk222583909"/>
            <w:bookmarkEnd w:id="7"/>
            <w:r w:rsidRPr="00D31A21">
              <w:t>4.7.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53F5519A" w14:textId="60BA648D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Ali investicija povzroča dolgoročno pogodbeno obveznost?</w:t>
            </w:r>
          </w:p>
        </w:tc>
        <w:tc>
          <w:tcPr>
            <w:tcW w:w="565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3AE50D" w14:textId="77777777" w:rsidR="00971F03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19669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F03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971F03" w:rsidRPr="00D31A21">
              <w:rPr>
                <w:color w:val="000000" w:themeColor="text1"/>
              </w:rPr>
              <w:t xml:space="preserve"> NE</w:t>
            </w:r>
          </w:p>
          <w:p w14:paraId="2E71F279" w14:textId="77777777" w:rsidR="00971F03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207878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F03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971F03" w:rsidRPr="00D31A21">
              <w:rPr>
                <w:color w:val="000000" w:themeColor="text1"/>
              </w:rPr>
              <w:t xml:space="preserve"> DA</w:t>
            </w:r>
          </w:p>
          <w:p w14:paraId="22115168" w14:textId="77777777" w:rsidR="00971F03" w:rsidRPr="00D31A21" w:rsidRDefault="00971F03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Če ste odgovorili DA, navedite katera:</w:t>
            </w:r>
          </w:p>
          <w:p w14:paraId="0548547F" w14:textId="0D6CBEA7" w:rsidR="002F1792" w:rsidRPr="00D31A21" w:rsidRDefault="00971F03" w:rsidP="00125F09">
            <w:pPr>
              <w:rPr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…</w:t>
            </w:r>
          </w:p>
        </w:tc>
      </w:tr>
      <w:tr w:rsidR="00E73433" w:rsidRPr="00D31A21" w14:paraId="7FF0528F" w14:textId="77777777" w:rsidTr="009262CC">
        <w:trPr>
          <w:trHeight w:val="1759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6D30D213" w14:textId="7463F1D3" w:rsidR="002F1792" w:rsidRPr="00D31A21" w:rsidRDefault="00E73433" w:rsidP="00125F09">
            <w:bookmarkStart w:id="9" w:name="_Hlk222583935"/>
            <w:bookmarkEnd w:id="8"/>
            <w:r w:rsidRPr="00D31A21">
              <w:t>4.8.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3B857226" w14:textId="3098B3A7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Število uporabnikov rešitve</w:t>
            </w:r>
          </w:p>
        </w:tc>
        <w:tc>
          <w:tcPr>
            <w:tcW w:w="5658" w:type="dxa"/>
            <w:tcBorders>
              <w:bottom w:val="single" w:sz="4" w:space="0" w:color="3E7C94"/>
            </w:tcBorders>
            <w:shd w:val="clear" w:color="auto" w:fill="FFFFFF" w:themeFill="background1"/>
          </w:tcPr>
          <w:p w14:paraId="752B7A9E" w14:textId="5825C279" w:rsidR="004C1E73" w:rsidRDefault="00471131" w:rsidP="00125F09">
            <w:pPr>
              <w:rPr>
                <w:i/>
                <w:iCs/>
                <w:color w:val="000000" w:themeColor="text1"/>
              </w:rPr>
            </w:pPr>
            <w:r w:rsidRPr="00D31A21">
              <w:rPr>
                <w:color w:val="000000" w:themeColor="text1"/>
              </w:rPr>
              <w:t xml:space="preserve">Trenutno število uporabnikov </w:t>
            </w:r>
            <w:r w:rsidRPr="00D31A21">
              <w:rPr>
                <w:i/>
                <w:iCs/>
                <w:color w:val="000000" w:themeColor="text1"/>
              </w:rPr>
              <w:t>(če rešitev že obstaja):</w:t>
            </w:r>
          </w:p>
          <w:p w14:paraId="2B4741D3" w14:textId="662B9DD1" w:rsidR="00471131" w:rsidRDefault="00471131" w:rsidP="00125F09">
            <w:pPr>
              <w:rPr>
                <w:i/>
                <w:iCs/>
                <w:color w:val="000000" w:themeColor="text1"/>
              </w:rPr>
            </w:pPr>
            <w:r w:rsidRPr="00D31A21">
              <w:rPr>
                <w:color w:val="000000" w:themeColor="text1"/>
              </w:rPr>
              <w:t xml:space="preserve">Predvideno število uporabnikov po </w:t>
            </w:r>
            <w:r>
              <w:rPr>
                <w:color w:val="000000" w:themeColor="text1"/>
              </w:rPr>
              <w:br/>
            </w:r>
            <w:r w:rsidRPr="00D31A21">
              <w:rPr>
                <w:color w:val="000000" w:themeColor="text1"/>
              </w:rPr>
              <w:t>uvedbi:</w:t>
            </w:r>
          </w:p>
          <w:p w14:paraId="2BD121DD" w14:textId="6E91F09B" w:rsidR="00471131" w:rsidRPr="00D31A21" w:rsidRDefault="00471131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 xml:space="preserve">Predvideno število organov ali drugih subjektov javne uprave, ki bodo rešitev </w:t>
            </w:r>
            <w:r>
              <w:rPr>
                <w:color w:val="000000" w:themeColor="text1"/>
              </w:rPr>
              <w:br/>
            </w:r>
            <w:r w:rsidRPr="00D31A21">
              <w:rPr>
                <w:color w:val="000000" w:themeColor="text1"/>
              </w:rPr>
              <w:t>uporabljali</w:t>
            </w:r>
            <w:r>
              <w:rPr>
                <w:color w:val="000000" w:themeColor="text1"/>
              </w:rPr>
              <w:t xml:space="preserve">: </w:t>
            </w:r>
          </w:p>
          <w:p w14:paraId="51B8961B" w14:textId="77777777" w:rsidR="00471131" w:rsidRDefault="00471131" w:rsidP="00125F09">
            <w:pPr>
              <w:rPr>
                <w:b/>
                <w:bCs/>
                <w:color w:val="000000" w:themeColor="text1"/>
              </w:rPr>
            </w:pPr>
          </w:p>
          <w:p w14:paraId="130FCF16" w14:textId="2DE1FD21" w:rsidR="00971F03" w:rsidRPr="00D31A21" w:rsidRDefault="004C1E73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Ali se predvideva postopna rast števila uporabnikov?</w:t>
            </w:r>
          </w:p>
          <w:p w14:paraId="56E89B2F" w14:textId="77777777" w:rsidR="004C1E73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8561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1E73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4C1E73" w:rsidRPr="00D31A21">
              <w:rPr>
                <w:color w:val="000000" w:themeColor="text1"/>
              </w:rPr>
              <w:t xml:space="preserve"> NE</w:t>
            </w:r>
          </w:p>
          <w:p w14:paraId="34964213" w14:textId="77777777" w:rsidR="004C1E73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15656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1E73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4C1E73" w:rsidRPr="00D31A21">
              <w:rPr>
                <w:color w:val="000000" w:themeColor="text1"/>
              </w:rPr>
              <w:t xml:space="preserve"> DA</w:t>
            </w:r>
          </w:p>
          <w:p w14:paraId="6D02B0C0" w14:textId="77777777" w:rsidR="004C1E73" w:rsidRPr="00D31A21" w:rsidRDefault="004C1E73" w:rsidP="00125F09">
            <w:pPr>
              <w:rPr>
                <w:color w:val="000000" w:themeColor="text1"/>
              </w:rPr>
            </w:pPr>
          </w:p>
          <w:p w14:paraId="2D3B87B5" w14:textId="73F184C6" w:rsidR="004C1E73" w:rsidRPr="00D31A21" w:rsidRDefault="004C1E73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Če ste odgovorili DA, opišite predvideno rast:</w:t>
            </w:r>
          </w:p>
          <w:p w14:paraId="0C582978" w14:textId="77777777" w:rsidR="004C1E73" w:rsidRPr="00D31A21" w:rsidRDefault="004C1E73" w:rsidP="00125F09">
            <w:pPr>
              <w:rPr>
                <w:color w:val="000000" w:themeColor="text1"/>
              </w:rPr>
            </w:pPr>
          </w:p>
          <w:p w14:paraId="0978F233" w14:textId="137F8F20" w:rsidR="004C1E73" w:rsidRPr="00D31A21" w:rsidRDefault="004C1E73" w:rsidP="00125F09">
            <w:pPr>
              <w:rPr>
                <w:color w:val="000000" w:themeColor="text1"/>
              </w:rPr>
            </w:pPr>
          </w:p>
        </w:tc>
      </w:tr>
      <w:tr w:rsidR="00E73433" w:rsidRPr="00D31A21" w14:paraId="070C1733" w14:textId="77777777" w:rsidTr="009262CC"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3D78FF37" w14:textId="4A4779FC" w:rsidR="002F1792" w:rsidRPr="00D31A21" w:rsidRDefault="00E73433" w:rsidP="00125F09">
            <w:bookmarkStart w:id="10" w:name="_Hlk222583986"/>
            <w:bookmarkEnd w:id="9"/>
            <w:r w:rsidRPr="00D31A21">
              <w:lastRenderedPageBreak/>
              <w:t>4.9.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001E2C43" w14:textId="73E732E9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Tip uporabniko</w:t>
            </w:r>
            <w:r w:rsidR="00820436" w:rsidRPr="00D31A21">
              <w:rPr>
                <w:b/>
                <w:bCs/>
                <w:color w:val="000000" w:themeColor="text1"/>
              </w:rPr>
              <w:t>v</w:t>
            </w:r>
          </w:p>
          <w:p w14:paraId="5AFAF682" w14:textId="5B288F6E" w:rsidR="002F1792" w:rsidRPr="00D31A21" w:rsidRDefault="00EE2AE3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Označijo se primarne skupine uporabnikov, ki bodo rešitev dejansko uporabljale pri delu ali za dostop do storitev.</w:t>
            </w:r>
            <w:r w:rsidR="002F1792" w:rsidRPr="00D31A21">
              <w:rPr>
                <w:color w:val="000000" w:themeColor="text1"/>
              </w:rPr>
              <w:t>.</w:t>
            </w:r>
          </w:p>
        </w:tc>
        <w:tc>
          <w:tcPr>
            <w:tcW w:w="5658" w:type="dxa"/>
            <w:tcBorders>
              <w:top w:val="single" w:sz="4" w:space="0" w:color="3E7C94"/>
            </w:tcBorders>
            <w:shd w:val="clear" w:color="auto" w:fill="FFFFFF" w:themeFill="background1"/>
          </w:tcPr>
          <w:p w14:paraId="0739DD5C" w14:textId="7A3682F2" w:rsidR="00EE2AE3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64975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B8B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EE2AE3" w:rsidRPr="00D31A21">
              <w:rPr>
                <w:color w:val="000000" w:themeColor="text1"/>
              </w:rPr>
              <w:t>zaposleni v organu</w:t>
            </w:r>
          </w:p>
          <w:p w14:paraId="51EDD4A8" w14:textId="512B1627" w:rsidR="00EE2AE3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58573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AE3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EE2AE3" w:rsidRPr="00D31A21">
              <w:rPr>
                <w:color w:val="000000" w:themeColor="text1"/>
              </w:rPr>
              <w:t xml:space="preserve"> zaposleni v več organih državne uprave</w:t>
            </w:r>
          </w:p>
          <w:p w14:paraId="72D68F80" w14:textId="1CC2F110" w:rsidR="00EE2AE3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47688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AE3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EE2AE3" w:rsidRPr="00D31A21">
              <w:rPr>
                <w:color w:val="000000" w:themeColor="text1"/>
              </w:rPr>
              <w:t xml:space="preserve"> drugi subjekti javne uprave (npr. občine, agencije, javni zavodi)</w:t>
            </w:r>
          </w:p>
          <w:p w14:paraId="2C4C1A23" w14:textId="0CE9EA1F" w:rsidR="00EE2AE3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09799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AE3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EE2AE3" w:rsidRPr="00D31A21">
              <w:rPr>
                <w:color w:val="000000" w:themeColor="text1"/>
              </w:rPr>
              <w:t xml:space="preserve"> državljani</w:t>
            </w:r>
          </w:p>
          <w:p w14:paraId="3E68558F" w14:textId="57072B2F" w:rsidR="00EE2AE3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4784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AE3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EE2AE3" w:rsidRPr="00D31A21">
              <w:rPr>
                <w:color w:val="000000" w:themeColor="text1"/>
              </w:rPr>
              <w:t xml:space="preserve"> podjetja ali drugi zunanji zavezanci</w:t>
            </w:r>
          </w:p>
          <w:p w14:paraId="4186343A" w14:textId="72CF26F9" w:rsidR="00EF61B6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30554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61B6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EF61B6" w:rsidRPr="00D31A21">
              <w:rPr>
                <w:color w:val="000000" w:themeColor="text1"/>
              </w:rPr>
              <w:t xml:space="preserve"> organi Evropske unije</w:t>
            </w:r>
          </w:p>
          <w:p w14:paraId="68CFCD83" w14:textId="34911876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37600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AE3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EE2AE3" w:rsidRPr="00D31A21">
              <w:rPr>
                <w:color w:val="000000" w:themeColor="text1"/>
              </w:rPr>
              <w:t xml:space="preserve"> drugi </w:t>
            </w:r>
            <w:r w:rsidR="00EE2AE3" w:rsidRPr="00D31A21">
              <w:rPr>
                <w:i/>
                <w:iCs/>
                <w:color w:val="000000" w:themeColor="text1"/>
              </w:rPr>
              <w:t>(navedite):..</w:t>
            </w:r>
          </w:p>
        </w:tc>
      </w:tr>
      <w:tr w:rsidR="004C1E73" w:rsidRPr="00D31A21" w14:paraId="29F8AFBC" w14:textId="77777777" w:rsidTr="009262CC"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5F65342A" w14:textId="3C737101" w:rsidR="004C1E73" w:rsidRPr="00D31A21" w:rsidRDefault="004C1E73" w:rsidP="00125F09">
            <w:bookmarkStart w:id="11" w:name="_Hlk222584005"/>
            <w:bookmarkEnd w:id="10"/>
            <w:r w:rsidRPr="00D31A21">
              <w:t>4.10.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488F20ED" w14:textId="0674D745" w:rsidR="004C1E73" w:rsidRPr="00D31A21" w:rsidRDefault="004C1E73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Dostop do rešitve</w:t>
            </w:r>
          </w:p>
        </w:tc>
        <w:tc>
          <w:tcPr>
            <w:tcW w:w="5658" w:type="dxa"/>
            <w:tcBorders>
              <w:top w:val="single" w:sz="4" w:space="0" w:color="3E7C94"/>
            </w:tcBorders>
            <w:shd w:val="clear" w:color="auto" w:fill="FFFFFF" w:themeFill="background1"/>
          </w:tcPr>
          <w:p w14:paraId="63C7568B" w14:textId="36439111" w:rsidR="004C1E73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208807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1E73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4C1E73" w:rsidRPr="00D31A21">
              <w:rPr>
                <w:color w:val="000000" w:themeColor="text1"/>
              </w:rPr>
              <w:t xml:space="preserve"> dostop samo znotraj državnega omrežja (HKOM)</w:t>
            </w:r>
          </w:p>
          <w:p w14:paraId="2B6ACCE0" w14:textId="2B53C496" w:rsidR="004C1E73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79888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1E73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4C1E73" w:rsidRPr="00D31A21">
              <w:rPr>
                <w:color w:val="000000" w:themeColor="text1"/>
              </w:rPr>
              <w:t xml:space="preserve"> dostop tudi izven HKOM </w:t>
            </w:r>
            <w:r w:rsidR="00EE2AE3" w:rsidRPr="00D31A21">
              <w:rPr>
                <w:color w:val="000000" w:themeColor="text1"/>
              </w:rPr>
              <w:t xml:space="preserve">prek varnega oddaljenega dostopa </w:t>
            </w:r>
            <w:r w:rsidR="004C1E73" w:rsidRPr="00D31A21">
              <w:rPr>
                <w:color w:val="000000" w:themeColor="text1"/>
              </w:rPr>
              <w:t>(npr. VPN)</w:t>
            </w:r>
          </w:p>
          <w:p w14:paraId="35EEECA1" w14:textId="7B3DA1CB" w:rsidR="004C1E73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77991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1E73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4C1E73" w:rsidRPr="00D31A21">
              <w:rPr>
                <w:color w:val="000000" w:themeColor="text1"/>
              </w:rPr>
              <w:t xml:space="preserve"> javno dostopna rešitev prek interneta</w:t>
            </w:r>
          </w:p>
        </w:tc>
      </w:tr>
      <w:tr w:rsidR="00E73433" w:rsidRPr="00D31A21" w14:paraId="4BC4FE14" w14:textId="77777777" w:rsidTr="009262CC"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6BF6024C" w14:textId="12E1D591" w:rsidR="002F1792" w:rsidRPr="00D31A21" w:rsidRDefault="00E73433" w:rsidP="00125F09">
            <w:bookmarkStart w:id="12" w:name="_Hlk222584087"/>
            <w:bookmarkEnd w:id="11"/>
            <w:r w:rsidRPr="00D31A21">
              <w:t>4.1</w:t>
            </w:r>
            <w:r w:rsidR="00EE2AE3" w:rsidRPr="00D31A21">
              <w:t>1</w:t>
            </w:r>
            <w:r w:rsidRPr="00D31A21">
              <w:t>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398CA215" w14:textId="65E3B725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Obseg  uporabe rešitve</w:t>
            </w:r>
          </w:p>
          <w:p w14:paraId="1510A7E1" w14:textId="48004EA1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Označi se ena možnost.</w:t>
            </w:r>
          </w:p>
        </w:tc>
        <w:tc>
          <w:tcPr>
            <w:tcW w:w="5658" w:type="dxa"/>
            <w:shd w:val="clear" w:color="auto" w:fill="FFFFFF" w:themeFill="background1"/>
          </w:tcPr>
          <w:p w14:paraId="71FDD360" w14:textId="1818ABA4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204104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uporablja en organ</w:t>
            </w:r>
          </w:p>
          <w:p w14:paraId="31A30BE0" w14:textId="148C3AF7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71739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uporablja več organov državne uprave</w:t>
            </w:r>
          </w:p>
          <w:p w14:paraId="570B6FE8" w14:textId="5D9B931A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26791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predvidena uporaba na ravni celotne državne uprave</w:t>
            </w:r>
          </w:p>
          <w:p w14:paraId="3B050CB3" w14:textId="2FB92BB6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9306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vključuje tudi druge subjekte javne uprave (npr. občine, upravne enote, agencije)</w:t>
            </w:r>
          </w:p>
        </w:tc>
      </w:tr>
      <w:bookmarkEnd w:id="12"/>
      <w:tr w:rsidR="008943E7" w:rsidRPr="00D31A21" w14:paraId="43EDEEA0" w14:textId="77777777" w:rsidTr="009262CC"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6F0E97C3" w14:textId="168DBA2B" w:rsidR="002F1792" w:rsidRPr="00D31A21" w:rsidRDefault="00E73433" w:rsidP="00125F09">
            <w:r w:rsidRPr="00D31A21">
              <w:t>5.</w:t>
            </w:r>
          </w:p>
        </w:tc>
        <w:tc>
          <w:tcPr>
            <w:tcW w:w="8493" w:type="dxa"/>
            <w:gridSpan w:val="2"/>
            <w:tcBorders>
              <w:left w:val="single" w:sz="4" w:space="0" w:color="3E7C94"/>
            </w:tcBorders>
            <w:shd w:val="clear" w:color="auto" w:fill="0F4761" w:themeFill="accent1" w:themeFillShade="BF"/>
          </w:tcPr>
          <w:p w14:paraId="47989737" w14:textId="65C59183" w:rsidR="002F1792" w:rsidRPr="00D31A21" w:rsidRDefault="00F51A04" w:rsidP="00125F09">
            <w:pPr>
              <w:rPr>
                <w:b/>
                <w:bCs/>
                <w:color w:val="FFFFFF" w:themeColor="background1"/>
              </w:rPr>
            </w:pPr>
            <w:r w:rsidRPr="00D31A21">
              <w:rPr>
                <w:b/>
                <w:bCs/>
                <w:color w:val="FFFFFF" w:themeColor="background1"/>
              </w:rPr>
              <w:t>ARHITEKTURNA ZASNOVA</w:t>
            </w:r>
          </w:p>
        </w:tc>
      </w:tr>
      <w:tr w:rsidR="00E73433" w:rsidRPr="00D31A21" w14:paraId="24C5490C" w14:textId="77777777" w:rsidTr="009262CC"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5F8B5327" w14:textId="55F2FEBC" w:rsidR="002F1792" w:rsidRPr="00D31A21" w:rsidRDefault="00E73433" w:rsidP="00125F09">
            <w:bookmarkStart w:id="13" w:name="_Hlk222584129"/>
            <w:r w:rsidRPr="00D31A21">
              <w:t>5.1.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01699C9D" w14:textId="77777777" w:rsidR="00D31A21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Spletni portal ali digitalna storitev</w:t>
            </w:r>
          </w:p>
          <w:p w14:paraId="06D63E9D" w14:textId="2E4E002D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color w:val="000000" w:themeColor="text1"/>
              </w:rPr>
              <w:t>Ta del se izpolni v primeru spletnega portala ali digitalne storitve.</w:t>
            </w:r>
          </w:p>
        </w:tc>
        <w:tc>
          <w:tcPr>
            <w:tcW w:w="5658" w:type="dxa"/>
            <w:shd w:val="clear" w:color="auto" w:fill="FFFFFF" w:themeFill="background1"/>
          </w:tcPr>
          <w:p w14:paraId="301A5916" w14:textId="6064A4FE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Vrsta spletnega mesta:</w:t>
            </w:r>
          </w:p>
          <w:p w14:paraId="6B29700B" w14:textId="30079AAD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46342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storitveno spletno mesto</w:t>
            </w:r>
          </w:p>
          <w:p w14:paraId="4C42406F" w14:textId="3EEB0940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60175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tematsko spletno mesto</w:t>
            </w:r>
          </w:p>
          <w:p w14:paraId="71E22D49" w14:textId="77777777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23087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predstavitveno spletno mesto</w:t>
            </w:r>
          </w:p>
          <w:p w14:paraId="777764E7" w14:textId="77777777" w:rsidR="002F1792" w:rsidRPr="00D31A21" w:rsidRDefault="002F1792" w:rsidP="00125F09">
            <w:pPr>
              <w:rPr>
                <w:color w:val="000000" w:themeColor="text1"/>
              </w:rPr>
            </w:pPr>
          </w:p>
          <w:p w14:paraId="61CAA0F6" w14:textId="6F218FD3" w:rsidR="002F1792" w:rsidRPr="00D31A21" w:rsidRDefault="1BB99FE2" w:rsidP="00125F09">
            <w:pPr>
              <w:rPr>
                <w:b/>
                <w:bCs/>
                <w:color w:val="000000" w:themeColor="text1"/>
              </w:rPr>
            </w:pPr>
            <w:hyperlink r:id="rId14">
              <w:r w:rsidRPr="00D31A21">
                <w:rPr>
                  <w:rStyle w:val="Hiperpovezava"/>
                  <w:b/>
                  <w:bCs/>
                  <w:color w:val="000000" w:themeColor="text1"/>
                </w:rPr>
                <w:t>Ali je pridobljeno ustrezno soglasje?</w:t>
              </w:r>
            </w:hyperlink>
          </w:p>
          <w:p w14:paraId="08F1FD9F" w14:textId="311C9A25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33497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NE, ni potrebno.</w:t>
            </w:r>
          </w:p>
          <w:p w14:paraId="6E59FE96" w14:textId="77777777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85456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DA (potrebno priložiti)</w:t>
            </w:r>
          </w:p>
          <w:p w14:paraId="22060978" w14:textId="77777777" w:rsidR="00386430" w:rsidRPr="00D31A21" w:rsidRDefault="00386430" w:rsidP="00125F09">
            <w:pPr>
              <w:rPr>
                <w:color w:val="000000" w:themeColor="text1"/>
              </w:rPr>
            </w:pPr>
          </w:p>
          <w:p w14:paraId="642CC66E" w14:textId="68F9EBF9" w:rsidR="00386430" w:rsidRPr="00D31A21" w:rsidRDefault="00386430" w:rsidP="00125F09">
            <w:pPr>
              <w:rPr>
                <w:color w:val="000000" w:themeColor="text1"/>
              </w:rPr>
            </w:pPr>
          </w:p>
        </w:tc>
      </w:tr>
      <w:tr w:rsidR="00E73433" w:rsidRPr="00D31A21" w14:paraId="3F34173C" w14:textId="77777777" w:rsidTr="009262CC"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05D2092F" w14:textId="62B160B5" w:rsidR="002F1792" w:rsidRPr="00D31A21" w:rsidRDefault="00E73433" w:rsidP="00125F09">
            <w:bookmarkStart w:id="14" w:name="_Hlk222584145"/>
            <w:bookmarkEnd w:id="13"/>
            <w:r w:rsidRPr="00D31A21">
              <w:t>5.2.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1BD586FA" w14:textId="7F01DEEC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Podatki o arhitekturni zasnovi informacijske rešitve</w:t>
            </w:r>
          </w:p>
          <w:p w14:paraId="3A3E378E" w14:textId="77777777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</w:p>
          <w:p w14:paraId="00A91F29" w14:textId="3AD4BA33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Izpolniti v primeru projekta.</w:t>
            </w:r>
          </w:p>
        </w:tc>
        <w:tc>
          <w:tcPr>
            <w:tcW w:w="5658" w:type="dxa"/>
            <w:shd w:val="clear" w:color="auto" w:fill="FFFFFF" w:themeFill="background1"/>
          </w:tcPr>
          <w:p w14:paraId="731D1ED0" w14:textId="77777777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</w:p>
        </w:tc>
      </w:tr>
      <w:tr w:rsidR="00E73433" w:rsidRPr="00D31A21" w14:paraId="70601B04" w14:textId="77777777" w:rsidTr="009262CC"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3BF5A887" w14:textId="4B7F08A3" w:rsidR="002F1792" w:rsidRPr="00D31A21" w:rsidRDefault="00E73433" w:rsidP="00125F09">
            <w:bookmarkStart w:id="15" w:name="_Hlk222584177"/>
            <w:bookmarkEnd w:id="14"/>
            <w:r w:rsidRPr="00D31A21">
              <w:t>5.3.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1468C084" w14:textId="65B716E1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Ocena prirastka podatkov v podatkovnih bazah</w:t>
            </w:r>
          </w:p>
          <w:p w14:paraId="1A99FC8D" w14:textId="77777777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</w:p>
          <w:p w14:paraId="1025F453" w14:textId="3D74171D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Ocena se poda po letih.</w:t>
            </w:r>
          </w:p>
        </w:tc>
        <w:tc>
          <w:tcPr>
            <w:tcW w:w="5658" w:type="dxa"/>
            <w:shd w:val="clear" w:color="auto" w:fill="FFFFFF" w:themeFill="background1"/>
          </w:tcPr>
          <w:p w14:paraId="1988B216" w14:textId="77777777" w:rsidR="00EF61B6" w:rsidRPr="00D31A21" w:rsidRDefault="00EF61B6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1. leto:</w:t>
            </w:r>
          </w:p>
          <w:p w14:paraId="2C24C1BF" w14:textId="175C4BF2" w:rsidR="00EF61B6" w:rsidRPr="00D31A21" w:rsidRDefault="00EF61B6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2: leto</w:t>
            </w:r>
            <w:r w:rsidR="008E082D" w:rsidRPr="00D31A21">
              <w:rPr>
                <w:color w:val="000000" w:themeColor="text1"/>
              </w:rPr>
              <w:t>:</w:t>
            </w:r>
          </w:p>
          <w:p w14:paraId="1B1ADB69" w14:textId="08BF1187" w:rsidR="002F1792" w:rsidRPr="00D31A21" w:rsidRDefault="00EF61B6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color w:val="000000" w:themeColor="text1"/>
              </w:rPr>
              <w:t>3. leto</w:t>
            </w:r>
            <w:r w:rsidR="008E082D" w:rsidRPr="00D31A21">
              <w:rPr>
                <w:color w:val="000000" w:themeColor="text1"/>
              </w:rPr>
              <w:t>:</w:t>
            </w:r>
          </w:p>
        </w:tc>
      </w:tr>
      <w:tr w:rsidR="00E73433" w:rsidRPr="00D31A21" w14:paraId="30833CBB" w14:textId="77777777" w:rsidTr="009262CC"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29A649AB" w14:textId="3DE5FA94" w:rsidR="002F1792" w:rsidRPr="00D31A21" w:rsidRDefault="00E73433" w:rsidP="00125F09">
            <w:bookmarkStart w:id="16" w:name="_Hlk222584188"/>
            <w:bookmarkEnd w:id="15"/>
            <w:r w:rsidRPr="00D31A21">
              <w:lastRenderedPageBreak/>
              <w:t>5.4.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36C25A20" w14:textId="5A4F275F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Uporaba skupnih državnih gradnikov</w:t>
            </w:r>
          </w:p>
        </w:tc>
        <w:tc>
          <w:tcPr>
            <w:tcW w:w="5658" w:type="dxa"/>
            <w:shd w:val="clear" w:color="auto" w:fill="FFFFFF" w:themeFill="background1"/>
          </w:tcPr>
          <w:p w14:paraId="245F8EB8" w14:textId="3ACB5412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Uporaba katerih skupnih aplikacijskih gradnikov je predvidena?</w:t>
            </w:r>
          </w:p>
          <w:p w14:paraId="5B1F10B0" w14:textId="726ACD8C" w:rsidR="002F1792" w:rsidRPr="00D31A21" w:rsidRDefault="00000000" w:rsidP="00125F09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9861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</w:t>
            </w:r>
            <w:hyperlink r:id="rId15" w:history="1">
              <w:r w:rsidR="002F1792" w:rsidRPr="00D31A21">
                <w:rPr>
                  <w:rStyle w:val="Hiperpovezava"/>
                  <w:color w:val="000000" w:themeColor="text1"/>
                </w:rPr>
                <w:t>Skupni aplikacijski gradnik Pladenj</w:t>
              </w:r>
            </w:hyperlink>
          </w:p>
          <w:p w14:paraId="07380F21" w14:textId="065C76C3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81309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</w:t>
            </w:r>
            <w:hyperlink r:id="rId16" w:history="1">
              <w:r w:rsidR="002F1792" w:rsidRPr="00D31A21">
                <w:rPr>
                  <w:rStyle w:val="Hiperpovezava"/>
                  <w:color w:val="000000" w:themeColor="text1"/>
                </w:rPr>
                <w:t>Skupni aplikacijski gradnik Asinhroni modul</w:t>
              </w:r>
            </w:hyperlink>
          </w:p>
          <w:p w14:paraId="3680F88B" w14:textId="2444D6E8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15835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</w:t>
            </w:r>
            <w:hyperlink r:id="rId17" w:history="1">
              <w:r w:rsidR="002F1792" w:rsidRPr="00D31A21">
                <w:rPr>
                  <w:rStyle w:val="Hiperpovezava"/>
                  <w:color w:val="000000" w:themeColor="text1"/>
                </w:rPr>
                <w:t>Skupni aplikacijski gradnik IO-modul</w:t>
              </w:r>
            </w:hyperlink>
          </w:p>
          <w:p w14:paraId="3487ED45" w14:textId="7FF5415E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15267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104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</w:t>
            </w:r>
            <w:hyperlink r:id="rId18" w:history="1">
              <w:r w:rsidR="002F1792" w:rsidRPr="00D31A21">
                <w:rPr>
                  <w:rStyle w:val="Hiperpovezava"/>
                  <w:color w:val="000000" w:themeColor="text1"/>
                </w:rPr>
                <w:t>Skupni aplikacijski gradnik Varnostna shema</w:t>
              </w:r>
            </w:hyperlink>
          </w:p>
          <w:p w14:paraId="2453A857" w14:textId="242C59E9" w:rsidR="00EF61B6" w:rsidRPr="00D31A21" w:rsidRDefault="00000000" w:rsidP="00125F09">
            <w:pPr>
              <w:rPr>
                <w:rStyle w:val="Hiperpovezava"/>
                <w:color w:val="000000" w:themeColor="text1"/>
              </w:rPr>
            </w:pPr>
            <w:sdt>
              <w:sdtPr>
                <w:rPr>
                  <w:color w:val="000000" w:themeColor="text1"/>
                  <w:u w:val="single"/>
                </w:rPr>
                <w:id w:val="139385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61B6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EF61B6" w:rsidRPr="00D31A21">
              <w:rPr>
                <w:color w:val="000000" w:themeColor="text1"/>
              </w:rPr>
              <w:t xml:space="preserve"> </w:t>
            </w:r>
            <w:hyperlink r:id="rId19" w:history="1">
              <w:r w:rsidR="00EF61B6" w:rsidRPr="00D31A21">
                <w:rPr>
                  <w:rStyle w:val="Hiperpovezava"/>
                  <w:color w:val="000000" w:themeColor="text1"/>
                </w:rPr>
                <w:t>Spletno odložišče velikih datotek (SOVD)</w:t>
              </w:r>
            </w:hyperlink>
          </w:p>
          <w:p w14:paraId="247965D9" w14:textId="58D1DFB7" w:rsidR="00EF61B6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rStyle w:val="Hiperpovezava"/>
                  <w:color w:val="000000" w:themeColor="text1"/>
                </w:rPr>
                <w:id w:val="10833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61B6" w:rsidRPr="00D31A21">
                  <w:rPr>
                    <w:rStyle w:val="Hiperpovezava"/>
                    <w:color w:val="000000" w:themeColor="text1"/>
                  </w:rPr>
                  <w:t>☐</w:t>
                </w:r>
              </w:sdtContent>
            </w:sdt>
            <w:r w:rsidR="00EF61B6" w:rsidRPr="00D31A21">
              <w:rPr>
                <w:rStyle w:val="Hiperpovezava"/>
                <w:color w:val="000000" w:themeColor="text1"/>
              </w:rPr>
              <w:t xml:space="preserve"> </w:t>
            </w:r>
            <w:r w:rsidR="000F2CE2" w:rsidRPr="00D31A21">
              <w:rPr>
                <w:rStyle w:val="Hiperpovezava"/>
                <w:color w:val="000000" w:themeColor="text1"/>
              </w:rPr>
              <w:t>Drugo (navedi</w:t>
            </w:r>
            <w:r w:rsidR="00D11BCC" w:rsidRPr="00D31A21">
              <w:rPr>
                <w:rStyle w:val="Hiperpovezava"/>
                <w:color w:val="000000" w:themeColor="text1"/>
              </w:rPr>
              <w:t>te</w:t>
            </w:r>
            <w:r w:rsidR="000F2CE2" w:rsidRPr="00D31A21">
              <w:rPr>
                <w:rStyle w:val="Hiperpovezava"/>
                <w:color w:val="000000" w:themeColor="text1"/>
              </w:rPr>
              <w:t>): …</w:t>
            </w:r>
          </w:p>
          <w:p w14:paraId="5A500601" w14:textId="77777777" w:rsidR="002F1792" w:rsidRPr="00D31A21" w:rsidRDefault="002F1792" w:rsidP="00125F09">
            <w:pPr>
              <w:rPr>
                <w:color w:val="000000" w:themeColor="text1"/>
              </w:rPr>
            </w:pPr>
          </w:p>
          <w:p w14:paraId="360EADC2" w14:textId="063F9663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 xml:space="preserve">*** V primeru uporabe gradnika Pladenj, prosim navedite pravno podlago: </w:t>
            </w:r>
          </w:p>
          <w:p w14:paraId="59085A76" w14:textId="33E7DF9A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…</w:t>
            </w:r>
          </w:p>
        </w:tc>
      </w:tr>
      <w:tr w:rsidR="00E73433" w:rsidRPr="00D31A21" w14:paraId="5095F974" w14:textId="77777777" w:rsidTr="009262CC">
        <w:trPr>
          <w:trHeight w:val="337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1C4B3867" w14:textId="102D9AF3" w:rsidR="002F1792" w:rsidRPr="00D31A21" w:rsidRDefault="00E73433" w:rsidP="00125F09">
            <w:bookmarkStart w:id="17" w:name="_Hlk222584202"/>
            <w:bookmarkEnd w:id="16"/>
            <w:r w:rsidRPr="00D31A21">
              <w:t>5.5.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21B68F5B" w14:textId="167A7D8C" w:rsidR="002F1792" w:rsidRPr="00D31A21" w:rsidRDefault="002F1792" w:rsidP="00D31A21">
            <w:pPr>
              <w:rPr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 xml:space="preserve">Čezmejna </w:t>
            </w:r>
            <w:proofErr w:type="spellStart"/>
            <w:r w:rsidRPr="00D31A21">
              <w:rPr>
                <w:b/>
                <w:bCs/>
                <w:color w:val="000000" w:themeColor="text1"/>
              </w:rPr>
              <w:t>interoperabilnost</w:t>
            </w:r>
            <w:proofErr w:type="spellEnd"/>
          </w:p>
        </w:tc>
        <w:tc>
          <w:tcPr>
            <w:tcW w:w="5658" w:type="dxa"/>
            <w:shd w:val="clear" w:color="auto" w:fill="FFFFFF" w:themeFill="background1"/>
          </w:tcPr>
          <w:p w14:paraId="32F2BE6A" w14:textId="7E9C0806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 xml:space="preserve">Ali ima investicija vpliv na čezmejno </w:t>
            </w:r>
            <w:proofErr w:type="spellStart"/>
            <w:r w:rsidRPr="00D31A21">
              <w:rPr>
                <w:b/>
                <w:bCs/>
                <w:color w:val="000000" w:themeColor="text1"/>
              </w:rPr>
              <w:t>interoperabilnost</w:t>
            </w:r>
            <w:proofErr w:type="spellEnd"/>
            <w:r w:rsidRPr="00D31A21">
              <w:rPr>
                <w:b/>
                <w:bCs/>
                <w:color w:val="000000" w:themeColor="text1"/>
              </w:rPr>
              <w:t xml:space="preserve"> vseevropskih digitalnih javnih storitev?</w:t>
            </w:r>
          </w:p>
          <w:p w14:paraId="0DB4CA76" w14:textId="322E3D4F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77443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NE</w:t>
            </w:r>
          </w:p>
          <w:p w14:paraId="73A65EF6" w14:textId="6206503C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68078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DA (potrebna bo ocena vpliva na </w:t>
            </w:r>
            <w:proofErr w:type="spellStart"/>
            <w:r w:rsidR="002F1792" w:rsidRPr="00D31A21">
              <w:rPr>
                <w:color w:val="000000" w:themeColor="text1"/>
              </w:rPr>
              <w:t>interoperabilnost</w:t>
            </w:r>
            <w:proofErr w:type="spellEnd"/>
            <w:r w:rsidR="002F1792" w:rsidRPr="00D31A21">
              <w:rPr>
                <w:color w:val="000000" w:themeColor="text1"/>
              </w:rPr>
              <w:t>)</w:t>
            </w:r>
          </w:p>
        </w:tc>
      </w:tr>
      <w:tr w:rsidR="00E73433" w:rsidRPr="00D31A21" w14:paraId="14F5320F" w14:textId="77777777" w:rsidTr="009262CC"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2D584122" w14:textId="1E458A48" w:rsidR="002F1792" w:rsidRPr="00D31A21" w:rsidRDefault="00E73433" w:rsidP="00125F09">
            <w:bookmarkStart w:id="18" w:name="_Hlk222584217"/>
            <w:bookmarkEnd w:id="17"/>
            <w:r w:rsidRPr="00D31A21">
              <w:t>5.6.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19D0C5AD" w14:textId="0CBF98DE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Odprtokodne rešitve</w:t>
            </w:r>
          </w:p>
        </w:tc>
        <w:tc>
          <w:tcPr>
            <w:tcW w:w="5658" w:type="dxa"/>
            <w:shd w:val="clear" w:color="auto" w:fill="FFFFFF" w:themeFill="background1"/>
          </w:tcPr>
          <w:p w14:paraId="65368352" w14:textId="77777777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Ali investicija vključuje uporabo odprtokodne programske opreme?</w:t>
            </w:r>
          </w:p>
          <w:p w14:paraId="774C8F84" w14:textId="40DE4F70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89562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NE</w:t>
            </w:r>
          </w:p>
          <w:p w14:paraId="4F2AB263" w14:textId="6DC7756E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28419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DA</w:t>
            </w:r>
          </w:p>
          <w:p w14:paraId="1260EF1D" w14:textId="77777777" w:rsidR="002F1792" w:rsidRPr="00D31A21" w:rsidRDefault="002F1792" w:rsidP="00125F09">
            <w:pPr>
              <w:rPr>
                <w:color w:val="000000" w:themeColor="text1"/>
              </w:rPr>
            </w:pPr>
          </w:p>
          <w:p w14:paraId="329BBCB0" w14:textId="6CEAD004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Če ste odgovorili DA, navedite katero:</w:t>
            </w:r>
          </w:p>
          <w:p w14:paraId="793C2F72" w14:textId="4C547A62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…</w:t>
            </w:r>
          </w:p>
        </w:tc>
      </w:tr>
      <w:bookmarkEnd w:id="18"/>
      <w:tr w:rsidR="00125F09" w:rsidRPr="00D31A21" w14:paraId="51942E22" w14:textId="77777777" w:rsidTr="009262CC">
        <w:trPr>
          <w:trHeight w:val="369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23177618" w14:textId="4A699868" w:rsidR="003B1A39" w:rsidRPr="00D31A21" w:rsidRDefault="00FE5C4E" w:rsidP="00125F09">
            <w:r w:rsidRPr="00D31A21">
              <w:t>6</w:t>
            </w:r>
            <w:r w:rsidR="003B1A39" w:rsidRPr="00D31A21">
              <w:t>.</w:t>
            </w:r>
          </w:p>
        </w:tc>
        <w:tc>
          <w:tcPr>
            <w:tcW w:w="8493" w:type="dxa"/>
            <w:gridSpan w:val="2"/>
            <w:tcBorders>
              <w:left w:val="single" w:sz="4" w:space="0" w:color="3E7C94"/>
            </w:tcBorders>
            <w:shd w:val="clear" w:color="auto" w:fill="0F4761" w:themeFill="accent1" w:themeFillShade="BF"/>
          </w:tcPr>
          <w:p w14:paraId="4D2F2234" w14:textId="77777777" w:rsidR="00D31A21" w:rsidRPr="00D31A21" w:rsidRDefault="003B1A39" w:rsidP="00125F09">
            <w:pPr>
              <w:rPr>
                <w:b/>
                <w:bCs/>
                <w:color w:val="FFFFFF" w:themeColor="background1"/>
              </w:rPr>
            </w:pPr>
            <w:r w:rsidRPr="00D31A21">
              <w:rPr>
                <w:b/>
                <w:bCs/>
                <w:color w:val="FFFFFF" w:themeColor="background1"/>
              </w:rPr>
              <w:t xml:space="preserve">FINANČNI PODATKI </w:t>
            </w:r>
          </w:p>
          <w:p w14:paraId="49BF7910" w14:textId="0519E33C" w:rsidR="003B1A39" w:rsidRPr="00D31A21" w:rsidRDefault="003B1A39" w:rsidP="00125F09">
            <w:pPr>
              <w:rPr>
                <w:color w:val="FFFFFF" w:themeColor="background1"/>
              </w:rPr>
            </w:pPr>
            <w:r w:rsidRPr="00D31A21">
              <w:rPr>
                <w:b/>
                <w:bCs/>
                <w:i/>
                <w:iCs/>
                <w:color w:val="FFFFFF" w:themeColor="background1"/>
              </w:rPr>
              <w:t>Potrebno izpolniti vse finančne podatke.</w:t>
            </w:r>
          </w:p>
        </w:tc>
      </w:tr>
      <w:tr w:rsidR="00E73433" w:rsidRPr="00D31A21" w14:paraId="6FBC3CA7" w14:textId="77777777" w:rsidTr="009262CC">
        <w:trPr>
          <w:trHeight w:val="348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0FE30365" w14:textId="07E84BD4" w:rsidR="002F1792" w:rsidRPr="00D31A21" w:rsidRDefault="00FE5C4E" w:rsidP="00125F09">
            <w:bookmarkStart w:id="19" w:name="_Hlk222584326"/>
            <w:r w:rsidRPr="00D31A21">
              <w:t>6</w:t>
            </w:r>
            <w:r w:rsidR="008943E7" w:rsidRPr="00D31A21">
              <w:t>.1.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1A6CC6C1" w14:textId="162B22CE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Znesek brez DDV</w:t>
            </w:r>
          </w:p>
        </w:tc>
        <w:tc>
          <w:tcPr>
            <w:tcW w:w="5658" w:type="dxa"/>
            <w:shd w:val="clear" w:color="auto" w:fill="FFFFFF" w:themeFill="background1"/>
          </w:tcPr>
          <w:p w14:paraId="5A119634" w14:textId="613CA522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0,00 €</w:t>
            </w:r>
          </w:p>
        </w:tc>
      </w:tr>
      <w:tr w:rsidR="00E73433" w:rsidRPr="00D31A21" w14:paraId="56EA7165" w14:textId="77777777" w:rsidTr="009262CC">
        <w:trPr>
          <w:trHeight w:val="348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63DE8E02" w14:textId="46132CC0" w:rsidR="002F1792" w:rsidRPr="00D31A21" w:rsidRDefault="00FE5C4E" w:rsidP="00125F09">
            <w:bookmarkStart w:id="20" w:name="_Hlk222584339"/>
            <w:bookmarkEnd w:id="19"/>
            <w:r w:rsidRPr="00D31A21">
              <w:t>6</w:t>
            </w:r>
            <w:r w:rsidR="003B1A39" w:rsidRPr="00D31A21">
              <w:t>.2.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33CC1C64" w14:textId="1305E2E8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Znesek z DDV</w:t>
            </w:r>
          </w:p>
        </w:tc>
        <w:tc>
          <w:tcPr>
            <w:tcW w:w="5658" w:type="dxa"/>
            <w:shd w:val="clear" w:color="auto" w:fill="FFFFFF" w:themeFill="background1"/>
          </w:tcPr>
          <w:p w14:paraId="386A0910" w14:textId="567174CD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0,00 €</w:t>
            </w:r>
          </w:p>
        </w:tc>
      </w:tr>
      <w:tr w:rsidR="00E73433" w:rsidRPr="00D31A21" w14:paraId="555D6593" w14:textId="77777777" w:rsidTr="009262CC">
        <w:trPr>
          <w:trHeight w:val="348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112E89AA" w14:textId="68A8AC25" w:rsidR="002F1792" w:rsidRPr="00D31A21" w:rsidRDefault="00FE5C4E" w:rsidP="00125F09">
            <w:bookmarkStart w:id="21" w:name="_Hlk222584350"/>
            <w:bookmarkEnd w:id="20"/>
            <w:r w:rsidRPr="00D31A21">
              <w:t>6</w:t>
            </w:r>
            <w:r w:rsidR="003B1A39" w:rsidRPr="00D31A21">
              <w:t>.3.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4ECB9DD0" w14:textId="6BFAD79D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Sredstva EU</w:t>
            </w:r>
          </w:p>
        </w:tc>
        <w:tc>
          <w:tcPr>
            <w:tcW w:w="5658" w:type="dxa"/>
            <w:shd w:val="clear" w:color="auto" w:fill="FFFFFF" w:themeFill="background1"/>
          </w:tcPr>
          <w:p w14:paraId="74720602" w14:textId="161A4EC0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0,00%</w:t>
            </w:r>
          </w:p>
        </w:tc>
      </w:tr>
      <w:bookmarkEnd w:id="21"/>
      <w:tr w:rsidR="00E73433" w:rsidRPr="00D31A21" w14:paraId="00EE34CB" w14:textId="77777777" w:rsidTr="009262CC">
        <w:trPr>
          <w:trHeight w:val="348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33872B81" w14:textId="15374E7C" w:rsidR="002F1792" w:rsidRPr="00D31A21" w:rsidRDefault="00FE5C4E" w:rsidP="00125F09">
            <w:r w:rsidRPr="00D31A21">
              <w:t>6</w:t>
            </w:r>
            <w:r w:rsidR="003B1A39" w:rsidRPr="00D31A21">
              <w:t>.4.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19A1500C" w14:textId="4163FA53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Integralna sredstva</w:t>
            </w:r>
          </w:p>
        </w:tc>
        <w:tc>
          <w:tcPr>
            <w:tcW w:w="5658" w:type="dxa"/>
            <w:shd w:val="clear" w:color="auto" w:fill="FFFFFF" w:themeFill="background1"/>
          </w:tcPr>
          <w:p w14:paraId="5C88A351" w14:textId="5BB49E47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0,00%</w:t>
            </w:r>
          </w:p>
        </w:tc>
      </w:tr>
      <w:tr w:rsidR="00E73433" w:rsidRPr="00D31A21" w14:paraId="71FF3BFC" w14:textId="77777777" w:rsidTr="009262CC">
        <w:trPr>
          <w:trHeight w:val="348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0E05ACAD" w14:textId="05CAB18F" w:rsidR="002F1792" w:rsidRPr="00D31A21" w:rsidRDefault="00FE5C4E" w:rsidP="00125F09">
            <w:bookmarkStart w:id="22" w:name="_Hlk222584358"/>
            <w:r w:rsidRPr="00D31A21">
              <w:t>6</w:t>
            </w:r>
            <w:r w:rsidR="003B1A39" w:rsidRPr="00D31A21">
              <w:t>.5.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6B640AF3" w14:textId="639CB62C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Namenska sredstva</w:t>
            </w:r>
          </w:p>
        </w:tc>
        <w:tc>
          <w:tcPr>
            <w:tcW w:w="5658" w:type="dxa"/>
            <w:shd w:val="clear" w:color="auto" w:fill="FFFFFF" w:themeFill="background1"/>
          </w:tcPr>
          <w:p w14:paraId="7804FA32" w14:textId="0A463887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0,00%</w:t>
            </w:r>
          </w:p>
        </w:tc>
      </w:tr>
      <w:tr w:rsidR="00E73433" w:rsidRPr="00D31A21" w14:paraId="63B94F79" w14:textId="77777777" w:rsidTr="009262CC">
        <w:trPr>
          <w:trHeight w:val="348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38B38073" w14:textId="39C20A76" w:rsidR="002F1792" w:rsidRPr="00D31A21" w:rsidRDefault="00FE5C4E" w:rsidP="00125F09">
            <w:bookmarkStart w:id="23" w:name="_Hlk222584371"/>
            <w:bookmarkEnd w:id="22"/>
            <w:r w:rsidRPr="00D31A21">
              <w:t>6</w:t>
            </w:r>
            <w:r w:rsidR="003B1A39" w:rsidRPr="00D31A21">
              <w:t>.6.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3D0DA278" w14:textId="0ABE118A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Skupaj</w:t>
            </w:r>
          </w:p>
        </w:tc>
        <w:tc>
          <w:tcPr>
            <w:tcW w:w="5658" w:type="dxa"/>
            <w:shd w:val="clear" w:color="auto" w:fill="FFFFFF" w:themeFill="background1"/>
          </w:tcPr>
          <w:p w14:paraId="4F1E97FB" w14:textId="4F76457A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100,00 %</w:t>
            </w:r>
          </w:p>
        </w:tc>
      </w:tr>
      <w:tr w:rsidR="00E73433" w:rsidRPr="00D31A21" w14:paraId="72CACEB7" w14:textId="77777777" w:rsidTr="009262CC">
        <w:trPr>
          <w:trHeight w:val="348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73808405" w14:textId="64181460" w:rsidR="002F1792" w:rsidRPr="00D31A21" w:rsidRDefault="00FE5C4E" w:rsidP="00125F09">
            <w:bookmarkStart w:id="24" w:name="_Hlk222584379"/>
            <w:bookmarkEnd w:id="23"/>
            <w:r w:rsidRPr="00D31A21">
              <w:t>6</w:t>
            </w:r>
            <w:r w:rsidR="003B1A39" w:rsidRPr="00D31A21">
              <w:t>.7.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010950D4" w14:textId="74B43F3B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 xml:space="preserve">Dinamika </w:t>
            </w:r>
            <w:r w:rsidR="00940ADC" w:rsidRPr="00D31A21">
              <w:rPr>
                <w:b/>
                <w:bCs/>
                <w:color w:val="000000" w:themeColor="text1"/>
              </w:rPr>
              <w:t xml:space="preserve">plačil </w:t>
            </w:r>
            <w:r w:rsidRPr="00D31A21">
              <w:rPr>
                <w:b/>
                <w:bCs/>
                <w:color w:val="000000" w:themeColor="text1"/>
              </w:rPr>
              <w:t>po letih</w:t>
            </w:r>
          </w:p>
        </w:tc>
        <w:tc>
          <w:tcPr>
            <w:tcW w:w="5658" w:type="dxa"/>
            <w:shd w:val="clear" w:color="auto" w:fill="FFFFFF" w:themeFill="background1"/>
          </w:tcPr>
          <w:p w14:paraId="69BC7034" w14:textId="77777777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2026:</w:t>
            </w:r>
          </w:p>
          <w:p w14:paraId="2FEFD43D" w14:textId="77777777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2027:</w:t>
            </w:r>
          </w:p>
          <w:p w14:paraId="4DF6CDBD" w14:textId="77777777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2028:</w:t>
            </w:r>
          </w:p>
          <w:p w14:paraId="5D6E7D53" w14:textId="0B098673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2029:</w:t>
            </w:r>
          </w:p>
        </w:tc>
      </w:tr>
      <w:tr w:rsidR="00E73433" w:rsidRPr="00D31A21" w14:paraId="4380EF74" w14:textId="77777777" w:rsidTr="009262CC">
        <w:trPr>
          <w:trHeight w:val="348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060D7F65" w14:textId="5DFCA7B0" w:rsidR="002F1792" w:rsidRPr="00D31A21" w:rsidRDefault="00FE5C4E" w:rsidP="00125F09">
            <w:bookmarkStart w:id="25" w:name="_Hlk222584409"/>
            <w:bookmarkEnd w:id="24"/>
            <w:r w:rsidRPr="00D31A21">
              <w:t>6</w:t>
            </w:r>
            <w:r w:rsidR="003B1A39" w:rsidRPr="00D31A21">
              <w:t>.8.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7F1BA747" w14:textId="1E1C548C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 xml:space="preserve">Podatki o obračunu dela </w:t>
            </w:r>
          </w:p>
        </w:tc>
        <w:tc>
          <w:tcPr>
            <w:tcW w:w="5658" w:type="dxa"/>
            <w:shd w:val="clear" w:color="auto" w:fill="FFFFFF" w:themeFill="background1"/>
          </w:tcPr>
          <w:p w14:paraId="618A3829" w14:textId="7225E257" w:rsidR="09D5B513" w:rsidRPr="00D31A21" w:rsidRDefault="09D5B513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Pavšalna cena</w:t>
            </w:r>
          </w:p>
          <w:p w14:paraId="471BABEA" w14:textId="5AEECDCA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Število predvidenih človek-dni:: …</w:t>
            </w:r>
          </w:p>
          <w:p w14:paraId="0ACAEE3A" w14:textId="6DABF691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Število predvidenih človek-mesecev: …</w:t>
            </w:r>
          </w:p>
          <w:p w14:paraId="6170DFB6" w14:textId="4D0DC759" w:rsidR="7394D29C" w:rsidRPr="00D31A21" w:rsidRDefault="7394D29C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Število ur:</w:t>
            </w:r>
          </w:p>
          <w:p w14:paraId="34150436" w14:textId="2D18B613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Cena človek-dneva (EUR brez DDV): …</w:t>
            </w:r>
          </w:p>
          <w:p w14:paraId="62ED451A" w14:textId="5D0E8760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 xml:space="preserve">Cena človek-meseca (EUR brez DDV):… </w:t>
            </w:r>
          </w:p>
        </w:tc>
      </w:tr>
      <w:tr w:rsidR="00E73433" w:rsidRPr="00D31A21" w14:paraId="4FBEA62A" w14:textId="77777777" w:rsidTr="009262CC">
        <w:trPr>
          <w:trHeight w:val="348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103B422E" w14:textId="40B9FC9B" w:rsidR="002F1792" w:rsidRPr="00D31A21" w:rsidRDefault="00FE5C4E" w:rsidP="00125F09">
            <w:bookmarkStart w:id="26" w:name="_Hlk222584419"/>
            <w:bookmarkEnd w:id="25"/>
            <w:r w:rsidRPr="00D31A21">
              <w:t>6</w:t>
            </w:r>
            <w:r w:rsidR="003B1A39" w:rsidRPr="00D31A21">
              <w:t>.9.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72C0CA67" w14:textId="4EDD05FB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Proračunske postavke</w:t>
            </w:r>
          </w:p>
        </w:tc>
        <w:tc>
          <w:tcPr>
            <w:tcW w:w="5658" w:type="dxa"/>
            <w:shd w:val="clear" w:color="auto" w:fill="FFFFFF" w:themeFill="background1"/>
          </w:tcPr>
          <w:p w14:paraId="6921C63B" w14:textId="77777777" w:rsidR="002F1792" w:rsidRPr="00D31A21" w:rsidRDefault="002F1792" w:rsidP="00125F09">
            <w:pPr>
              <w:rPr>
                <w:color w:val="000000" w:themeColor="text1"/>
              </w:rPr>
            </w:pPr>
          </w:p>
        </w:tc>
      </w:tr>
      <w:tr w:rsidR="00E73433" w:rsidRPr="00D31A21" w14:paraId="3C54AD62" w14:textId="77777777" w:rsidTr="009262CC">
        <w:trPr>
          <w:trHeight w:val="348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1992441E" w14:textId="367967BE" w:rsidR="002F1792" w:rsidRPr="00D31A21" w:rsidRDefault="00FE5C4E" w:rsidP="00125F09">
            <w:bookmarkStart w:id="27" w:name="_Hlk222584429"/>
            <w:bookmarkEnd w:id="26"/>
            <w:r w:rsidRPr="00D31A21">
              <w:t>6</w:t>
            </w:r>
            <w:r w:rsidR="003B1A39" w:rsidRPr="00D31A21">
              <w:t>.10.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4082871D" w14:textId="49B910ED" w:rsidR="002F1792" w:rsidRPr="00D31A21" w:rsidRDefault="002F1792" w:rsidP="00125F09">
            <w:pPr>
              <w:rPr>
                <w:b/>
                <w:bCs/>
                <w:i/>
                <w:iCs/>
                <w:color w:val="000000" w:themeColor="text1"/>
              </w:rPr>
            </w:pPr>
            <w:r w:rsidRPr="00D31A21">
              <w:rPr>
                <w:i/>
                <w:iCs/>
                <w:color w:val="000000" w:themeColor="text1"/>
              </w:rPr>
              <w:t xml:space="preserve">Možno je več odgovorov; v primeru, da uporabljate konto, ki </w:t>
            </w:r>
            <w:r w:rsidRPr="00D31A21">
              <w:rPr>
                <w:i/>
                <w:iCs/>
                <w:color w:val="000000" w:themeColor="text1"/>
              </w:rPr>
              <w:lastRenderedPageBreak/>
              <w:t>ga ni na seznamu, označite kvadratek drugo in napišite, kateri konto uporabljate</w:t>
            </w:r>
            <w:r w:rsidRPr="00D31A21">
              <w:rPr>
                <w:b/>
                <w:bCs/>
                <w:i/>
                <w:iCs/>
                <w:color w:val="000000" w:themeColor="text1"/>
              </w:rPr>
              <w:t>.</w:t>
            </w:r>
          </w:p>
        </w:tc>
        <w:tc>
          <w:tcPr>
            <w:tcW w:w="5658" w:type="dxa"/>
            <w:shd w:val="clear" w:color="auto" w:fill="FFFFFF" w:themeFill="background1"/>
          </w:tcPr>
          <w:p w14:paraId="613BCE52" w14:textId="2EE7C2C0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52336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420703 Nakup licenčne programske opreme</w:t>
            </w:r>
          </w:p>
          <w:p w14:paraId="44341032" w14:textId="4EE0D435" w:rsidR="6CA3012F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210869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CA3012F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6CA3012F" w:rsidRPr="00D31A21">
              <w:rPr>
                <w:color w:val="000000" w:themeColor="text1"/>
              </w:rPr>
              <w:t xml:space="preserve"> 420704 Nakup </w:t>
            </w:r>
            <w:proofErr w:type="spellStart"/>
            <w:r w:rsidR="009020CF" w:rsidRPr="00D31A21">
              <w:rPr>
                <w:color w:val="000000" w:themeColor="text1"/>
              </w:rPr>
              <w:t>nelicenčne</w:t>
            </w:r>
            <w:proofErr w:type="spellEnd"/>
            <w:r w:rsidR="6CA3012F" w:rsidRPr="00D31A21">
              <w:rPr>
                <w:color w:val="000000" w:themeColor="text1"/>
              </w:rPr>
              <w:t xml:space="preserve"> programske opreme</w:t>
            </w:r>
          </w:p>
          <w:p w14:paraId="4E671AAC" w14:textId="39D894F6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24742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420202 Nakup strojne računalniške opreme</w:t>
            </w:r>
          </w:p>
          <w:p w14:paraId="599CD1E6" w14:textId="77777777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05644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420222 Nakup strežnikov in diskovnih sistemov</w:t>
            </w:r>
          </w:p>
          <w:p w14:paraId="5376B7D5" w14:textId="76A22F95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53102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420224 Nakup opreme za tiskanje in razmnoževanje</w:t>
            </w:r>
          </w:p>
          <w:p w14:paraId="0C773CDA" w14:textId="56F19B9F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05615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7E6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420238 Nakup telekomunikacijske opreme</w:t>
            </w:r>
          </w:p>
          <w:p w14:paraId="78858692" w14:textId="1F9AC284" w:rsidR="008C7E6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5562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7E6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8C7E62" w:rsidRPr="00D31A21">
              <w:rPr>
                <w:color w:val="000000" w:themeColor="text1"/>
              </w:rPr>
              <w:t xml:space="preserve"> 4</w:t>
            </w:r>
            <w:r w:rsidR="00BA3115" w:rsidRPr="00D31A21">
              <w:rPr>
                <w:color w:val="000000" w:themeColor="text1"/>
              </w:rPr>
              <w:t>0251</w:t>
            </w:r>
            <w:r w:rsidR="00CD6812" w:rsidRPr="00D31A21">
              <w:rPr>
                <w:color w:val="000000" w:themeColor="text1"/>
              </w:rPr>
              <w:t>3</w:t>
            </w:r>
            <w:r w:rsidR="00B07D08" w:rsidRPr="00D31A21">
              <w:rPr>
                <w:color w:val="000000" w:themeColor="text1"/>
              </w:rPr>
              <w:t xml:space="preserve"> </w:t>
            </w:r>
            <w:r w:rsidR="004F798E" w:rsidRPr="00D31A21">
              <w:rPr>
                <w:color w:val="000000" w:themeColor="text1"/>
              </w:rPr>
              <w:t>Tekoče vzdrževanje druge (</w:t>
            </w:r>
            <w:r w:rsidR="00185847" w:rsidRPr="00D31A21">
              <w:rPr>
                <w:color w:val="000000" w:themeColor="text1"/>
              </w:rPr>
              <w:t>ne licenčne</w:t>
            </w:r>
            <w:r w:rsidR="004F798E" w:rsidRPr="00D31A21">
              <w:rPr>
                <w:color w:val="000000" w:themeColor="text1"/>
              </w:rPr>
              <w:t>) programske opreme</w:t>
            </w:r>
          </w:p>
          <w:p w14:paraId="6ACC64E6" w14:textId="77777777" w:rsidR="006A1ECA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8877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7E6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8C7E62" w:rsidRPr="00D31A21">
              <w:rPr>
                <w:color w:val="000000" w:themeColor="text1"/>
              </w:rPr>
              <w:t xml:space="preserve"> 4</w:t>
            </w:r>
            <w:r w:rsidR="006A1ECA" w:rsidRPr="00D31A21">
              <w:rPr>
                <w:color w:val="000000" w:themeColor="text1"/>
              </w:rPr>
              <w:t>02514</w:t>
            </w:r>
            <w:r w:rsidR="008C7E62" w:rsidRPr="00D31A21">
              <w:rPr>
                <w:color w:val="000000" w:themeColor="text1"/>
              </w:rPr>
              <w:t xml:space="preserve"> </w:t>
            </w:r>
            <w:r w:rsidR="006A1ECA" w:rsidRPr="00D31A21">
              <w:rPr>
                <w:color w:val="000000" w:themeColor="text1"/>
              </w:rPr>
              <w:t xml:space="preserve">Tekoče vzdrževanje licenčne programske opreme </w:t>
            </w:r>
          </w:p>
          <w:p w14:paraId="670C9282" w14:textId="6B2775A7" w:rsidR="002E3AA3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88868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3AA3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E3AA3" w:rsidRPr="00D31A21">
              <w:rPr>
                <w:color w:val="000000" w:themeColor="text1"/>
              </w:rPr>
              <w:t xml:space="preserve"> 402</w:t>
            </w:r>
            <w:r w:rsidR="00DB3AE2" w:rsidRPr="00D31A21">
              <w:rPr>
                <w:color w:val="000000" w:themeColor="text1"/>
              </w:rPr>
              <w:t>515</w:t>
            </w:r>
            <w:r w:rsidR="002E3AA3" w:rsidRPr="00D31A21">
              <w:rPr>
                <w:color w:val="000000" w:themeColor="text1"/>
              </w:rPr>
              <w:t xml:space="preserve"> </w:t>
            </w:r>
            <w:r w:rsidR="00DB3AE2" w:rsidRPr="00D31A21">
              <w:rPr>
                <w:color w:val="000000" w:themeColor="text1"/>
              </w:rPr>
              <w:t>Tekoče vzdrževanje</w:t>
            </w:r>
            <w:r w:rsidR="00F90E15" w:rsidRPr="00D31A21">
              <w:rPr>
                <w:color w:val="000000" w:themeColor="text1"/>
              </w:rPr>
              <w:t xml:space="preserve"> strojne </w:t>
            </w:r>
            <w:r w:rsidR="008C3332" w:rsidRPr="00D31A21">
              <w:rPr>
                <w:color w:val="000000" w:themeColor="text1"/>
              </w:rPr>
              <w:t>računalniške opreme</w:t>
            </w:r>
          </w:p>
          <w:p w14:paraId="373A10D9" w14:textId="1446AC7B" w:rsidR="00644BA4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61936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BA4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644BA4" w:rsidRPr="00D31A21">
              <w:rPr>
                <w:color w:val="000000" w:themeColor="text1"/>
              </w:rPr>
              <w:t xml:space="preserve"> 40251</w:t>
            </w:r>
            <w:r w:rsidR="00694E66" w:rsidRPr="00D31A21">
              <w:rPr>
                <w:color w:val="000000" w:themeColor="text1"/>
              </w:rPr>
              <w:t>6</w:t>
            </w:r>
            <w:r w:rsidR="00644BA4" w:rsidRPr="00D31A21">
              <w:rPr>
                <w:color w:val="000000" w:themeColor="text1"/>
              </w:rPr>
              <w:t xml:space="preserve"> Tekoče vzdrževanje </w:t>
            </w:r>
            <w:r w:rsidR="00694E66" w:rsidRPr="00D31A21">
              <w:rPr>
                <w:color w:val="000000" w:themeColor="text1"/>
              </w:rPr>
              <w:t>operativnega informacijskega oko</w:t>
            </w:r>
            <w:r w:rsidR="00185847" w:rsidRPr="00D31A21">
              <w:rPr>
                <w:color w:val="000000" w:themeColor="text1"/>
              </w:rPr>
              <w:t>l</w:t>
            </w:r>
            <w:r w:rsidR="00694E66" w:rsidRPr="00D31A21">
              <w:rPr>
                <w:color w:val="000000" w:themeColor="text1"/>
              </w:rPr>
              <w:t>ja</w:t>
            </w:r>
          </w:p>
          <w:p w14:paraId="30427C74" w14:textId="60BAAAB8" w:rsidR="00644BA4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42476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BA4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644BA4" w:rsidRPr="00D31A21">
              <w:rPr>
                <w:color w:val="000000" w:themeColor="text1"/>
              </w:rPr>
              <w:t xml:space="preserve"> 402</w:t>
            </w:r>
            <w:r w:rsidR="00871F78" w:rsidRPr="00D31A21">
              <w:rPr>
                <w:color w:val="000000" w:themeColor="text1"/>
              </w:rPr>
              <w:t>607</w:t>
            </w:r>
            <w:r w:rsidR="00644BA4" w:rsidRPr="00D31A21">
              <w:rPr>
                <w:color w:val="000000" w:themeColor="text1"/>
              </w:rPr>
              <w:t xml:space="preserve"> </w:t>
            </w:r>
            <w:r w:rsidR="001C4BE1" w:rsidRPr="00D31A21">
              <w:rPr>
                <w:color w:val="000000" w:themeColor="text1"/>
              </w:rPr>
              <w:t>Najem strojne računalni</w:t>
            </w:r>
            <w:r w:rsidR="005C40C0" w:rsidRPr="00D31A21">
              <w:rPr>
                <w:color w:val="000000" w:themeColor="text1"/>
              </w:rPr>
              <w:t>š</w:t>
            </w:r>
            <w:r w:rsidR="001C4BE1" w:rsidRPr="00D31A21">
              <w:rPr>
                <w:color w:val="000000" w:themeColor="text1"/>
              </w:rPr>
              <w:t>ke opreme</w:t>
            </w:r>
          </w:p>
          <w:p w14:paraId="117DEAF0" w14:textId="2C01900D" w:rsidR="00644BA4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2874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BA4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644BA4" w:rsidRPr="00D31A21">
              <w:rPr>
                <w:color w:val="000000" w:themeColor="text1"/>
              </w:rPr>
              <w:t xml:space="preserve"> 402</w:t>
            </w:r>
            <w:r w:rsidR="00327BD5" w:rsidRPr="00D31A21">
              <w:rPr>
                <w:color w:val="000000" w:themeColor="text1"/>
              </w:rPr>
              <w:t>608</w:t>
            </w:r>
            <w:r w:rsidR="00644BA4" w:rsidRPr="00D31A21">
              <w:rPr>
                <w:color w:val="000000" w:themeColor="text1"/>
              </w:rPr>
              <w:t xml:space="preserve"> </w:t>
            </w:r>
            <w:r w:rsidR="00185847" w:rsidRPr="00D31A21">
              <w:rPr>
                <w:color w:val="000000" w:themeColor="text1"/>
              </w:rPr>
              <w:t>Najem</w:t>
            </w:r>
            <w:r w:rsidR="008D0316" w:rsidRPr="00D31A21">
              <w:rPr>
                <w:color w:val="000000" w:themeColor="text1"/>
              </w:rPr>
              <w:t xml:space="preserve"> </w:t>
            </w:r>
            <w:r w:rsidR="00292957" w:rsidRPr="00D31A21">
              <w:rPr>
                <w:color w:val="000000" w:themeColor="text1"/>
              </w:rPr>
              <w:t>komunikacijske opreme in podatkovnih vodov</w:t>
            </w:r>
          </w:p>
          <w:p w14:paraId="113BDC34" w14:textId="29F03F0D" w:rsidR="00F363B5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96560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7E6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8C7E62" w:rsidRPr="00D31A21">
              <w:rPr>
                <w:color w:val="000000" w:themeColor="text1"/>
              </w:rPr>
              <w:t xml:space="preserve"> </w:t>
            </w:r>
            <w:r w:rsidR="00D67A52" w:rsidRPr="00D31A21">
              <w:rPr>
                <w:color w:val="000000" w:themeColor="text1"/>
              </w:rPr>
              <w:t>402510</w:t>
            </w:r>
            <w:r w:rsidR="008C7E62" w:rsidRPr="00D31A21">
              <w:rPr>
                <w:color w:val="000000" w:themeColor="text1"/>
              </w:rPr>
              <w:t xml:space="preserve"> Tekoče vzdrževanje komunikacijske opreme</w:t>
            </w:r>
          </w:p>
          <w:p w14:paraId="6A8646BD" w14:textId="267377DE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47333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Drugo:</w:t>
            </w:r>
          </w:p>
        </w:tc>
      </w:tr>
      <w:tr w:rsidR="00E73433" w:rsidRPr="00D31A21" w14:paraId="512028B9" w14:textId="77777777" w:rsidTr="009262CC">
        <w:trPr>
          <w:trHeight w:val="348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4972E6D0" w14:textId="6A8DB492" w:rsidR="002F1792" w:rsidRPr="00D31A21" w:rsidRDefault="00FE5C4E" w:rsidP="00125F09">
            <w:bookmarkStart w:id="28" w:name="_Hlk222584438"/>
            <w:bookmarkEnd w:id="27"/>
            <w:r w:rsidRPr="00D31A21">
              <w:lastRenderedPageBreak/>
              <w:t>6</w:t>
            </w:r>
            <w:r w:rsidR="003B1A39" w:rsidRPr="00D31A21">
              <w:t>.11.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0CD3E15E" w14:textId="1B4BE3E7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Struktura stroškov in njihov obseg</w:t>
            </w:r>
          </w:p>
          <w:p w14:paraId="7BB96F5D" w14:textId="3FE434F5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color w:val="000000" w:themeColor="text1"/>
              </w:rPr>
              <w:t>Izpolnite v primeru</w:t>
            </w:r>
            <w:r w:rsidRPr="00D31A21">
              <w:rPr>
                <w:b/>
                <w:bCs/>
                <w:color w:val="000000" w:themeColor="text1"/>
              </w:rPr>
              <w:t xml:space="preserve"> investicijskega vzdrževanja in nadgradnje ter navedite.</w:t>
            </w:r>
          </w:p>
        </w:tc>
        <w:tc>
          <w:tcPr>
            <w:tcW w:w="5658" w:type="dxa"/>
            <w:shd w:val="clear" w:color="auto" w:fill="FFFFFF" w:themeFill="background1"/>
          </w:tcPr>
          <w:p w14:paraId="1C24A2F9" w14:textId="64BAE880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rFonts w:eastAsia="MS Gothic"/>
                <w:color w:val="000000" w:themeColor="text1"/>
              </w:rPr>
              <w:t>Navedite ali gre za:</w:t>
            </w:r>
          </w:p>
          <w:p w14:paraId="0EF27681" w14:textId="71766624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99479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Mesečni pavšal, vključeno:</w:t>
            </w:r>
          </w:p>
          <w:p w14:paraId="755BFEE2" w14:textId="77777777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..</w:t>
            </w:r>
          </w:p>
          <w:p w14:paraId="55F907F9" w14:textId="77777777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…</w:t>
            </w:r>
          </w:p>
          <w:p w14:paraId="1A601022" w14:textId="77777777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…</w:t>
            </w:r>
          </w:p>
          <w:p w14:paraId="65AB8D06" w14:textId="77777777" w:rsidR="002F1792" w:rsidRPr="00D31A21" w:rsidRDefault="00000000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64188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Storitve po naročilu:</w:t>
            </w:r>
          </w:p>
          <w:p w14:paraId="13F24A7C" w14:textId="30D07A64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Ocenjena količina ur:</w:t>
            </w:r>
          </w:p>
        </w:tc>
      </w:tr>
      <w:bookmarkEnd w:id="28"/>
      <w:tr w:rsidR="008943E7" w:rsidRPr="00D31A21" w14:paraId="552DB580" w14:textId="77777777" w:rsidTr="009262CC">
        <w:trPr>
          <w:trHeight w:val="245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1EED64C9" w14:textId="66F2A07C" w:rsidR="002F1792" w:rsidRPr="00D31A21" w:rsidRDefault="00FE5C4E" w:rsidP="00125F09">
            <w:r w:rsidRPr="00D31A21">
              <w:t>7</w:t>
            </w:r>
            <w:r w:rsidR="003B1A39" w:rsidRPr="00D31A21">
              <w:t>.</w:t>
            </w:r>
          </w:p>
        </w:tc>
        <w:tc>
          <w:tcPr>
            <w:tcW w:w="8493" w:type="dxa"/>
            <w:gridSpan w:val="2"/>
            <w:tcBorders>
              <w:left w:val="single" w:sz="4" w:space="0" w:color="3E7C94"/>
            </w:tcBorders>
            <w:shd w:val="clear" w:color="auto" w:fill="0F4761" w:themeFill="accent1" w:themeFillShade="BF"/>
          </w:tcPr>
          <w:p w14:paraId="6FC0DEBC" w14:textId="580DA7DB" w:rsidR="002F1792" w:rsidRPr="00D31A21" w:rsidRDefault="002F1792" w:rsidP="00125F09">
            <w:pPr>
              <w:rPr>
                <w:b/>
                <w:bCs/>
                <w:color w:val="000000" w:themeColor="text1"/>
                <w:highlight w:val="lightGray"/>
              </w:rPr>
            </w:pPr>
            <w:r w:rsidRPr="00D31A21">
              <w:rPr>
                <w:b/>
                <w:bCs/>
                <w:color w:val="FFFFFF" w:themeColor="background1"/>
              </w:rPr>
              <w:t>EKONOMSKI UČINKI</w:t>
            </w:r>
          </w:p>
        </w:tc>
      </w:tr>
      <w:tr w:rsidR="00E73433" w:rsidRPr="00D31A21" w14:paraId="649AA282" w14:textId="77777777" w:rsidTr="009262CC">
        <w:trPr>
          <w:trHeight w:val="348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7FE01BF7" w14:textId="6F4BFAB9" w:rsidR="002F1792" w:rsidRPr="00D31A21" w:rsidRDefault="00FE5C4E" w:rsidP="00125F09">
            <w:bookmarkStart w:id="29" w:name="_Hlk222584466"/>
            <w:r w:rsidRPr="00D31A21">
              <w:t>7</w:t>
            </w:r>
            <w:r w:rsidR="003B1A39" w:rsidRPr="00D31A21">
              <w:t>.1.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6238C78E" w14:textId="14403FE6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Neposredni ekonomski učinki</w:t>
            </w:r>
          </w:p>
          <w:p w14:paraId="162F35EA" w14:textId="5C4559EC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Opišite učinke.</w:t>
            </w:r>
          </w:p>
        </w:tc>
        <w:tc>
          <w:tcPr>
            <w:tcW w:w="5658" w:type="dxa"/>
            <w:shd w:val="clear" w:color="auto" w:fill="FFFFFF" w:themeFill="background1"/>
          </w:tcPr>
          <w:p w14:paraId="2C3411C6" w14:textId="77777777" w:rsidR="002F1792" w:rsidRPr="00D31A21" w:rsidRDefault="002F1792" w:rsidP="00125F09">
            <w:pPr>
              <w:rPr>
                <w:color w:val="000000" w:themeColor="text1"/>
              </w:rPr>
            </w:pPr>
          </w:p>
        </w:tc>
      </w:tr>
      <w:tr w:rsidR="00E73433" w:rsidRPr="00D31A21" w14:paraId="5EB6248F" w14:textId="77777777" w:rsidTr="009262CC">
        <w:trPr>
          <w:trHeight w:val="348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663C68D1" w14:textId="186155E8" w:rsidR="002F1792" w:rsidRPr="00D31A21" w:rsidRDefault="00FE5C4E" w:rsidP="00125F09">
            <w:bookmarkStart w:id="30" w:name="_Hlk222584477"/>
            <w:bookmarkEnd w:id="29"/>
            <w:r w:rsidRPr="00D31A21">
              <w:t>7</w:t>
            </w:r>
            <w:r w:rsidR="003B1A39" w:rsidRPr="00D31A21">
              <w:t>.2.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5223369F" w14:textId="539DC286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Posredni ekonomski učinki</w:t>
            </w:r>
          </w:p>
          <w:p w14:paraId="7174CCC8" w14:textId="1B2780C7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Opišite učinke.</w:t>
            </w:r>
          </w:p>
        </w:tc>
        <w:tc>
          <w:tcPr>
            <w:tcW w:w="5658" w:type="dxa"/>
            <w:shd w:val="clear" w:color="auto" w:fill="FFFFFF" w:themeFill="background1"/>
          </w:tcPr>
          <w:p w14:paraId="28E11A2E" w14:textId="77777777" w:rsidR="002F1792" w:rsidRPr="00D31A21" w:rsidRDefault="002F1792" w:rsidP="00125F09">
            <w:pPr>
              <w:rPr>
                <w:color w:val="000000" w:themeColor="text1"/>
              </w:rPr>
            </w:pPr>
          </w:p>
        </w:tc>
      </w:tr>
      <w:tr w:rsidR="00E73433" w:rsidRPr="00D31A21" w14:paraId="4C5183B0" w14:textId="77777777" w:rsidTr="009262CC">
        <w:trPr>
          <w:trHeight w:val="348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01C175DE" w14:textId="7DB69141" w:rsidR="002F1792" w:rsidRPr="00D31A21" w:rsidRDefault="00FE5C4E" w:rsidP="00125F09">
            <w:bookmarkStart w:id="31" w:name="_Hlk222584483"/>
            <w:bookmarkEnd w:id="30"/>
            <w:r w:rsidRPr="00D31A21">
              <w:t>7</w:t>
            </w:r>
            <w:r w:rsidR="003B1A39" w:rsidRPr="00D31A21">
              <w:t>.3.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60A4C8DA" w14:textId="368E0779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 xml:space="preserve">Posledice v primeru </w:t>
            </w:r>
            <w:proofErr w:type="spellStart"/>
            <w:r w:rsidRPr="00D31A21">
              <w:rPr>
                <w:b/>
                <w:bCs/>
                <w:color w:val="000000" w:themeColor="text1"/>
              </w:rPr>
              <w:t>neizvedbe</w:t>
            </w:r>
            <w:proofErr w:type="spellEnd"/>
          </w:p>
          <w:p w14:paraId="0B37345E" w14:textId="34D70E64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Opišite posledice.</w:t>
            </w:r>
          </w:p>
        </w:tc>
        <w:tc>
          <w:tcPr>
            <w:tcW w:w="5658" w:type="dxa"/>
            <w:shd w:val="clear" w:color="auto" w:fill="FFFFFF" w:themeFill="background1"/>
          </w:tcPr>
          <w:p w14:paraId="5FE0C0CE" w14:textId="77777777" w:rsidR="002F1792" w:rsidRPr="00D31A21" w:rsidRDefault="002F1792" w:rsidP="00125F09">
            <w:pPr>
              <w:rPr>
                <w:color w:val="000000" w:themeColor="text1"/>
              </w:rPr>
            </w:pPr>
          </w:p>
        </w:tc>
      </w:tr>
      <w:bookmarkEnd w:id="31"/>
    </w:tbl>
    <w:p w14:paraId="26281661" w14:textId="77777777" w:rsidR="00756219" w:rsidRPr="00D31A21" w:rsidRDefault="00756219" w:rsidP="00125F09"/>
    <w:p w14:paraId="64453FAF" w14:textId="3A28261B" w:rsidR="00BA7926" w:rsidRPr="00D31A21" w:rsidRDefault="00086BDD" w:rsidP="00125F09">
      <w:bookmarkStart w:id="32" w:name="_Hlk222584493"/>
      <w:r w:rsidRPr="00D31A21">
        <w:rPr>
          <w:b/>
          <w:bCs/>
        </w:rPr>
        <w:t>8.</w:t>
      </w:r>
      <w:r w:rsidR="00D53194" w:rsidRPr="00D31A21">
        <w:rPr>
          <w:b/>
          <w:bCs/>
        </w:rPr>
        <w:t>Dodatno želim še sporočiti</w:t>
      </w:r>
      <w:r w:rsidR="00D53194" w:rsidRPr="00D31A21">
        <w:t>:</w:t>
      </w:r>
    </w:p>
    <w:bookmarkEnd w:id="32"/>
    <w:p w14:paraId="279E30CF" w14:textId="7AC33C27" w:rsidR="004D6537" w:rsidRPr="00D31A21" w:rsidRDefault="004D6537" w:rsidP="00125F09">
      <w:r w:rsidRPr="00D31A21">
        <w:tab/>
      </w:r>
    </w:p>
    <w:sectPr w:rsidR="004D6537" w:rsidRPr="00D31A21" w:rsidSect="00811A1D">
      <w:headerReference w:type="default" r:id="rId20"/>
      <w:footerReference w:type="default" r:id="rId21"/>
      <w:headerReference w:type="first" r:id="rId2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B1E82" w14:textId="77777777" w:rsidR="002A75B6" w:rsidRDefault="002A75B6" w:rsidP="002D3F4F">
      <w:pPr>
        <w:spacing w:after="0" w:line="240" w:lineRule="auto"/>
      </w:pPr>
      <w:r>
        <w:separator/>
      </w:r>
    </w:p>
  </w:endnote>
  <w:endnote w:type="continuationSeparator" w:id="0">
    <w:p w14:paraId="20E2F42A" w14:textId="77777777" w:rsidR="002A75B6" w:rsidRDefault="002A75B6" w:rsidP="002D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1108420"/>
      <w:docPartObj>
        <w:docPartGallery w:val="Page Numbers (Bottom of Page)"/>
        <w:docPartUnique/>
      </w:docPartObj>
    </w:sdtPr>
    <w:sdtContent>
      <w:p w14:paraId="5AA08B91" w14:textId="42949191" w:rsidR="0048200B" w:rsidRDefault="0048200B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956765" w14:textId="77777777" w:rsidR="0048200B" w:rsidRDefault="0048200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F0041" w14:textId="77777777" w:rsidR="002A75B6" w:rsidRDefault="002A75B6" w:rsidP="002D3F4F">
      <w:pPr>
        <w:spacing w:after="0" w:line="240" w:lineRule="auto"/>
      </w:pPr>
      <w:r>
        <w:separator/>
      </w:r>
    </w:p>
  </w:footnote>
  <w:footnote w:type="continuationSeparator" w:id="0">
    <w:p w14:paraId="6A8ED7C0" w14:textId="77777777" w:rsidR="002A75B6" w:rsidRDefault="002A75B6" w:rsidP="002D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3D145" w14:textId="139D77F2" w:rsidR="00811A1D" w:rsidRDefault="00517EC5" w:rsidP="002D3F4F">
    <w:pPr>
      <w:pStyle w:val="Glava"/>
      <w:tabs>
        <w:tab w:val="left" w:pos="5112"/>
      </w:tabs>
      <w:spacing w:line="240" w:lineRule="exact"/>
      <w:jc w:val="right"/>
    </w:pPr>
    <w:r>
      <w:t xml:space="preserve">Identifikacijski karton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12D7C" w14:textId="77777777" w:rsidR="00E65DB9" w:rsidRPr="009B7268" w:rsidRDefault="00E65DB9" w:rsidP="00E65DB9">
    <w:pPr>
      <w:autoSpaceDE w:val="0"/>
      <w:autoSpaceDN w:val="0"/>
      <w:adjustRightInd w:val="0"/>
      <w:spacing w:line="240" w:lineRule="auto"/>
      <w:rPr>
        <w:rFonts w:ascii="Republika" w:hAnsi="Republika"/>
        <w:sz w:val="22"/>
        <w:szCs w:val="20"/>
      </w:rPr>
    </w:pPr>
    <w:bookmarkStart w:id="33" w:name="_Hlk222643841"/>
    <w:r w:rsidRPr="009B7268">
      <w:rPr>
        <w:rFonts w:ascii="Republika" w:hAnsi="Republika"/>
        <w:noProof/>
        <w:sz w:val="60"/>
        <w:szCs w:val="60"/>
        <w:lang w:eastAsia="sl-SI"/>
      </w:rPr>
      <w:drawing>
        <wp:anchor distT="0" distB="0" distL="114300" distR="114300" simplePos="0" relativeHeight="251660288" behindDoc="0" locked="0" layoutInCell="1" allowOverlap="1" wp14:anchorId="19350014" wp14:editId="2150C76C">
          <wp:simplePos x="0" y="0"/>
          <wp:positionH relativeFrom="column">
            <wp:posOffset>-434340</wp:posOffset>
          </wp:positionH>
          <wp:positionV relativeFrom="paragraph">
            <wp:posOffset>7620</wp:posOffset>
          </wp:positionV>
          <wp:extent cx="300355" cy="347980"/>
          <wp:effectExtent l="0" t="0" r="4445" b="0"/>
          <wp:wrapSquare wrapText="bothSides"/>
          <wp:docPr id="1939752178" name="Slika 1939752178" descr="Opis: Opis: Opis: GRB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752178" name="Slika 1939752178" descr="Opis: Opis: Opis: GRB Republike Sloveni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B7268">
      <w:rPr>
        <w:rFonts w:ascii="Republika" w:hAnsi="Republika"/>
        <w:noProof/>
        <w:sz w:val="22"/>
        <w:szCs w:val="20"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32FF5101" wp14:editId="07D353E1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04122862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85E2FE" id="Line 11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9B7268">
      <w:rPr>
        <w:rFonts w:ascii="Republika" w:hAnsi="Republika"/>
        <w:sz w:val="22"/>
        <w:szCs w:val="20"/>
      </w:rPr>
      <w:t>REPUBLIKA SLOVENIJA</w:t>
    </w:r>
  </w:p>
  <w:p w14:paraId="12AACFFB" w14:textId="77777777" w:rsidR="00E65DB9" w:rsidRPr="009B7268" w:rsidRDefault="00E65DB9" w:rsidP="00E65DB9">
    <w:pPr>
      <w:tabs>
        <w:tab w:val="center" w:pos="4536"/>
        <w:tab w:val="left" w:pos="5112"/>
        <w:tab w:val="right" w:pos="9072"/>
      </w:tabs>
      <w:spacing w:after="0" w:line="240" w:lineRule="exact"/>
      <w:rPr>
        <w:rFonts w:ascii="Republika" w:hAnsi="Republika"/>
        <w:b/>
        <w:caps/>
        <w:sz w:val="22"/>
        <w:szCs w:val="20"/>
      </w:rPr>
    </w:pPr>
    <w:r w:rsidRPr="009B7268">
      <w:rPr>
        <w:rFonts w:ascii="Republika" w:hAnsi="Republika"/>
        <w:b/>
        <w:caps/>
        <w:sz w:val="22"/>
        <w:szCs w:val="20"/>
      </w:rPr>
      <w:t xml:space="preserve">MINISTRSTVO </w:t>
    </w:r>
    <w:r>
      <w:rPr>
        <w:rFonts w:ascii="Republika" w:hAnsi="Republika"/>
        <w:b/>
        <w:caps/>
        <w:sz w:val="22"/>
        <w:szCs w:val="20"/>
      </w:rPr>
      <w:t>ZA NOTRANJE ZADEVE IN JAVNO UPRAVO</w:t>
    </w:r>
  </w:p>
  <w:p w14:paraId="3DF9933F" w14:textId="77777777" w:rsidR="00E65DB9" w:rsidRPr="009B7268" w:rsidRDefault="00E65DB9" w:rsidP="00E65DB9">
    <w:pPr>
      <w:tabs>
        <w:tab w:val="center" w:pos="4536"/>
        <w:tab w:val="left" w:pos="5112"/>
        <w:tab w:val="right" w:pos="9072"/>
      </w:tabs>
      <w:spacing w:before="120" w:after="0" w:line="240" w:lineRule="exact"/>
      <w:rPr>
        <w:rFonts w:ascii="Republika" w:hAnsi="Republika"/>
        <w:b/>
        <w:sz w:val="22"/>
        <w:szCs w:val="20"/>
      </w:rPr>
    </w:pPr>
    <w:r w:rsidRPr="009B7268">
      <w:rPr>
        <w:rFonts w:ascii="Republika" w:hAnsi="Republika"/>
        <w:b/>
        <w:sz w:val="22"/>
        <w:szCs w:val="20"/>
      </w:rPr>
      <w:t xml:space="preserve">Delovna skupina za področje razvoja informatike v državni upravi (Svet IT)                     </w:t>
    </w:r>
    <w:r w:rsidRPr="009B7268">
      <w:rPr>
        <w:rFonts w:ascii="Republika" w:hAnsi="Republika" w:cs="Arial"/>
        <w:sz w:val="16"/>
      </w:rPr>
      <w:t>T: 01 555 58 00</w:t>
    </w:r>
  </w:p>
  <w:p w14:paraId="2A92A12B" w14:textId="77777777" w:rsidR="00E65DB9" w:rsidRPr="009B7268" w:rsidRDefault="00E65DB9" w:rsidP="00E65DB9">
    <w:pPr>
      <w:tabs>
        <w:tab w:val="center" w:pos="4536"/>
        <w:tab w:val="left" w:pos="5112"/>
        <w:tab w:val="right" w:pos="9072"/>
      </w:tabs>
      <w:spacing w:after="0" w:line="240" w:lineRule="exact"/>
      <w:jc w:val="right"/>
      <w:rPr>
        <w:rFonts w:ascii="Republika" w:hAnsi="Republika" w:cs="Arial"/>
        <w:sz w:val="16"/>
      </w:rPr>
    </w:pPr>
    <w:r w:rsidRPr="009B7268">
      <w:rPr>
        <w:rFonts w:ascii="Republika" w:hAnsi="Republika" w:cs="Arial"/>
        <w:sz w:val="16"/>
      </w:rPr>
      <w:tab/>
      <w:t>E: svet.it@gov.si</w:t>
    </w:r>
  </w:p>
  <w:p w14:paraId="563DBAD2" w14:textId="77777777" w:rsidR="00E65DB9" w:rsidRPr="009B7268" w:rsidRDefault="00E65DB9" w:rsidP="00E65DB9">
    <w:pPr>
      <w:tabs>
        <w:tab w:val="center" w:pos="4536"/>
        <w:tab w:val="left" w:pos="5112"/>
        <w:tab w:val="right" w:pos="9072"/>
      </w:tabs>
      <w:spacing w:after="0" w:line="240" w:lineRule="exact"/>
      <w:jc w:val="right"/>
      <w:rPr>
        <w:rFonts w:ascii="Republika" w:hAnsi="Republika" w:cs="Arial"/>
        <w:sz w:val="16"/>
      </w:rPr>
    </w:pPr>
    <w:r w:rsidRPr="009B7268">
      <w:rPr>
        <w:rFonts w:ascii="Republika" w:hAnsi="Republika" w:cs="Arial"/>
        <w:sz w:val="16"/>
      </w:rPr>
      <w:tab/>
    </w:r>
    <w:hyperlink r:id="rId2" w:history="1">
      <w:r w:rsidRPr="009B7268">
        <w:rPr>
          <w:rStyle w:val="Hiperpovezava"/>
          <w:rFonts w:ascii="Republika" w:hAnsi="Republika" w:cs="Arial"/>
          <w:sz w:val="16"/>
        </w:rPr>
        <w:t>Spletna stran Sveta za razvoj informatike</w:t>
      </w:r>
    </w:hyperlink>
    <w:bookmarkEnd w:id="3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29E7"/>
    <w:multiLevelType w:val="hybridMultilevel"/>
    <w:tmpl w:val="0930F6FA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859F2D4"/>
    <w:multiLevelType w:val="hybridMultilevel"/>
    <w:tmpl w:val="FFFFFFFF"/>
    <w:lvl w:ilvl="0" w:tplc="88640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6C9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E0D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4C6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FAF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DC0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20A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321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40C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1155A"/>
    <w:multiLevelType w:val="hybridMultilevel"/>
    <w:tmpl w:val="FFFFFFFF"/>
    <w:lvl w:ilvl="0" w:tplc="4E266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8F8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E20F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F0D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96B0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4EA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904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383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AE8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E781C"/>
    <w:multiLevelType w:val="hybridMultilevel"/>
    <w:tmpl w:val="5D449322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E107BAD"/>
    <w:multiLevelType w:val="hybridMultilevel"/>
    <w:tmpl w:val="FFFFFFFF"/>
    <w:lvl w:ilvl="0" w:tplc="B5AE5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EC4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D81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F4B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2A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DCB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6011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60FC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4B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0A2B8"/>
    <w:multiLevelType w:val="hybridMultilevel"/>
    <w:tmpl w:val="FFFFFFFF"/>
    <w:lvl w:ilvl="0" w:tplc="81145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96D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B2C3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DC71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F49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6283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A89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865D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0A0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C11B8"/>
    <w:multiLevelType w:val="hybridMultilevel"/>
    <w:tmpl w:val="FFFFFFFF"/>
    <w:lvl w:ilvl="0" w:tplc="DD629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A0F1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9AB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B046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0AF1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36D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342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25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DE8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6A5B4"/>
    <w:multiLevelType w:val="hybridMultilevel"/>
    <w:tmpl w:val="FFFFFFFF"/>
    <w:lvl w:ilvl="0" w:tplc="75188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DCB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766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9CB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9C7A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7E9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54B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C0F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7AC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AA34A"/>
    <w:multiLevelType w:val="hybridMultilevel"/>
    <w:tmpl w:val="FFFFFFFF"/>
    <w:lvl w:ilvl="0" w:tplc="94DC3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7A17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382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FC5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963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C48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381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049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A86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D6882"/>
    <w:multiLevelType w:val="hybridMultilevel"/>
    <w:tmpl w:val="11123CDE"/>
    <w:lvl w:ilvl="0" w:tplc="9662A4D4">
      <w:start w:val="1"/>
      <w:numFmt w:val="decimal"/>
      <w:lvlText w:val="%1."/>
      <w:lvlJc w:val="left"/>
      <w:pPr>
        <w:ind w:left="1020" w:hanging="360"/>
      </w:pPr>
    </w:lvl>
    <w:lvl w:ilvl="1" w:tplc="D83031C8">
      <w:start w:val="1"/>
      <w:numFmt w:val="decimal"/>
      <w:lvlText w:val="%2."/>
      <w:lvlJc w:val="left"/>
      <w:pPr>
        <w:ind w:left="1020" w:hanging="360"/>
      </w:pPr>
    </w:lvl>
    <w:lvl w:ilvl="2" w:tplc="5440903C">
      <w:start w:val="1"/>
      <w:numFmt w:val="decimal"/>
      <w:lvlText w:val="%3."/>
      <w:lvlJc w:val="left"/>
      <w:pPr>
        <w:ind w:left="1020" w:hanging="360"/>
      </w:pPr>
    </w:lvl>
    <w:lvl w:ilvl="3" w:tplc="D83AB010">
      <w:start w:val="1"/>
      <w:numFmt w:val="decimal"/>
      <w:lvlText w:val="%4."/>
      <w:lvlJc w:val="left"/>
      <w:pPr>
        <w:ind w:left="1020" w:hanging="360"/>
      </w:pPr>
    </w:lvl>
    <w:lvl w:ilvl="4" w:tplc="F7484A88">
      <w:start w:val="1"/>
      <w:numFmt w:val="decimal"/>
      <w:lvlText w:val="%5."/>
      <w:lvlJc w:val="left"/>
      <w:pPr>
        <w:ind w:left="1020" w:hanging="360"/>
      </w:pPr>
    </w:lvl>
    <w:lvl w:ilvl="5" w:tplc="A2A4DFE6">
      <w:start w:val="1"/>
      <w:numFmt w:val="decimal"/>
      <w:lvlText w:val="%6."/>
      <w:lvlJc w:val="left"/>
      <w:pPr>
        <w:ind w:left="1020" w:hanging="360"/>
      </w:pPr>
    </w:lvl>
    <w:lvl w:ilvl="6" w:tplc="F524208A">
      <w:start w:val="1"/>
      <w:numFmt w:val="decimal"/>
      <w:lvlText w:val="%7."/>
      <w:lvlJc w:val="left"/>
      <w:pPr>
        <w:ind w:left="1020" w:hanging="360"/>
      </w:pPr>
    </w:lvl>
    <w:lvl w:ilvl="7" w:tplc="9C10BC16">
      <w:start w:val="1"/>
      <w:numFmt w:val="decimal"/>
      <w:lvlText w:val="%8."/>
      <w:lvlJc w:val="left"/>
      <w:pPr>
        <w:ind w:left="1020" w:hanging="360"/>
      </w:pPr>
    </w:lvl>
    <w:lvl w:ilvl="8" w:tplc="3E62B1A0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598989D4"/>
    <w:multiLevelType w:val="hybridMultilevel"/>
    <w:tmpl w:val="FFFFFFFF"/>
    <w:lvl w:ilvl="0" w:tplc="CC5EE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E28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C29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C4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213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29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AF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0E5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0883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0E8DA"/>
    <w:multiLevelType w:val="hybridMultilevel"/>
    <w:tmpl w:val="FFFFFFFF"/>
    <w:lvl w:ilvl="0" w:tplc="0BAC2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ECDC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24F0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A01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EA2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C8F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C07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503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BA2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55C53"/>
    <w:multiLevelType w:val="hybridMultilevel"/>
    <w:tmpl w:val="442CBF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74108C"/>
    <w:multiLevelType w:val="hybridMultilevel"/>
    <w:tmpl w:val="109A22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86591"/>
    <w:multiLevelType w:val="hybridMultilevel"/>
    <w:tmpl w:val="FFFFFFFF"/>
    <w:lvl w:ilvl="0" w:tplc="04C8B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F633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3EE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B20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50E0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483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5E17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12A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2EA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85174"/>
    <w:multiLevelType w:val="hybridMultilevel"/>
    <w:tmpl w:val="2B9A2412"/>
    <w:lvl w:ilvl="0" w:tplc="119C06A2">
      <w:start w:val="1"/>
      <w:numFmt w:val="decimal"/>
      <w:lvlText w:val="%1."/>
      <w:lvlJc w:val="left"/>
      <w:pPr>
        <w:ind w:left="1020" w:hanging="360"/>
      </w:pPr>
    </w:lvl>
    <w:lvl w:ilvl="1" w:tplc="C0FE73A0">
      <w:start w:val="1"/>
      <w:numFmt w:val="decimal"/>
      <w:lvlText w:val="%2."/>
      <w:lvlJc w:val="left"/>
      <w:pPr>
        <w:ind w:left="1020" w:hanging="360"/>
      </w:pPr>
    </w:lvl>
    <w:lvl w:ilvl="2" w:tplc="26FA9C4A">
      <w:start w:val="1"/>
      <w:numFmt w:val="decimal"/>
      <w:lvlText w:val="%3."/>
      <w:lvlJc w:val="left"/>
      <w:pPr>
        <w:ind w:left="1020" w:hanging="360"/>
      </w:pPr>
    </w:lvl>
    <w:lvl w:ilvl="3" w:tplc="6882E30A">
      <w:start w:val="1"/>
      <w:numFmt w:val="decimal"/>
      <w:lvlText w:val="%4."/>
      <w:lvlJc w:val="left"/>
      <w:pPr>
        <w:ind w:left="1020" w:hanging="360"/>
      </w:pPr>
    </w:lvl>
    <w:lvl w:ilvl="4" w:tplc="8EACC996">
      <w:start w:val="1"/>
      <w:numFmt w:val="decimal"/>
      <w:lvlText w:val="%5."/>
      <w:lvlJc w:val="left"/>
      <w:pPr>
        <w:ind w:left="1020" w:hanging="360"/>
      </w:pPr>
    </w:lvl>
    <w:lvl w:ilvl="5" w:tplc="35F66534">
      <w:start w:val="1"/>
      <w:numFmt w:val="decimal"/>
      <w:lvlText w:val="%6."/>
      <w:lvlJc w:val="left"/>
      <w:pPr>
        <w:ind w:left="1020" w:hanging="360"/>
      </w:pPr>
    </w:lvl>
    <w:lvl w:ilvl="6" w:tplc="DAD46F42">
      <w:start w:val="1"/>
      <w:numFmt w:val="decimal"/>
      <w:lvlText w:val="%7."/>
      <w:lvlJc w:val="left"/>
      <w:pPr>
        <w:ind w:left="1020" w:hanging="360"/>
      </w:pPr>
    </w:lvl>
    <w:lvl w:ilvl="7" w:tplc="CADAA172">
      <w:start w:val="1"/>
      <w:numFmt w:val="decimal"/>
      <w:lvlText w:val="%8."/>
      <w:lvlJc w:val="left"/>
      <w:pPr>
        <w:ind w:left="1020" w:hanging="360"/>
      </w:pPr>
    </w:lvl>
    <w:lvl w:ilvl="8" w:tplc="0B8077A8">
      <w:start w:val="1"/>
      <w:numFmt w:val="decimal"/>
      <w:lvlText w:val="%9."/>
      <w:lvlJc w:val="left"/>
      <w:pPr>
        <w:ind w:left="1020" w:hanging="360"/>
      </w:pPr>
    </w:lvl>
  </w:abstractNum>
  <w:num w:numId="1" w16cid:durableId="1744720887">
    <w:abstractNumId w:val="13"/>
  </w:num>
  <w:num w:numId="2" w16cid:durableId="1819960545">
    <w:abstractNumId w:val="12"/>
  </w:num>
  <w:num w:numId="3" w16cid:durableId="1377654960">
    <w:abstractNumId w:val="3"/>
  </w:num>
  <w:num w:numId="4" w16cid:durableId="286857133">
    <w:abstractNumId w:val="0"/>
  </w:num>
  <w:num w:numId="5" w16cid:durableId="1794865069">
    <w:abstractNumId w:val="15"/>
  </w:num>
  <w:num w:numId="6" w16cid:durableId="1571161325">
    <w:abstractNumId w:val="9"/>
  </w:num>
  <w:num w:numId="7" w16cid:durableId="265188911">
    <w:abstractNumId w:val="7"/>
  </w:num>
  <w:num w:numId="8" w16cid:durableId="747769040">
    <w:abstractNumId w:val="8"/>
  </w:num>
  <w:num w:numId="9" w16cid:durableId="1527720646">
    <w:abstractNumId w:val="10"/>
  </w:num>
  <w:num w:numId="10" w16cid:durableId="1557080209">
    <w:abstractNumId w:val="11"/>
  </w:num>
  <w:num w:numId="11" w16cid:durableId="1952198081">
    <w:abstractNumId w:val="4"/>
  </w:num>
  <w:num w:numId="12" w16cid:durableId="86846482">
    <w:abstractNumId w:val="5"/>
  </w:num>
  <w:num w:numId="13" w16cid:durableId="242837559">
    <w:abstractNumId w:val="14"/>
  </w:num>
  <w:num w:numId="14" w16cid:durableId="919371445">
    <w:abstractNumId w:val="1"/>
  </w:num>
  <w:num w:numId="15" w16cid:durableId="1401321440">
    <w:abstractNumId w:val="2"/>
  </w:num>
  <w:num w:numId="16" w16cid:durableId="11864857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F4F"/>
    <w:rsid w:val="00006702"/>
    <w:rsid w:val="00010C22"/>
    <w:rsid w:val="000175A0"/>
    <w:rsid w:val="00017627"/>
    <w:rsid w:val="00021754"/>
    <w:rsid w:val="00030B50"/>
    <w:rsid w:val="00035B40"/>
    <w:rsid w:val="0004759A"/>
    <w:rsid w:val="00047B66"/>
    <w:rsid w:val="0005407C"/>
    <w:rsid w:val="00056350"/>
    <w:rsid w:val="00057BD9"/>
    <w:rsid w:val="0006558E"/>
    <w:rsid w:val="00070D57"/>
    <w:rsid w:val="00073476"/>
    <w:rsid w:val="00076803"/>
    <w:rsid w:val="00081638"/>
    <w:rsid w:val="000828A6"/>
    <w:rsid w:val="00083459"/>
    <w:rsid w:val="00086BDD"/>
    <w:rsid w:val="0009755E"/>
    <w:rsid w:val="000A4635"/>
    <w:rsid w:val="000A5421"/>
    <w:rsid w:val="000B4964"/>
    <w:rsid w:val="000D33C5"/>
    <w:rsid w:val="000E3165"/>
    <w:rsid w:val="000F2CE2"/>
    <w:rsid w:val="000F63B3"/>
    <w:rsid w:val="00105752"/>
    <w:rsid w:val="001073C5"/>
    <w:rsid w:val="00111BF7"/>
    <w:rsid w:val="00113E17"/>
    <w:rsid w:val="00116EA7"/>
    <w:rsid w:val="00124C46"/>
    <w:rsid w:val="00125F09"/>
    <w:rsid w:val="001309DD"/>
    <w:rsid w:val="0014120C"/>
    <w:rsid w:val="00146EBA"/>
    <w:rsid w:val="001527F8"/>
    <w:rsid w:val="00157800"/>
    <w:rsid w:val="00166020"/>
    <w:rsid w:val="001711DE"/>
    <w:rsid w:val="001850B1"/>
    <w:rsid w:val="001852DA"/>
    <w:rsid w:val="00185847"/>
    <w:rsid w:val="00192739"/>
    <w:rsid w:val="001A2458"/>
    <w:rsid w:val="001A7DC6"/>
    <w:rsid w:val="001B475E"/>
    <w:rsid w:val="001B64F5"/>
    <w:rsid w:val="001C4BE1"/>
    <w:rsid w:val="001C501D"/>
    <w:rsid w:val="001E156F"/>
    <w:rsid w:val="001E7F27"/>
    <w:rsid w:val="001F0829"/>
    <w:rsid w:val="001F288A"/>
    <w:rsid w:val="001F506F"/>
    <w:rsid w:val="001F607F"/>
    <w:rsid w:val="00204117"/>
    <w:rsid w:val="00205D4A"/>
    <w:rsid w:val="00216690"/>
    <w:rsid w:val="002225E8"/>
    <w:rsid w:val="00225BE2"/>
    <w:rsid w:val="00232F0D"/>
    <w:rsid w:val="00250863"/>
    <w:rsid w:val="00250C89"/>
    <w:rsid w:val="00270BEF"/>
    <w:rsid w:val="00271967"/>
    <w:rsid w:val="0027567E"/>
    <w:rsid w:val="00280AA2"/>
    <w:rsid w:val="00281A3E"/>
    <w:rsid w:val="00282197"/>
    <w:rsid w:val="002903A6"/>
    <w:rsid w:val="00291865"/>
    <w:rsid w:val="00292957"/>
    <w:rsid w:val="0029498D"/>
    <w:rsid w:val="002A3495"/>
    <w:rsid w:val="002A75B6"/>
    <w:rsid w:val="002B1DAA"/>
    <w:rsid w:val="002B45B7"/>
    <w:rsid w:val="002B7373"/>
    <w:rsid w:val="002C3B79"/>
    <w:rsid w:val="002D3F4F"/>
    <w:rsid w:val="002E0642"/>
    <w:rsid w:val="002E0BBE"/>
    <w:rsid w:val="002E3AA3"/>
    <w:rsid w:val="002E3B86"/>
    <w:rsid w:val="002F1792"/>
    <w:rsid w:val="003001D8"/>
    <w:rsid w:val="003036F4"/>
    <w:rsid w:val="003048AA"/>
    <w:rsid w:val="003070A8"/>
    <w:rsid w:val="0032443B"/>
    <w:rsid w:val="00324553"/>
    <w:rsid w:val="0032484F"/>
    <w:rsid w:val="00327BD5"/>
    <w:rsid w:val="0033453D"/>
    <w:rsid w:val="003350EC"/>
    <w:rsid w:val="0033630F"/>
    <w:rsid w:val="00343068"/>
    <w:rsid w:val="00344B59"/>
    <w:rsid w:val="00344E0E"/>
    <w:rsid w:val="00347816"/>
    <w:rsid w:val="003504D1"/>
    <w:rsid w:val="00352D24"/>
    <w:rsid w:val="0036143E"/>
    <w:rsid w:val="003819C9"/>
    <w:rsid w:val="00381D1B"/>
    <w:rsid w:val="00382C86"/>
    <w:rsid w:val="00384111"/>
    <w:rsid w:val="00386430"/>
    <w:rsid w:val="0039021A"/>
    <w:rsid w:val="0039101E"/>
    <w:rsid w:val="00391E18"/>
    <w:rsid w:val="00395142"/>
    <w:rsid w:val="00397E8D"/>
    <w:rsid w:val="003A6815"/>
    <w:rsid w:val="003A7C50"/>
    <w:rsid w:val="003B04C6"/>
    <w:rsid w:val="003B1A39"/>
    <w:rsid w:val="003C3016"/>
    <w:rsid w:val="003C6394"/>
    <w:rsid w:val="003C7282"/>
    <w:rsid w:val="003C77D4"/>
    <w:rsid w:val="003D018E"/>
    <w:rsid w:val="003D55A1"/>
    <w:rsid w:val="003E0AF3"/>
    <w:rsid w:val="003E1222"/>
    <w:rsid w:val="003E2128"/>
    <w:rsid w:val="003E7D8F"/>
    <w:rsid w:val="00407426"/>
    <w:rsid w:val="00424FA4"/>
    <w:rsid w:val="00426B97"/>
    <w:rsid w:val="004304FC"/>
    <w:rsid w:val="00441AEC"/>
    <w:rsid w:val="00444F44"/>
    <w:rsid w:val="00451A67"/>
    <w:rsid w:val="0046035D"/>
    <w:rsid w:val="004670EE"/>
    <w:rsid w:val="004671D6"/>
    <w:rsid w:val="00471131"/>
    <w:rsid w:val="004742E7"/>
    <w:rsid w:val="00481A11"/>
    <w:rsid w:val="0048200B"/>
    <w:rsid w:val="00482804"/>
    <w:rsid w:val="0049454D"/>
    <w:rsid w:val="004A2EA1"/>
    <w:rsid w:val="004B0E2D"/>
    <w:rsid w:val="004B58B0"/>
    <w:rsid w:val="004B6B86"/>
    <w:rsid w:val="004C1E73"/>
    <w:rsid w:val="004C4AF9"/>
    <w:rsid w:val="004C574D"/>
    <w:rsid w:val="004C727F"/>
    <w:rsid w:val="004D6537"/>
    <w:rsid w:val="004D7B73"/>
    <w:rsid w:val="004E0F0E"/>
    <w:rsid w:val="004E350C"/>
    <w:rsid w:val="004F43E3"/>
    <w:rsid w:val="004F524B"/>
    <w:rsid w:val="004F798E"/>
    <w:rsid w:val="00503C52"/>
    <w:rsid w:val="0051734A"/>
    <w:rsid w:val="00517EC5"/>
    <w:rsid w:val="005202A9"/>
    <w:rsid w:val="005350D1"/>
    <w:rsid w:val="005369D1"/>
    <w:rsid w:val="00541D42"/>
    <w:rsid w:val="005420CB"/>
    <w:rsid w:val="005554E5"/>
    <w:rsid w:val="005577A3"/>
    <w:rsid w:val="005613F0"/>
    <w:rsid w:val="00561C35"/>
    <w:rsid w:val="00565EAE"/>
    <w:rsid w:val="0057390C"/>
    <w:rsid w:val="00574AEB"/>
    <w:rsid w:val="005B77AC"/>
    <w:rsid w:val="005C1CBD"/>
    <w:rsid w:val="005C40C0"/>
    <w:rsid w:val="005C66B8"/>
    <w:rsid w:val="005D5DAF"/>
    <w:rsid w:val="005E3164"/>
    <w:rsid w:val="005E5F63"/>
    <w:rsid w:val="005F2990"/>
    <w:rsid w:val="005F3703"/>
    <w:rsid w:val="00613CBA"/>
    <w:rsid w:val="006164B9"/>
    <w:rsid w:val="00624842"/>
    <w:rsid w:val="0063086E"/>
    <w:rsid w:val="00633A07"/>
    <w:rsid w:val="00644BA4"/>
    <w:rsid w:val="006503F1"/>
    <w:rsid w:val="0065580E"/>
    <w:rsid w:val="006560D7"/>
    <w:rsid w:val="00675255"/>
    <w:rsid w:val="00680E03"/>
    <w:rsid w:val="00683ADD"/>
    <w:rsid w:val="00694E66"/>
    <w:rsid w:val="006A1ECA"/>
    <w:rsid w:val="006B217B"/>
    <w:rsid w:val="006B75DE"/>
    <w:rsid w:val="006C0C59"/>
    <w:rsid w:val="006C608A"/>
    <w:rsid w:val="006C677A"/>
    <w:rsid w:val="006D2FCA"/>
    <w:rsid w:val="006D4C3A"/>
    <w:rsid w:val="006D50EF"/>
    <w:rsid w:val="006D7C66"/>
    <w:rsid w:val="006E086B"/>
    <w:rsid w:val="006E7F44"/>
    <w:rsid w:val="006F084F"/>
    <w:rsid w:val="006F0E79"/>
    <w:rsid w:val="006F3869"/>
    <w:rsid w:val="006F7107"/>
    <w:rsid w:val="00705672"/>
    <w:rsid w:val="00712AB0"/>
    <w:rsid w:val="00716B59"/>
    <w:rsid w:val="00720F18"/>
    <w:rsid w:val="007235F2"/>
    <w:rsid w:val="0074177B"/>
    <w:rsid w:val="00752964"/>
    <w:rsid w:val="00756219"/>
    <w:rsid w:val="00772FA6"/>
    <w:rsid w:val="00790066"/>
    <w:rsid w:val="007A0CAA"/>
    <w:rsid w:val="007A0E77"/>
    <w:rsid w:val="007A1C26"/>
    <w:rsid w:val="007A4E50"/>
    <w:rsid w:val="007B0ED4"/>
    <w:rsid w:val="007B438B"/>
    <w:rsid w:val="007F2319"/>
    <w:rsid w:val="007F50F3"/>
    <w:rsid w:val="007F526E"/>
    <w:rsid w:val="007F6F72"/>
    <w:rsid w:val="00800A6C"/>
    <w:rsid w:val="00803972"/>
    <w:rsid w:val="00811A1D"/>
    <w:rsid w:val="0081314F"/>
    <w:rsid w:val="00813F8F"/>
    <w:rsid w:val="00820436"/>
    <w:rsid w:val="008271A0"/>
    <w:rsid w:val="00831B73"/>
    <w:rsid w:val="00831D64"/>
    <w:rsid w:val="00836B9F"/>
    <w:rsid w:val="00850B7E"/>
    <w:rsid w:val="008606D9"/>
    <w:rsid w:val="00871F78"/>
    <w:rsid w:val="00883CA2"/>
    <w:rsid w:val="00884D9B"/>
    <w:rsid w:val="0089206F"/>
    <w:rsid w:val="00892F7A"/>
    <w:rsid w:val="008943E7"/>
    <w:rsid w:val="008965D3"/>
    <w:rsid w:val="008A1A1B"/>
    <w:rsid w:val="008A5EE9"/>
    <w:rsid w:val="008B32E6"/>
    <w:rsid w:val="008B47FE"/>
    <w:rsid w:val="008C3332"/>
    <w:rsid w:val="008C6F81"/>
    <w:rsid w:val="008C7E62"/>
    <w:rsid w:val="008D0316"/>
    <w:rsid w:val="008E082D"/>
    <w:rsid w:val="008E1616"/>
    <w:rsid w:val="008E2CE4"/>
    <w:rsid w:val="008E32D4"/>
    <w:rsid w:val="008F2B78"/>
    <w:rsid w:val="008F5FAE"/>
    <w:rsid w:val="008F7252"/>
    <w:rsid w:val="00901A6A"/>
    <w:rsid w:val="009020CF"/>
    <w:rsid w:val="00905E82"/>
    <w:rsid w:val="0091105F"/>
    <w:rsid w:val="00924FCF"/>
    <w:rsid w:val="009262CC"/>
    <w:rsid w:val="009271E4"/>
    <w:rsid w:val="009346D6"/>
    <w:rsid w:val="00935068"/>
    <w:rsid w:val="00940ADC"/>
    <w:rsid w:val="009452BC"/>
    <w:rsid w:val="00946B32"/>
    <w:rsid w:val="00947093"/>
    <w:rsid w:val="00947444"/>
    <w:rsid w:val="0095773F"/>
    <w:rsid w:val="009627CC"/>
    <w:rsid w:val="00965898"/>
    <w:rsid w:val="00970532"/>
    <w:rsid w:val="0097159D"/>
    <w:rsid w:val="00971F03"/>
    <w:rsid w:val="00986895"/>
    <w:rsid w:val="00993A42"/>
    <w:rsid w:val="00994158"/>
    <w:rsid w:val="00995120"/>
    <w:rsid w:val="009A033F"/>
    <w:rsid w:val="009A2FB7"/>
    <w:rsid w:val="009B0D85"/>
    <w:rsid w:val="009B5CCE"/>
    <w:rsid w:val="009C049C"/>
    <w:rsid w:val="009C14B8"/>
    <w:rsid w:val="009C2B8B"/>
    <w:rsid w:val="009C697D"/>
    <w:rsid w:val="009D0D12"/>
    <w:rsid w:val="009D144F"/>
    <w:rsid w:val="009E06A8"/>
    <w:rsid w:val="009E1FCF"/>
    <w:rsid w:val="009E2E78"/>
    <w:rsid w:val="00A01EDA"/>
    <w:rsid w:val="00A06B2E"/>
    <w:rsid w:val="00A12E52"/>
    <w:rsid w:val="00A13061"/>
    <w:rsid w:val="00A31BC5"/>
    <w:rsid w:val="00A51B29"/>
    <w:rsid w:val="00A53A74"/>
    <w:rsid w:val="00A63B41"/>
    <w:rsid w:val="00A6632F"/>
    <w:rsid w:val="00A7442F"/>
    <w:rsid w:val="00A809C0"/>
    <w:rsid w:val="00A87BD2"/>
    <w:rsid w:val="00AA0F96"/>
    <w:rsid w:val="00AA6E79"/>
    <w:rsid w:val="00AC17B0"/>
    <w:rsid w:val="00AC1E56"/>
    <w:rsid w:val="00AD1FC2"/>
    <w:rsid w:val="00AD7F10"/>
    <w:rsid w:val="00AE0686"/>
    <w:rsid w:val="00AE17D6"/>
    <w:rsid w:val="00AE7326"/>
    <w:rsid w:val="00AF330F"/>
    <w:rsid w:val="00B03AA1"/>
    <w:rsid w:val="00B07D08"/>
    <w:rsid w:val="00B11079"/>
    <w:rsid w:val="00B20099"/>
    <w:rsid w:val="00B22F4C"/>
    <w:rsid w:val="00B23676"/>
    <w:rsid w:val="00B4165F"/>
    <w:rsid w:val="00B41D98"/>
    <w:rsid w:val="00B43E2A"/>
    <w:rsid w:val="00B47CAB"/>
    <w:rsid w:val="00B5369F"/>
    <w:rsid w:val="00B60982"/>
    <w:rsid w:val="00B61A67"/>
    <w:rsid w:val="00B63431"/>
    <w:rsid w:val="00B66821"/>
    <w:rsid w:val="00B676FB"/>
    <w:rsid w:val="00B75BE7"/>
    <w:rsid w:val="00B80E99"/>
    <w:rsid w:val="00B840B6"/>
    <w:rsid w:val="00B86813"/>
    <w:rsid w:val="00B935CF"/>
    <w:rsid w:val="00BA23E3"/>
    <w:rsid w:val="00BA3115"/>
    <w:rsid w:val="00BA7926"/>
    <w:rsid w:val="00BB192C"/>
    <w:rsid w:val="00BB1BB5"/>
    <w:rsid w:val="00BC0CC3"/>
    <w:rsid w:val="00BC0FF1"/>
    <w:rsid w:val="00BC6812"/>
    <w:rsid w:val="00BC7690"/>
    <w:rsid w:val="00BE120E"/>
    <w:rsid w:val="00BE3B2B"/>
    <w:rsid w:val="00BE5D01"/>
    <w:rsid w:val="00C01363"/>
    <w:rsid w:val="00C21647"/>
    <w:rsid w:val="00C21A85"/>
    <w:rsid w:val="00C22990"/>
    <w:rsid w:val="00C26CB4"/>
    <w:rsid w:val="00C35C86"/>
    <w:rsid w:val="00C368ED"/>
    <w:rsid w:val="00C400FF"/>
    <w:rsid w:val="00C40230"/>
    <w:rsid w:val="00C41D7F"/>
    <w:rsid w:val="00C432AC"/>
    <w:rsid w:val="00C63019"/>
    <w:rsid w:val="00C6464C"/>
    <w:rsid w:val="00C70FF6"/>
    <w:rsid w:val="00C72BCC"/>
    <w:rsid w:val="00C8079E"/>
    <w:rsid w:val="00CB477F"/>
    <w:rsid w:val="00CD1347"/>
    <w:rsid w:val="00CD2390"/>
    <w:rsid w:val="00CD6812"/>
    <w:rsid w:val="00CD7418"/>
    <w:rsid w:val="00CE5719"/>
    <w:rsid w:val="00CF6DE2"/>
    <w:rsid w:val="00CF7F9A"/>
    <w:rsid w:val="00D01254"/>
    <w:rsid w:val="00D01D42"/>
    <w:rsid w:val="00D11BCC"/>
    <w:rsid w:val="00D1442C"/>
    <w:rsid w:val="00D179BC"/>
    <w:rsid w:val="00D2052B"/>
    <w:rsid w:val="00D237F0"/>
    <w:rsid w:val="00D30C4B"/>
    <w:rsid w:val="00D31A21"/>
    <w:rsid w:val="00D41A4B"/>
    <w:rsid w:val="00D41F5D"/>
    <w:rsid w:val="00D43593"/>
    <w:rsid w:val="00D441BA"/>
    <w:rsid w:val="00D45D30"/>
    <w:rsid w:val="00D51D74"/>
    <w:rsid w:val="00D52423"/>
    <w:rsid w:val="00D53194"/>
    <w:rsid w:val="00D67A52"/>
    <w:rsid w:val="00D7337B"/>
    <w:rsid w:val="00D7406A"/>
    <w:rsid w:val="00D74C55"/>
    <w:rsid w:val="00D81965"/>
    <w:rsid w:val="00D8225B"/>
    <w:rsid w:val="00D839F7"/>
    <w:rsid w:val="00D87CD5"/>
    <w:rsid w:val="00D96905"/>
    <w:rsid w:val="00D9699D"/>
    <w:rsid w:val="00DA0BD4"/>
    <w:rsid w:val="00DA6E16"/>
    <w:rsid w:val="00DA777D"/>
    <w:rsid w:val="00DB3AE2"/>
    <w:rsid w:val="00DB764D"/>
    <w:rsid w:val="00DD15AD"/>
    <w:rsid w:val="00DD7957"/>
    <w:rsid w:val="00DE32BF"/>
    <w:rsid w:val="00DE573B"/>
    <w:rsid w:val="00DE7178"/>
    <w:rsid w:val="00DE78F9"/>
    <w:rsid w:val="00DF05DD"/>
    <w:rsid w:val="00DF0658"/>
    <w:rsid w:val="00E11BC6"/>
    <w:rsid w:val="00E12950"/>
    <w:rsid w:val="00E13FF9"/>
    <w:rsid w:val="00E16A36"/>
    <w:rsid w:val="00E174DE"/>
    <w:rsid w:val="00E23C24"/>
    <w:rsid w:val="00E23EE3"/>
    <w:rsid w:val="00E24064"/>
    <w:rsid w:val="00E265C2"/>
    <w:rsid w:val="00E26F56"/>
    <w:rsid w:val="00E31C6F"/>
    <w:rsid w:val="00E322A5"/>
    <w:rsid w:val="00E36968"/>
    <w:rsid w:val="00E42BDF"/>
    <w:rsid w:val="00E5105F"/>
    <w:rsid w:val="00E51C03"/>
    <w:rsid w:val="00E5222F"/>
    <w:rsid w:val="00E56786"/>
    <w:rsid w:val="00E6281F"/>
    <w:rsid w:val="00E65DB9"/>
    <w:rsid w:val="00E66183"/>
    <w:rsid w:val="00E67C1D"/>
    <w:rsid w:val="00E67CAF"/>
    <w:rsid w:val="00E71B02"/>
    <w:rsid w:val="00E73433"/>
    <w:rsid w:val="00E75D51"/>
    <w:rsid w:val="00EA2E95"/>
    <w:rsid w:val="00EA5EB6"/>
    <w:rsid w:val="00EB3363"/>
    <w:rsid w:val="00EC2216"/>
    <w:rsid w:val="00EC75CE"/>
    <w:rsid w:val="00ED1102"/>
    <w:rsid w:val="00EE2AE3"/>
    <w:rsid w:val="00EE5E51"/>
    <w:rsid w:val="00EE6A6C"/>
    <w:rsid w:val="00EF0A1F"/>
    <w:rsid w:val="00EF0C17"/>
    <w:rsid w:val="00EF61B6"/>
    <w:rsid w:val="00F00C0E"/>
    <w:rsid w:val="00F04959"/>
    <w:rsid w:val="00F06879"/>
    <w:rsid w:val="00F1175D"/>
    <w:rsid w:val="00F20103"/>
    <w:rsid w:val="00F20ACC"/>
    <w:rsid w:val="00F24732"/>
    <w:rsid w:val="00F25B72"/>
    <w:rsid w:val="00F26252"/>
    <w:rsid w:val="00F3152F"/>
    <w:rsid w:val="00F33462"/>
    <w:rsid w:val="00F33573"/>
    <w:rsid w:val="00F363B5"/>
    <w:rsid w:val="00F47ABE"/>
    <w:rsid w:val="00F51A04"/>
    <w:rsid w:val="00F528F2"/>
    <w:rsid w:val="00F52BFF"/>
    <w:rsid w:val="00F66EB4"/>
    <w:rsid w:val="00F70C92"/>
    <w:rsid w:val="00F7334C"/>
    <w:rsid w:val="00F73417"/>
    <w:rsid w:val="00F77F37"/>
    <w:rsid w:val="00F80A05"/>
    <w:rsid w:val="00F83174"/>
    <w:rsid w:val="00F83BF9"/>
    <w:rsid w:val="00F90092"/>
    <w:rsid w:val="00F90E15"/>
    <w:rsid w:val="00F93E26"/>
    <w:rsid w:val="00FA30C9"/>
    <w:rsid w:val="00FA321E"/>
    <w:rsid w:val="00FB6470"/>
    <w:rsid w:val="00FB786A"/>
    <w:rsid w:val="00FD31C9"/>
    <w:rsid w:val="00FE4104"/>
    <w:rsid w:val="00FE5C4E"/>
    <w:rsid w:val="00FF1BDD"/>
    <w:rsid w:val="01700581"/>
    <w:rsid w:val="06868A51"/>
    <w:rsid w:val="09D5B513"/>
    <w:rsid w:val="0A92CCBF"/>
    <w:rsid w:val="0A99E535"/>
    <w:rsid w:val="0ABB913C"/>
    <w:rsid w:val="0E43CDC0"/>
    <w:rsid w:val="0FE21F3A"/>
    <w:rsid w:val="106CA358"/>
    <w:rsid w:val="112B5C68"/>
    <w:rsid w:val="11C2FC3F"/>
    <w:rsid w:val="15D0C18C"/>
    <w:rsid w:val="15FB6883"/>
    <w:rsid w:val="17BA471F"/>
    <w:rsid w:val="1BB99FE2"/>
    <w:rsid w:val="202B29BA"/>
    <w:rsid w:val="24E94A4B"/>
    <w:rsid w:val="266A6B7B"/>
    <w:rsid w:val="26C4513D"/>
    <w:rsid w:val="297B2E09"/>
    <w:rsid w:val="29EEF140"/>
    <w:rsid w:val="2BA4A778"/>
    <w:rsid w:val="2CF90364"/>
    <w:rsid w:val="2F7986C6"/>
    <w:rsid w:val="30B4DBD3"/>
    <w:rsid w:val="32769AEE"/>
    <w:rsid w:val="33E81FBD"/>
    <w:rsid w:val="34097828"/>
    <w:rsid w:val="345A4535"/>
    <w:rsid w:val="34B57B9C"/>
    <w:rsid w:val="36F8A9CE"/>
    <w:rsid w:val="392AECE9"/>
    <w:rsid w:val="3DBD3D9E"/>
    <w:rsid w:val="44235ED9"/>
    <w:rsid w:val="44FD4443"/>
    <w:rsid w:val="456DD514"/>
    <w:rsid w:val="45FB103D"/>
    <w:rsid w:val="47417E0C"/>
    <w:rsid w:val="47B7AD04"/>
    <w:rsid w:val="48E0EE0F"/>
    <w:rsid w:val="4A7008ED"/>
    <w:rsid w:val="4C6C50C0"/>
    <w:rsid w:val="4E37622E"/>
    <w:rsid w:val="50A98D40"/>
    <w:rsid w:val="510E70A7"/>
    <w:rsid w:val="530B3B93"/>
    <w:rsid w:val="563D0DA4"/>
    <w:rsid w:val="57022808"/>
    <w:rsid w:val="57646C5E"/>
    <w:rsid w:val="5B630381"/>
    <w:rsid w:val="5D7C527A"/>
    <w:rsid w:val="5DC72259"/>
    <w:rsid w:val="605D93B9"/>
    <w:rsid w:val="60D6605D"/>
    <w:rsid w:val="620A4316"/>
    <w:rsid w:val="630EDDF0"/>
    <w:rsid w:val="6326EA95"/>
    <w:rsid w:val="63447E48"/>
    <w:rsid w:val="65D3258C"/>
    <w:rsid w:val="6610E2BC"/>
    <w:rsid w:val="6BB9945B"/>
    <w:rsid w:val="6CA3012F"/>
    <w:rsid w:val="6FD34EA8"/>
    <w:rsid w:val="71A1F454"/>
    <w:rsid w:val="72A99E67"/>
    <w:rsid w:val="73408ABF"/>
    <w:rsid w:val="7394D29C"/>
    <w:rsid w:val="7ADE0558"/>
    <w:rsid w:val="7CC0BAC3"/>
    <w:rsid w:val="7E695427"/>
    <w:rsid w:val="7F321133"/>
    <w:rsid w:val="7F3CC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14620"/>
  <w15:chartTrackingRefBased/>
  <w15:docId w15:val="{CEF9D54F-9988-4F1E-AF3D-1F183306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25F09"/>
    <w:rPr>
      <w:rFonts w:ascii="Arial" w:hAnsi="Arial"/>
    </w:rPr>
  </w:style>
  <w:style w:type="paragraph" w:styleId="Naslov1">
    <w:name w:val="heading 1"/>
    <w:basedOn w:val="Navaden"/>
    <w:next w:val="Navaden"/>
    <w:link w:val="Naslov1Znak"/>
    <w:uiPriority w:val="9"/>
    <w:qFormat/>
    <w:rsid w:val="00125F09"/>
    <w:pPr>
      <w:keepNext/>
      <w:keepLines/>
      <w:spacing w:before="360" w:after="80"/>
      <w:outlineLvl w:val="0"/>
    </w:pPr>
    <w:rPr>
      <w:rFonts w:eastAsiaTheme="majorEastAsia" w:cstheme="majorBidi"/>
      <w:b/>
      <w:color w:val="0F4761" w:themeColor="accent1" w:themeShade="BF"/>
      <w:sz w:val="28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D3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D3F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D3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D3F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D3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D3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D3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D3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25F09"/>
    <w:rPr>
      <w:rFonts w:ascii="Arial" w:eastAsiaTheme="majorEastAsia" w:hAnsi="Arial" w:cstheme="majorBidi"/>
      <w:b/>
      <w:color w:val="0F4761" w:themeColor="accent1" w:themeShade="BF"/>
      <w:sz w:val="28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D3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D3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D3F4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D3F4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D3F4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D3F4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D3F4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D3F4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D3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D3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D3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D3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D3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D3F4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D3F4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D3F4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D3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D3F4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D3F4F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2D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D3F4F"/>
  </w:style>
  <w:style w:type="paragraph" w:styleId="Noga">
    <w:name w:val="footer"/>
    <w:basedOn w:val="Navaden"/>
    <w:link w:val="NogaZnak"/>
    <w:uiPriority w:val="99"/>
    <w:unhideWhenUsed/>
    <w:rsid w:val="002D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D3F4F"/>
  </w:style>
  <w:style w:type="character" w:styleId="Hiperpovezava">
    <w:name w:val="Hyperlink"/>
    <w:basedOn w:val="Privzetapisavaodstavka"/>
    <w:uiPriority w:val="99"/>
    <w:unhideWhenUsed/>
    <w:rsid w:val="002D3F4F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D3F4F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216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2E0BBE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5F299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5F299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F2990"/>
    <w:rPr>
      <w:rFonts w:ascii="Republika" w:hAnsi="Republika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F299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F2990"/>
    <w:rPr>
      <w:rFonts w:ascii="Republika" w:hAnsi="Republika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C63019"/>
    <w:pPr>
      <w:spacing w:after="0" w:line="240" w:lineRule="auto"/>
    </w:pPr>
    <w:rPr>
      <w:rFonts w:ascii="Republika" w:hAnsi="Republika"/>
      <w:sz w:val="22"/>
    </w:rPr>
  </w:style>
  <w:style w:type="paragraph" w:styleId="Navadensplet">
    <w:name w:val="Normal (Web)"/>
    <w:basedOn w:val="Navaden"/>
    <w:uiPriority w:val="99"/>
    <w:semiHidden/>
    <w:unhideWhenUsed/>
    <w:rsid w:val="005E3164"/>
    <w:rPr>
      <w:rFonts w:ascii="Times New Roman" w:hAnsi="Times New Roman" w:cs="Times New Roman"/>
    </w:rPr>
  </w:style>
  <w:style w:type="character" w:styleId="SledenaHiperpovezava">
    <w:name w:val="FollowedHyperlink"/>
    <w:basedOn w:val="Privzetapisavaodstavka"/>
    <w:uiPriority w:val="99"/>
    <w:semiHidden/>
    <w:unhideWhenUsed/>
    <w:rsid w:val="0039101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9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27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3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radni-list.si/glasilo-uradni-list-rs/vsebina/2025-01-2953" TargetMode="External"/><Relationship Id="rId18" Type="http://schemas.openxmlformats.org/officeDocument/2006/relationships/hyperlink" Target="https://nio.gov.si/products/interoperabilnostna%2Bkomponenta%2Bvarnostna%2Bshema-291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uradni-list.si/glasilo-uradni-list-rs/vsebina/2023-01-2599" TargetMode="External"/><Relationship Id="rId17" Type="http://schemas.openxmlformats.org/officeDocument/2006/relationships/hyperlink" Target="https://nio.gov.si/products/interoperabilnostna%2Bkomponenta%2Biomodul-28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io.gov.si/products/interoperabilnostna%2Bkomponenta%2Basinhroni%2Bmodul-29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radni-list.si/glasilo-uradni-list-rs/vsebina/2023-01-0530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nio.gov.si/products/interoperabilnostna%2Bkomponenta%2Bpladenj-288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nio.gov.si/products/spletno%2Bodlozisce%2Bvelikih%2Bdatotek?release=0.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io.gov.si/products/uredniska%2Bpolitika%2Bspletnih%2Bmest%2Bdrzavne%2Buprave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si/zbirke/delovna-telesa/svet-za-razvoj-informatike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d1dad4-0f30-474a-9c66-80114c3255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C8DACFEB9B7540BC43AA02D8BB4822" ma:contentTypeVersion="11" ma:contentTypeDescription="Create a new document." ma:contentTypeScope="" ma:versionID="f3d79cc286b282c9757f20b339a6a1fd">
  <xsd:schema xmlns:xsd="http://www.w3.org/2001/XMLSchema" xmlns:xs="http://www.w3.org/2001/XMLSchema" xmlns:p="http://schemas.microsoft.com/office/2006/metadata/properties" xmlns:ns3="fdd1dad4-0f30-474a-9c66-80114c325504" targetNamespace="http://schemas.microsoft.com/office/2006/metadata/properties" ma:root="true" ma:fieldsID="7ea8c00557e2f2bb62445ed4daf13716" ns3:_="">
    <xsd:import namespace="fdd1dad4-0f30-474a-9c66-80114c32550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1dad4-0f30-474a-9c66-80114c32550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ADBCBA-17B8-49C4-A555-AD7E8E94C4AD}">
  <ds:schemaRefs>
    <ds:schemaRef ds:uri="http://schemas.microsoft.com/office/2006/metadata/properties"/>
    <ds:schemaRef ds:uri="http://schemas.microsoft.com/office/infopath/2007/PartnerControls"/>
    <ds:schemaRef ds:uri="fdd1dad4-0f30-474a-9c66-80114c325504"/>
  </ds:schemaRefs>
</ds:datastoreItem>
</file>

<file path=customXml/itemProps2.xml><?xml version="1.0" encoding="utf-8"?>
<ds:datastoreItem xmlns:ds="http://schemas.openxmlformats.org/officeDocument/2006/customXml" ds:itemID="{F9532A19-F675-4713-8779-18DF826AC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1dad4-0f30-474a-9c66-80114c325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A84558-4D64-4569-8473-E59043832E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9F0059-BB6D-4865-8410-CCC8033F3D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Tadeja Helbl Vela</dc:creator>
  <cp:keywords/>
  <dc:description/>
  <cp:lastModifiedBy>Samo Trebižan</cp:lastModifiedBy>
  <cp:revision>5</cp:revision>
  <dcterms:created xsi:type="dcterms:W3CDTF">2026-05-22T11:07:00Z</dcterms:created>
  <dcterms:modified xsi:type="dcterms:W3CDTF">2026-06-15T09:01:00Z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0x0101002FC8DACFEB9B7540BC43AA02D8BB4822</vt:lpwstr>
  </property>
  <property fmtid="{D5CDD505-2E9C-101B-9397-08002B2CF9AE}" pid="3" name="docLang">
    <vt:lpwstr>sl</vt:lpwstr>
  </property>
</Properties>
</file>